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E771" w14:textId="77777777" w:rsidR="00696D88" w:rsidRDefault="0042005A" w:rsidP="00B23DC6">
      <w:pPr>
        <w:spacing w:before="119" w:after="119" w:line="360" w:lineRule="auto"/>
        <w:ind w:left="2104" w:right="2353"/>
        <w:jc w:val="center"/>
        <w:outlineLvl w:val="0"/>
      </w:pPr>
      <w:r>
        <w:rPr>
          <w:rFonts w:ascii="Times New Roman" w:eastAsia="Times New Roman" w:hAnsi="Times New Roman" w:cs="Times New Roman"/>
          <w:b/>
          <w:bCs/>
          <w:kern w:val="2"/>
          <w:sz w:val="24"/>
          <w:szCs w:val="24"/>
          <w:lang w:eastAsia="tr-TR"/>
        </w:rPr>
        <w:t>2022</w:t>
      </w:r>
      <w:r w:rsidR="00C132B6">
        <w:rPr>
          <w:rFonts w:ascii="Times New Roman" w:eastAsia="Times New Roman" w:hAnsi="Times New Roman" w:cs="Times New Roman"/>
          <w:b/>
          <w:bCs/>
          <w:kern w:val="2"/>
          <w:sz w:val="24"/>
          <w:szCs w:val="24"/>
          <w:lang w:eastAsia="tr-TR"/>
        </w:rPr>
        <w:t xml:space="preserve"> YILI BİRİM ÖZ DEĞERLENDİRME RAPORU</w:t>
      </w:r>
    </w:p>
    <w:p w14:paraId="5073AE6B" w14:textId="58E2D40E" w:rsidR="00696D88" w:rsidRDefault="00C132B6" w:rsidP="00B23DC6">
      <w:pPr>
        <w:spacing w:before="119" w:after="119" w:line="360" w:lineRule="auto"/>
        <w:ind w:left="2070" w:right="2353"/>
        <w:jc w:val="center"/>
      </w:pPr>
      <w:r>
        <w:rPr>
          <w:rFonts w:ascii="Times New Roman" w:eastAsia="Times New Roman" w:hAnsi="Times New Roman" w:cs="Times New Roman"/>
          <w:sz w:val="24"/>
          <w:szCs w:val="24"/>
          <w:lang w:eastAsia="tr-TR"/>
        </w:rPr>
        <w:t>(</w:t>
      </w:r>
      <w:r w:rsidR="00681A86" w:rsidRPr="0022522A">
        <w:rPr>
          <w:b/>
        </w:rPr>
        <w:t>Sağlık Bilimleri Fakültesi Çocuk Gelişimi Bölümü</w:t>
      </w:r>
      <w:r>
        <w:rPr>
          <w:rFonts w:ascii="Times New Roman" w:eastAsia="Times New Roman" w:hAnsi="Times New Roman" w:cs="Times New Roman"/>
          <w:sz w:val="24"/>
          <w:szCs w:val="24"/>
          <w:lang w:eastAsia="tr-TR"/>
        </w:rPr>
        <w:t>)</w:t>
      </w:r>
    </w:p>
    <w:p w14:paraId="00F72CF2" w14:textId="77777777" w:rsidR="00696D88" w:rsidRDefault="00696D88" w:rsidP="00B23DC6">
      <w:pPr>
        <w:spacing w:before="119" w:after="240" w:line="360" w:lineRule="auto"/>
        <w:jc w:val="both"/>
        <w:rPr>
          <w:rFonts w:ascii="Times New Roman" w:eastAsia="Times New Roman" w:hAnsi="Times New Roman" w:cs="Times New Roman"/>
          <w:sz w:val="24"/>
          <w:szCs w:val="24"/>
          <w:lang w:eastAsia="tr-TR"/>
        </w:rPr>
      </w:pPr>
    </w:p>
    <w:p w14:paraId="2583ECDF" w14:textId="77777777" w:rsidR="00696D88" w:rsidRDefault="00C132B6" w:rsidP="00B23DC6">
      <w:pPr>
        <w:spacing w:before="119" w:after="119" w:line="360" w:lineRule="auto"/>
        <w:jc w:val="both"/>
        <w:outlineLvl w:val="0"/>
      </w:pPr>
      <w:r>
        <w:rPr>
          <w:rFonts w:ascii="Times New Roman" w:eastAsia="Times New Roman" w:hAnsi="Times New Roman" w:cs="Times New Roman"/>
          <w:b/>
          <w:bCs/>
          <w:kern w:val="2"/>
          <w:sz w:val="24"/>
          <w:szCs w:val="24"/>
          <w:lang w:eastAsia="tr-TR"/>
        </w:rPr>
        <w:t>A. LİDERLİK, YÖNETİM ve KALİTE</w:t>
      </w:r>
    </w:p>
    <w:p w14:paraId="51230040" w14:textId="77777777"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A.1. Liderlik ve Kalite</w:t>
      </w:r>
    </w:p>
    <w:p w14:paraId="46CD8967" w14:textId="77777777" w:rsidR="00696D88" w:rsidRDefault="00C132B6" w:rsidP="00B23DC6">
      <w:pPr>
        <w:spacing w:before="119" w:after="119" w:line="360" w:lineRule="auto"/>
        <w:jc w:val="both"/>
      </w:pPr>
      <w:r>
        <w:rPr>
          <w:rFonts w:ascii="Times New Roman" w:eastAsia="Times New Roman" w:hAnsi="Times New Roman" w:cs="Times New Roman"/>
          <w:i/>
          <w:iCs/>
          <w:sz w:val="24"/>
          <w:szCs w:val="24"/>
          <w:lang w:eastAsia="tr-TR"/>
        </w:rPr>
        <w:t>A.1.1. Yönetim modeli ve idari yapı</w:t>
      </w:r>
    </w:p>
    <w:p w14:paraId="2DC65B0E"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color w:val="FF0000"/>
          <w:sz w:val="24"/>
          <w:szCs w:val="24"/>
        </w:rPr>
      </w:pPr>
      <w:r w:rsidRPr="00BD70BC">
        <w:rPr>
          <w:rFonts w:ascii="Times New Roman" w:eastAsia="Times New Roman" w:hAnsi="Times New Roman" w:cs="Times New Roman"/>
          <w:b/>
          <w:sz w:val="24"/>
          <w:szCs w:val="24"/>
        </w:rPr>
        <w:t xml:space="preserve">-Yönetişim modeli ve organizasyon şeması, görev tanımları, iş akış süreçleri </w:t>
      </w:r>
    </w:p>
    <w:p w14:paraId="2D9FF1F7" w14:textId="4B6F4340" w:rsidR="00BD70BC" w:rsidRDefault="00BD70BC" w:rsidP="00BD70BC">
      <w:pPr>
        <w:autoSpaceDN w:val="0"/>
        <w:spacing w:before="100" w:beforeAutospacing="1" w:after="100" w:afterAutospacing="1" w:line="360" w:lineRule="auto"/>
        <w:contextualSpacing/>
        <w:jc w:val="both"/>
        <w:textAlignment w:val="baseline"/>
        <w:rPr>
          <w:rFonts w:ascii="Times New Roman" w:eastAsia="Times New Roman" w:hAnsi="Times New Roman" w:cs="Times New Roman"/>
          <w:bCs/>
          <w:color w:val="000000"/>
          <w:sz w:val="24"/>
          <w:szCs w:val="24"/>
          <w:lang w:eastAsia="tr-TR"/>
        </w:rPr>
      </w:pPr>
      <w:r w:rsidRPr="00BD70BC">
        <w:rPr>
          <w:rFonts w:ascii="Times New Roman" w:eastAsia="Times New Roman" w:hAnsi="Times New Roman" w:cs="Times New Roman"/>
          <w:bCs/>
          <w:color w:val="000000"/>
          <w:sz w:val="24"/>
          <w:szCs w:val="24"/>
          <w:lang w:eastAsia="tr-TR"/>
        </w:rPr>
        <w:t>Bölümümüz organizasyon yapısı aşağıda yer almaktadır:</w:t>
      </w:r>
    </w:p>
    <w:p w14:paraId="1053AF00"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Times New Roman" w:hAnsi="Times New Roman" w:cs="Times New Roman"/>
          <w:bCs/>
          <w:color w:val="000000"/>
          <w:sz w:val="24"/>
          <w:szCs w:val="24"/>
          <w:lang w:eastAsia="tr-TR"/>
        </w:rPr>
      </w:pPr>
    </w:p>
    <w:p w14:paraId="6C126E50"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r w:rsidRPr="00BD70BC">
        <w:rPr>
          <w:rFonts w:ascii="Times New Roman" w:eastAsia="NSimSun" w:hAnsi="Times New Roman" w:cs="Times New Roman"/>
          <w:bCs/>
          <w:noProof/>
          <w:color w:val="000000"/>
          <w:kern w:val="3"/>
          <w:sz w:val="24"/>
          <w:szCs w:val="24"/>
          <w:lang w:bidi="hi-IN"/>
        </w:rPr>
        <mc:AlternateContent>
          <mc:Choice Requires="wps">
            <w:drawing>
              <wp:anchor distT="0" distB="0" distL="114300" distR="114300" simplePos="0" relativeHeight="251659264" behindDoc="0" locked="0" layoutInCell="1" allowOverlap="1" wp14:anchorId="2CF4FC90" wp14:editId="4D89E279">
                <wp:simplePos x="0" y="0"/>
                <wp:positionH relativeFrom="column">
                  <wp:posOffset>2085340</wp:posOffset>
                </wp:positionH>
                <wp:positionV relativeFrom="paragraph">
                  <wp:posOffset>5080</wp:posOffset>
                </wp:positionV>
                <wp:extent cx="2847340" cy="252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7340" cy="252095"/>
                        </a:xfrm>
                        <a:prstGeom prst="rect">
                          <a:avLst/>
                        </a:prstGeom>
                        <a:solidFill>
                          <a:srgbClr val="FFFFFF"/>
                        </a:solidFill>
                        <a:ln w="9525">
                          <a:solidFill>
                            <a:srgbClr val="000000"/>
                          </a:solidFill>
                          <a:miter lim="800000"/>
                          <a:headEnd/>
                          <a:tailEnd/>
                        </a:ln>
                      </wps:spPr>
                      <wps:txbx>
                        <w:txbxContent>
                          <w:p w14:paraId="41E5C9C8" w14:textId="77777777" w:rsidR="00BD70BC" w:rsidRPr="00AD539A" w:rsidRDefault="00BD70BC" w:rsidP="00BD70BC">
                            <w:pPr>
                              <w:jc w:val="center"/>
                              <w:rPr>
                                <w:sz w:val="20"/>
                                <w:szCs w:val="20"/>
                              </w:rPr>
                            </w:pPr>
                            <w:r w:rsidRPr="00AD539A">
                              <w:rPr>
                                <w:sz w:val="20"/>
                                <w:szCs w:val="20"/>
                              </w:rPr>
                              <w:t xml:space="preserve"> Bölüm Başkanı</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CF4FC90" id="_x0000_t202" coordsize="21600,21600" o:spt="202" path="m,l,21600r21600,l21600,xe">
                <v:stroke joinstyle="miter"/>
                <v:path gradientshapeok="t" o:connecttype="rect"/>
              </v:shapetype>
              <v:shape id="Text Box 2" o:spid="_x0000_s1026" type="#_x0000_t202" style="position:absolute;left:0;text-align:left;margin-left:164.2pt;margin-top:.4pt;width:224.2pt;height:19.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">
                <v:path arrowok="t"/>
                <v:textbox>
                  <w:txbxContent>
                    <w:p w14:paraId="41E5C9C8" w14:textId="77777777" w:rsidR="00BD70BC" w:rsidRPr="00AD539A" w:rsidRDefault="00BD70BC" w:rsidP="00BD70BC">
                      <w:pPr>
                        <w:jc w:val="center"/>
                        <w:rPr>
                          <w:sz w:val="20"/>
                          <w:szCs w:val="20"/>
                        </w:rPr>
                      </w:pPr>
                      <w:r w:rsidRPr="00AD539A">
                        <w:rPr>
                          <w:sz w:val="20"/>
                          <w:szCs w:val="20"/>
                        </w:rPr>
                        <w:t xml:space="preserve"> Bölüm Başkanı</w:t>
                      </w:r>
                    </w:p>
                  </w:txbxContent>
                </v:textbox>
              </v:shape>
            </w:pict>
          </mc:Fallback>
        </mc:AlternateContent>
      </w:r>
    </w:p>
    <w:p w14:paraId="1A1EEE3F"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r w:rsidRPr="00BD70BC">
        <w:rPr>
          <w:rFonts w:ascii="Times New Roman" w:eastAsia="NSimSun" w:hAnsi="Times New Roman" w:cs="Times New Roman"/>
          <w:bCs/>
          <w:noProof/>
          <w:color w:val="000000"/>
          <w:kern w:val="3"/>
          <w:sz w:val="24"/>
          <w:szCs w:val="24"/>
          <w:lang w:eastAsia="tr-TR"/>
        </w:rPr>
        <mc:AlternateContent>
          <mc:Choice Requires="wps">
            <w:drawing>
              <wp:anchor distT="0" distB="0" distL="114300" distR="114300" simplePos="0" relativeHeight="251662336" behindDoc="0" locked="0" layoutInCell="1" allowOverlap="1" wp14:anchorId="3DC224B5" wp14:editId="5C070B0B">
                <wp:simplePos x="0" y="0"/>
                <wp:positionH relativeFrom="column">
                  <wp:posOffset>3536950</wp:posOffset>
                </wp:positionH>
                <wp:positionV relativeFrom="paragraph">
                  <wp:posOffset>-5715</wp:posOffset>
                </wp:positionV>
                <wp:extent cx="0" cy="200025"/>
                <wp:effectExtent l="63500" t="0" r="2540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E8FAA" id="_x0000_t32" coordsize="21600,21600" o:spt="32" o:oned="t" path="m,l21600,21600e" filled="f">
                <v:path arrowok="t" fillok="f" o:connecttype="none"/>
                <o:lock v:ext="edit" shapetype="t"/>
              </v:shapetype>
              <v:shape id="AutoShape 5" o:spid="_x0000_s1026" type="#_x0000_t32" style="position:absolute;margin-left:278.5pt;margin-top:-.45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">
                <v:stroke endarrow="block"/>
                <o:lock v:ext="edit" shapetype="f"/>
              </v:shape>
            </w:pict>
          </mc:Fallback>
        </mc:AlternateContent>
      </w:r>
      <w:r w:rsidRPr="00BD70BC">
        <w:rPr>
          <w:rFonts w:ascii="Times New Roman" w:eastAsia="NSimSun" w:hAnsi="Times New Roman" w:cs="Times New Roman"/>
          <w:bCs/>
          <w:noProof/>
          <w:color w:val="000000"/>
          <w:kern w:val="3"/>
          <w:sz w:val="24"/>
          <w:szCs w:val="24"/>
          <w:lang w:eastAsia="tr-TR"/>
        </w:rPr>
        <mc:AlternateContent>
          <mc:Choice Requires="wps">
            <w:drawing>
              <wp:anchor distT="0" distB="0" distL="114300" distR="114300" simplePos="0" relativeHeight="251660288" behindDoc="0" locked="0" layoutInCell="1" allowOverlap="1" wp14:anchorId="153F964A" wp14:editId="437560EF">
                <wp:simplePos x="0" y="0"/>
                <wp:positionH relativeFrom="column">
                  <wp:posOffset>2085340</wp:posOffset>
                </wp:positionH>
                <wp:positionV relativeFrom="paragraph">
                  <wp:posOffset>194310</wp:posOffset>
                </wp:positionV>
                <wp:extent cx="2847340" cy="247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7340" cy="247015"/>
                        </a:xfrm>
                        <a:prstGeom prst="rect">
                          <a:avLst/>
                        </a:prstGeom>
                        <a:solidFill>
                          <a:srgbClr val="FFFFFF"/>
                        </a:solidFill>
                        <a:ln w="9525">
                          <a:solidFill>
                            <a:srgbClr val="000000"/>
                          </a:solidFill>
                          <a:miter lim="800000"/>
                          <a:headEnd/>
                          <a:tailEnd/>
                        </a:ln>
                      </wps:spPr>
                      <wps:txbx>
                        <w:txbxContent>
                          <w:p w14:paraId="277ACEF5" w14:textId="77777777" w:rsidR="00BD70BC" w:rsidRPr="00AD539A" w:rsidRDefault="00BD70BC" w:rsidP="00BD70BC">
                            <w:pPr>
                              <w:jc w:val="center"/>
                              <w:rPr>
                                <w:sz w:val="20"/>
                                <w:szCs w:val="20"/>
                              </w:rPr>
                            </w:pPr>
                            <w:r w:rsidRPr="00AD539A">
                              <w:rPr>
                                <w:sz w:val="20"/>
                                <w:szCs w:val="20"/>
                              </w:rPr>
                              <w:t>Bölüm Öğretim Elemanları</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3F964A" id="Text Box 3" o:spid="_x0000_s1027" type="#_x0000_t202" style="position:absolute;left:0;text-align:left;margin-left:164.2pt;margin-top:15.3pt;width:224.2pt;height:19.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">
                <v:path arrowok="t"/>
                <v:textbox style="mso-fit-shape-to-text:t">
                  <w:txbxContent>
                    <w:p w14:paraId="277ACEF5" w14:textId="77777777" w:rsidR="00BD70BC" w:rsidRPr="00AD539A" w:rsidRDefault="00BD70BC" w:rsidP="00BD70BC">
                      <w:pPr>
                        <w:jc w:val="center"/>
                        <w:rPr>
                          <w:sz w:val="20"/>
                          <w:szCs w:val="20"/>
                        </w:rPr>
                      </w:pPr>
                      <w:r w:rsidRPr="00AD539A">
                        <w:rPr>
                          <w:sz w:val="20"/>
                          <w:szCs w:val="20"/>
                        </w:rPr>
                        <w:t>Bölüm Öğretim Elemanları</w:t>
                      </w:r>
                    </w:p>
                  </w:txbxContent>
                </v:textbox>
              </v:shape>
            </w:pict>
          </mc:Fallback>
        </mc:AlternateContent>
      </w:r>
    </w:p>
    <w:p w14:paraId="2FA6B20B"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r w:rsidRPr="00BD70BC">
        <w:rPr>
          <w:rFonts w:ascii="Times New Roman" w:eastAsia="NSimSun" w:hAnsi="Times New Roman" w:cs="Times New Roman"/>
          <w:bCs/>
          <w:noProof/>
          <w:color w:val="000000"/>
          <w:kern w:val="3"/>
          <w:sz w:val="24"/>
          <w:szCs w:val="24"/>
          <w:lang w:eastAsia="tr-TR"/>
        </w:rPr>
        <mc:AlternateContent>
          <mc:Choice Requires="wps">
            <w:drawing>
              <wp:anchor distT="0" distB="0" distL="114300" distR="114300" simplePos="0" relativeHeight="251663360" behindDoc="0" locked="0" layoutInCell="1" allowOverlap="1" wp14:anchorId="091498AE" wp14:editId="7631F53E">
                <wp:simplePos x="0" y="0"/>
                <wp:positionH relativeFrom="column">
                  <wp:posOffset>3536950</wp:posOffset>
                </wp:positionH>
                <wp:positionV relativeFrom="paragraph">
                  <wp:posOffset>213360</wp:posOffset>
                </wp:positionV>
                <wp:extent cx="0" cy="228600"/>
                <wp:effectExtent l="63500" t="0" r="3810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143A2" id="AutoShape 6" o:spid="_x0000_s1026" type="#_x0000_t32" style="position:absolute;margin-left:278.5pt;margin-top:16.8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">
                <v:stroke endarrow="block"/>
                <o:lock v:ext="edit" shapetype="f"/>
              </v:shape>
            </w:pict>
          </mc:Fallback>
        </mc:AlternateContent>
      </w:r>
    </w:p>
    <w:p w14:paraId="29090A97"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r w:rsidRPr="00BD70BC">
        <w:rPr>
          <w:rFonts w:ascii="Times New Roman" w:eastAsia="NSimSun" w:hAnsi="Times New Roman" w:cs="Times New Roman"/>
          <w:bCs/>
          <w:noProof/>
          <w:color w:val="000000"/>
          <w:kern w:val="3"/>
          <w:sz w:val="24"/>
          <w:szCs w:val="24"/>
          <w:lang w:eastAsia="tr-TR"/>
        </w:rPr>
        <mc:AlternateContent>
          <mc:Choice Requires="wps">
            <w:drawing>
              <wp:anchor distT="0" distB="0" distL="114300" distR="114300" simplePos="0" relativeHeight="251661312" behindDoc="0" locked="0" layoutInCell="1" allowOverlap="1" wp14:anchorId="759A47E7" wp14:editId="3AC556D7">
                <wp:simplePos x="0" y="0"/>
                <wp:positionH relativeFrom="column">
                  <wp:posOffset>2085340</wp:posOffset>
                </wp:positionH>
                <wp:positionV relativeFrom="paragraph">
                  <wp:posOffset>179070</wp:posOffset>
                </wp:positionV>
                <wp:extent cx="2847340" cy="2470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7340" cy="247015"/>
                        </a:xfrm>
                        <a:prstGeom prst="rect">
                          <a:avLst/>
                        </a:prstGeom>
                        <a:solidFill>
                          <a:srgbClr val="FFFFFF"/>
                        </a:solidFill>
                        <a:ln w="9525">
                          <a:solidFill>
                            <a:srgbClr val="000000"/>
                          </a:solidFill>
                          <a:miter lim="800000"/>
                          <a:headEnd/>
                          <a:tailEnd/>
                        </a:ln>
                      </wps:spPr>
                      <wps:txbx>
                        <w:txbxContent>
                          <w:p w14:paraId="2D62438E" w14:textId="77777777" w:rsidR="00BD70BC" w:rsidRPr="00AD539A" w:rsidRDefault="00BD70BC" w:rsidP="00BD70BC">
                            <w:pPr>
                              <w:jc w:val="center"/>
                              <w:rPr>
                                <w:sz w:val="20"/>
                                <w:szCs w:val="20"/>
                              </w:rPr>
                            </w:pPr>
                            <w:r w:rsidRPr="00AD539A">
                              <w:rPr>
                                <w:sz w:val="20"/>
                                <w:szCs w:val="20"/>
                              </w:rPr>
                              <w:t xml:space="preserve">Bölüm </w:t>
                            </w:r>
                            <w:r>
                              <w:rPr>
                                <w:sz w:val="20"/>
                                <w:szCs w:val="20"/>
                              </w:rPr>
                              <w:t>Sekreteri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59A47E7" id="Text Box 4" o:spid="_x0000_s1028" type="#_x0000_t202" style="position:absolute;left:0;text-align:left;margin-left:164.2pt;margin-top:14.1pt;width:224.2pt;height:1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">
                <v:path arrowok="t"/>
                <v:textbox style="mso-fit-shape-to-text:t">
                  <w:txbxContent>
                    <w:p w14:paraId="2D62438E" w14:textId="77777777" w:rsidR="00BD70BC" w:rsidRPr="00AD539A" w:rsidRDefault="00BD70BC" w:rsidP="00BD70BC">
                      <w:pPr>
                        <w:jc w:val="center"/>
                        <w:rPr>
                          <w:sz w:val="20"/>
                          <w:szCs w:val="20"/>
                        </w:rPr>
                      </w:pPr>
                      <w:r w:rsidRPr="00AD539A">
                        <w:rPr>
                          <w:sz w:val="20"/>
                          <w:szCs w:val="20"/>
                        </w:rPr>
                        <w:t xml:space="preserve">Bölüm </w:t>
                      </w:r>
                      <w:r>
                        <w:rPr>
                          <w:sz w:val="20"/>
                          <w:szCs w:val="20"/>
                        </w:rPr>
                        <w:t>Sekreteri</w:t>
                      </w:r>
                    </w:p>
                  </w:txbxContent>
                </v:textbox>
              </v:shape>
            </w:pict>
          </mc:Fallback>
        </mc:AlternateContent>
      </w:r>
    </w:p>
    <w:p w14:paraId="5AE81E57" w14:textId="2BC18195" w:rsid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p>
    <w:p w14:paraId="39950486" w14:textId="77777777" w:rsidR="00BD70BC" w:rsidRPr="00BD70BC" w:rsidRDefault="00BD70BC" w:rsidP="00BD70BC">
      <w:pPr>
        <w:autoSpaceDN w:val="0"/>
        <w:spacing w:before="100" w:beforeAutospacing="1" w:after="100" w:afterAutospacing="1" w:line="360" w:lineRule="auto"/>
        <w:contextualSpacing/>
        <w:jc w:val="both"/>
        <w:textAlignment w:val="baseline"/>
        <w:rPr>
          <w:rFonts w:ascii="Times New Roman" w:eastAsia="NSimSun" w:hAnsi="Times New Roman" w:cs="Times New Roman"/>
          <w:bCs/>
          <w:color w:val="000000"/>
          <w:kern w:val="3"/>
          <w:sz w:val="24"/>
          <w:szCs w:val="24"/>
          <w:lang w:eastAsia="zh-CN" w:bidi="hi-IN"/>
        </w:rPr>
      </w:pPr>
    </w:p>
    <w:p w14:paraId="15E0E77E" w14:textId="77777777" w:rsidR="00BD70BC" w:rsidRPr="00BD70BC" w:rsidRDefault="00BD70BC" w:rsidP="00BD70BC">
      <w:pPr>
        <w:widowControl w:val="0"/>
        <w:suppressAutoHyphens w:val="0"/>
        <w:autoSpaceDE w:val="0"/>
        <w:autoSpaceDN w:val="0"/>
        <w:spacing w:before="100" w:beforeAutospacing="1" w:after="100" w:afterAutospacing="1" w:line="360" w:lineRule="auto"/>
        <w:ind w:right="862"/>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bCs/>
          <w:color w:val="000000"/>
          <w:sz w:val="24"/>
          <w:szCs w:val="24"/>
        </w:rPr>
        <w:t>Bölümümüz organizasyon yapısına ait şema yukarıda verilmiş olup, organizasyon şemasında bulunan makamların yetki, görev ve sorumluluklarına ilişkin birimimiz/bölümümüz internet adresinde yer alan maddeler ve iş akış süreçleri aşağıda kanıt olarak sunulmuştur.</w:t>
      </w:r>
    </w:p>
    <w:p w14:paraId="701D9839" w14:textId="77777777" w:rsidR="00BD70BC" w:rsidRPr="00BD70BC" w:rsidRDefault="00BD70BC" w:rsidP="00BD70BC">
      <w:pPr>
        <w:widowControl w:val="0"/>
        <w:suppressAutoHyphens w:val="0"/>
        <w:autoSpaceDE w:val="0"/>
        <w:autoSpaceDN w:val="0"/>
        <w:spacing w:before="100" w:beforeAutospacing="1" w:after="100" w:afterAutospacing="1" w:line="360" w:lineRule="auto"/>
        <w:ind w:left="1220" w:right="879"/>
        <w:contextualSpacing/>
        <w:jc w:val="both"/>
        <w:rPr>
          <w:rFonts w:ascii="Times New Roman" w:eastAsia="Times New Roman" w:hAnsi="Times New Roman" w:cs="Times New Roman"/>
          <w:b/>
          <w:sz w:val="24"/>
          <w:szCs w:val="24"/>
        </w:rPr>
      </w:pPr>
    </w:p>
    <w:p w14:paraId="3A65BF8A" w14:textId="77777777" w:rsidR="00BD70BC" w:rsidRPr="00BD70BC" w:rsidRDefault="00BD70BC" w:rsidP="00BD70BC">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b/>
          <w:sz w:val="24"/>
          <w:szCs w:val="24"/>
        </w:rPr>
      </w:pPr>
      <w:r w:rsidRPr="00BD70BC">
        <w:rPr>
          <w:rFonts w:ascii="Times New Roman" w:eastAsia="Times New Roman" w:hAnsi="Times New Roman" w:cs="Times New Roman"/>
          <w:b/>
          <w:sz w:val="24"/>
          <w:szCs w:val="24"/>
        </w:rPr>
        <w:t xml:space="preserve">-Karar verme mekanizmaları, kontrol ve denge unsurları; kurulların çok sesliliği ve bağımsız hareket kabiliyeti, paydaşların temsil edilmesi; öngörülen yönetim modeli ile gerçekleşmenin karşılaştırılması </w:t>
      </w:r>
    </w:p>
    <w:p w14:paraId="6C71DC49" w14:textId="77777777" w:rsidR="00BD70BC" w:rsidRPr="00BD70BC" w:rsidRDefault="00BD70BC" w:rsidP="00BD70BC">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Yoktur</w:t>
      </w:r>
    </w:p>
    <w:p w14:paraId="671CBD7A" w14:textId="77777777" w:rsidR="00BD70BC" w:rsidRPr="00BD70BC" w:rsidRDefault="00BD70BC" w:rsidP="00BD70BC">
      <w:pPr>
        <w:widowControl w:val="0"/>
        <w:suppressAutoHyphens w:val="0"/>
        <w:autoSpaceDE w:val="0"/>
        <w:autoSpaceDN w:val="0"/>
        <w:spacing w:before="100" w:beforeAutospacing="1" w:after="100" w:afterAutospacing="1" w:line="360" w:lineRule="auto"/>
        <w:ind w:left="1220" w:right="879"/>
        <w:contextualSpacing/>
        <w:jc w:val="both"/>
        <w:rPr>
          <w:rFonts w:ascii="Times New Roman" w:eastAsia="Times New Roman" w:hAnsi="Times New Roman" w:cs="Times New Roman"/>
          <w:sz w:val="24"/>
          <w:szCs w:val="24"/>
        </w:rPr>
      </w:pPr>
    </w:p>
    <w:p w14:paraId="549DCCF5"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sz w:val="24"/>
          <w:szCs w:val="24"/>
        </w:rPr>
      </w:pPr>
      <w:r w:rsidRPr="00BD70BC">
        <w:rPr>
          <w:rFonts w:ascii="Times New Roman" w:eastAsia="Times New Roman" w:hAnsi="Times New Roman" w:cs="Times New Roman"/>
          <w:b/>
          <w:sz w:val="24"/>
          <w:szCs w:val="24"/>
        </w:rPr>
        <w:t xml:space="preserve">-Kurumun yönetim ve idari alanlarla ilgili politikasını ve stratejik amaçlarını uyguladığına dair uygulamalar </w:t>
      </w:r>
    </w:p>
    <w:p w14:paraId="44CCB276"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Yoktur</w:t>
      </w:r>
    </w:p>
    <w:p w14:paraId="7BE74270" w14:textId="77777777" w:rsidR="00BD70BC" w:rsidRPr="00BD70BC" w:rsidRDefault="00BD70BC" w:rsidP="00BD70BC">
      <w:pPr>
        <w:widowControl w:val="0"/>
        <w:suppressAutoHyphens w:val="0"/>
        <w:autoSpaceDE w:val="0"/>
        <w:autoSpaceDN w:val="0"/>
        <w:spacing w:before="100" w:beforeAutospacing="1" w:after="100" w:afterAutospacing="1" w:line="360" w:lineRule="auto"/>
        <w:ind w:left="1220"/>
        <w:contextualSpacing/>
        <w:jc w:val="both"/>
        <w:rPr>
          <w:rFonts w:ascii="Times New Roman" w:eastAsia="Times New Roman" w:hAnsi="Times New Roman" w:cs="Times New Roman"/>
          <w:sz w:val="24"/>
          <w:szCs w:val="24"/>
        </w:rPr>
      </w:pPr>
    </w:p>
    <w:p w14:paraId="71ECC044" w14:textId="77777777" w:rsidR="00BD70BC" w:rsidRPr="00BD70BC" w:rsidRDefault="00BD70BC" w:rsidP="00BD70BC">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b/>
          <w:sz w:val="24"/>
          <w:szCs w:val="24"/>
        </w:rPr>
      </w:pPr>
      <w:r w:rsidRPr="00BD70BC">
        <w:rPr>
          <w:rFonts w:ascii="Times New Roman" w:eastAsia="Times New Roman" w:hAnsi="Times New Roman" w:cs="Times New Roman"/>
          <w:b/>
          <w:sz w:val="24"/>
          <w:szCs w:val="24"/>
        </w:rPr>
        <w:t xml:space="preserve">-Yönetim ve </w:t>
      </w:r>
      <w:proofErr w:type="spellStart"/>
      <w:r w:rsidRPr="00BD70BC">
        <w:rPr>
          <w:rFonts w:ascii="Times New Roman" w:eastAsia="Times New Roman" w:hAnsi="Times New Roman" w:cs="Times New Roman"/>
          <w:b/>
          <w:sz w:val="24"/>
          <w:szCs w:val="24"/>
        </w:rPr>
        <w:t>organizasyonel</w:t>
      </w:r>
      <w:proofErr w:type="spellEnd"/>
      <w:r w:rsidRPr="00BD70BC">
        <w:rPr>
          <w:rFonts w:ascii="Times New Roman" w:eastAsia="Times New Roman" w:hAnsi="Times New Roman" w:cs="Times New Roman"/>
          <w:b/>
          <w:sz w:val="24"/>
          <w:szCs w:val="24"/>
        </w:rPr>
        <w:t xml:space="preserve"> yapılanma uygulamalarına ilişkin izleme ve iyileştirmeler </w:t>
      </w:r>
    </w:p>
    <w:p w14:paraId="2298DB07" w14:textId="77777777" w:rsidR="00BD70BC" w:rsidRPr="00BD70BC" w:rsidRDefault="00BD70BC" w:rsidP="00BD70BC">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lastRenderedPageBreak/>
        <w:t xml:space="preserve">İlgili yılda bölümümüzde yönetim ve </w:t>
      </w:r>
      <w:proofErr w:type="spellStart"/>
      <w:r w:rsidRPr="00BD70BC">
        <w:rPr>
          <w:rFonts w:ascii="Times New Roman" w:eastAsia="Times New Roman" w:hAnsi="Times New Roman" w:cs="Times New Roman"/>
          <w:sz w:val="24"/>
          <w:szCs w:val="24"/>
        </w:rPr>
        <w:t>organizasyonel</w:t>
      </w:r>
      <w:proofErr w:type="spellEnd"/>
      <w:r w:rsidRPr="00BD70BC">
        <w:rPr>
          <w:rFonts w:ascii="Times New Roman" w:eastAsia="Times New Roman" w:hAnsi="Times New Roman" w:cs="Times New Roman"/>
          <w:sz w:val="24"/>
          <w:szCs w:val="24"/>
        </w:rPr>
        <w:t xml:space="preserve"> yapılanma uygulamalarına ilişkin izleme ve iyileştirme çalışması yapılmamıştır.</w:t>
      </w:r>
    </w:p>
    <w:p w14:paraId="5D176BCA"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sz w:val="24"/>
          <w:szCs w:val="24"/>
        </w:rPr>
      </w:pPr>
    </w:p>
    <w:p w14:paraId="23A4A276" w14:textId="77777777" w:rsid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sz w:val="24"/>
          <w:szCs w:val="24"/>
        </w:rPr>
      </w:pPr>
      <w:r w:rsidRPr="00BD70BC">
        <w:rPr>
          <w:rFonts w:ascii="Times New Roman" w:eastAsia="Times New Roman" w:hAnsi="Times New Roman" w:cs="Times New Roman"/>
          <w:b/>
          <w:sz w:val="24"/>
          <w:szCs w:val="24"/>
        </w:rPr>
        <w:t xml:space="preserve">-Standart uygulamalar ve mevzuatın yanı sıra; kurumun ihtiyaçları doğrultusunda geliştirdiği özgün yaklaşım ve uygulamaları </w:t>
      </w:r>
    </w:p>
    <w:p w14:paraId="19D21ED1" w14:textId="1B3A2BEF"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Yoktur</w:t>
      </w:r>
    </w:p>
    <w:p w14:paraId="1833A1B5" w14:textId="77777777" w:rsidR="00BD70BC" w:rsidRDefault="00BD70BC" w:rsidP="00B23DC6">
      <w:pPr>
        <w:spacing w:before="119" w:after="119" w:line="360" w:lineRule="auto"/>
        <w:ind w:left="822"/>
        <w:jc w:val="both"/>
        <w:outlineLvl w:val="0"/>
        <w:rPr>
          <w:rFonts w:ascii="Times New Roman" w:eastAsia="Times New Roman" w:hAnsi="Times New Roman" w:cs="Times New Roman"/>
          <w:b/>
          <w:bCs/>
          <w:kern w:val="2"/>
          <w:sz w:val="24"/>
          <w:szCs w:val="24"/>
          <w:lang w:eastAsia="tr-TR"/>
        </w:rPr>
      </w:pPr>
    </w:p>
    <w:p w14:paraId="76533428" w14:textId="21B42D1E" w:rsidR="00696D88" w:rsidRDefault="00C132B6" w:rsidP="00BD70BC">
      <w:pPr>
        <w:spacing w:before="119" w:after="119" w:line="360" w:lineRule="auto"/>
        <w:jc w:val="both"/>
        <w:outlineLvl w:val="0"/>
      </w:pPr>
      <w:r>
        <w:rPr>
          <w:rFonts w:ascii="Times New Roman" w:eastAsia="Times New Roman" w:hAnsi="Times New Roman" w:cs="Times New Roman"/>
          <w:b/>
          <w:bCs/>
          <w:kern w:val="2"/>
          <w:sz w:val="24"/>
          <w:szCs w:val="24"/>
          <w:lang w:eastAsia="tr-TR"/>
        </w:rPr>
        <w:t>Kanıt Belgeler:</w:t>
      </w:r>
    </w:p>
    <w:p w14:paraId="5EF596C0" w14:textId="01576862" w:rsidR="00BD70BC" w:rsidRPr="00BD70BC" w:rsidRDefault="0023472A" w:rsidP="00BD70BC">
      <w:pPr>
        <w:pStyle w:val="GvdeMetni"/>
        <w:spacing w:before="100" w:beforeAutospacing="1" w:after="100" w:afterAutospacing="1" w:line="360" w:lineRule="auto"/>
        <w:ind w:right="555"/>
        <w:contextualSpacing/>
        <w:jc w:val="both"/>
        <w:rPr>
          <w:color w:val="000000" w:themeColor="text1"/>
        </w:rPr>
      </w:pPr>
      <w:r w:rsidRPr="000209D0">
        <w:rPr>
          <w:b/>
        </w:rPr>
        <w:t>A.1.1.1.:</w:t>
      </w:r>
      <w:r w:rsidRPr="0022522A">
        <w:t xml:space="preserve"> </w:t>
      </w:r>
      <w:hyperlink r:id="rId4" w:history="1">
        <w:r w:rsidR="00574065" w:rsidRPr="001C424A">
          <w:rPr>
            <w:rStyle w:val="Kpr"/>
          </w:rPr>
          <w:t>https://bilecik.edu.tr/sbf/Icerik/Örgüt_Yapısı_2bdb9</w:t>
        </w:r>
      </w:hyperlink>
    </w:p>
    <w:p w14:paraId="5005A0AB" w14:textId="08084D0E" w:rsidR="00BD70BC" w:rsidRPr="00BD70BC" w:rsidRDefault="0023472A" w:rsidP="00BD70BC">
      <w:pPr>
        <w:pStyle w:val="GvdeMetni"/>
        <w:spacing w:before="100" w:beforeAutospacing="1" w:after="100" w:afterAutospacing="1" w:line="360" w:lineRule="auto"/>
        <w:ind w:right="555"/>
        <w:contextualSpacing/>
        <w:jc w:val="both"/>
        <w:rPr>
          <w:bCs/>
          <w:color w:val="000000" w:themeColor="text1"/>
        </w:rPr>
      </w:pPr>
      <w:r w:rsidRPr="000209D0">
        <w:rPr>
          <w:b/>
        </w:rPr>
        <w:t>A.1.1.</w:t>
      </w:r>
      <w:r>
        <w:rPr>
          <w:b/>
        </w:rPr>
        <w:t>2</w:t>
      </w:r>
      <w:r w:rsidRPr="000209D0">
        <w:rPr>
          <w:b/>
        </w:rPr>
        <w:t>.:</w:t>
      </w:r>
      <w:r w:rsidRPr="0022522A">
        <w:t xml:space="preserve"> </w:t>
      </w:r>
      <w:hyperlink r:id="rId5" w:history="1">
        <w:r w:rsidR="00BD70BC" w:rsidRPr="001C424A">
          <w:rPr>
            <w:rStyle w:val="Kpr"/>
          </w:rPr>
          <w:t>https://bilecik.edu.tr/cocukgelisimi/Icerik/Yetki,_Görev_ve_Sorumluluklar_fa07d</w:t>
        </w:r>
      </w:hyperlink>
    </w:p>
    <w:p w14:paraId="767F9D38" w14:textId="4180D5AC" w:rsidR="00696D88" w:rsidRPr="0023472A" w:rsidRDefault="0023472A" w:rsidP="0023472A">
      <w:pPr>
        <w:pStyle w:val="GvdeMetni"/>
        <w:spacing w:before="100" w:beforeAutospacing="1" w:after="100" w:afterAutospacing="1" w:line="360" w:lineRule="auto"/>
        <w:contextualSpacing/>
        <w:jc w:val="both"/>
      </w:pPr>
      <w:r w:rsidRPr="000209D0">
        <w:rPr>
          <w:b/>
        </w:rPr>
        <w:t>A.1.1.</w:t>
      </w:r>
      <w:r>
        <w:rPr>
          <w:b/>
        </w:rPr>
        <w:t>3</w:t>
      </w:r>
      <w:r w:rsidRPr="000209D0">
        <w:rPr>
          <w:b/>
        </w:rPr>
        <w:t>.:</w:t>
      </w:r>
      <w:r w:rsidRPr="0022522A">
        <w:t xml:space="preserve"> </w:t>
      </w:r>
      <w:hyperlink r:id="rId6" w:history="1">
        <w:r w:rsidR="00BD70BC" w:rsidRPr="001C424A">
          <w:rPr>
            <w:rStyle w:val="Kpr"/>
          </w:rPr>
          <w:t>https://bilecik.edu.tr/cocukgelisimi/Icerik/__İş_Akış_Süreçlerimiz_75771</w:t>
        </w:r>
      </w:hyperlink>
    </w:p>
    <w:p w14:paraId="18BF757E" w14:textId="295DE96E" w:rsidR="00696D88" w:rsidRDefault="00C132B6" w:rsidP="00B23DC6">
      <w:pPr>
        <w:spacing w:before="119" w:after="119" w:line="360" w:lineRule="auto"/>
        <w:jc w:val="both"/>
      </w:pPr>
      <w:r>
        <w:rPr>
          <w:rFonts w:ascii="Times New Roman" w:eastAsia="Times New Roman" w:hAnsi="Times New Roman" w:cs="Times New Roman"/>
          <w:i/>
          <w:iCs/>
          <w:sz w:val="24"/>
          <w:szCs w:val="24"/>
          <w:lang w:eastAsia="tr-TR"/>
        </w:rPr>
        <w:t>A.1.</w:t>
      </w:r>
      <w:r w:rsidR="0023472A">
        <w:rPr>
          <w:rFonts w:ascii="Times New Roman" w:eastAsia="Times New Roman" w:hAnsi="Times New Roman" w:cs="Times New Roman"/>
          <w:i/>
          <w:iCs/>
          <w:sz w:val="24"/>
          <w:szCs w:val="24"/>
          <w:lang w:eastAsia="tr-TR"/>
        </w:rPr>
        <w:t>2</w:t>
      </w:r>
      <w:r>
        <w:rPr>
          <w:rFonts w:ascii="Times New Roman" w:eastAsia="Times New Roman" w:hAnsi="Times New Roman" w:cs="Times New Roman"/>
          <w:i/>
          <w:iCs/>
          <w:sz w:val="24"/>
          <w:szCs w:val="24"/>
          <w:lang w:eastAsia="tr-TR"/>
        </w:rPr>
        <w:t>. İç kalite güvencesi mekanizmaları</w:t>
      </w:r>
    </w:p>
    <w:p w14:paraId="040B17E7" w14:textId="7073402A" w:rsidR="00696D88" w:rsidRDefault="00C132B6" w:rsidP="00B23DC6">
      <w:pPr>
        <w:spacing w:before="119" w:after="119" w:line="360" w:lineRule="auto"/>
        <w:jc w:val="both"/>
        <w:rPr>
          <w:rFonts w:ascii="Times New Roman" w:eastAsia="Times New Roman" w:hAnsi="Times New Roman" w:cs="Times New Roman"/>
          <w:sz w:val="24"/>
          <w:szCs w:val="24"/>
          <w:lang w:val="en-US" w:eastAsia="tr-TR"/>
        </w:rPr>
      </w:pPr>
      <w:r w:rsidRPr="00DD7221">
        <w:rPr>
          <w:rFonts w:ascii="Times New Roman" w:eastAsia="Times New Roman" w:hAnsi="Times New Roman" w:cs="Times New Roman"/>
          <w:sz w:val="24"/>
          <w:szCs w:val="24"/>
          <w:lang w:val="en-US" w:eastAsia="tr-TR"/>
        </w:rPr>
        <w:t>-</w:t>
      </w:r>
      <w:proofErr w:type="spellStart"/>
      <w:r w:rsidRPr="00DD7221">
        <w:rPr>
          <w:rFonts w:ascii="Times New Roman" w:eastAsia="Times New Roman" w:hAnsi="Times New Roman" w:cs="Times New Roman"/>
          <w:sz w:val="24"/>
          <w:szCs w:val="24"/>
          <w:lang w:val="en-US" w:eastAsia="tr-TR"/>
        </w:rPr>
        <w:t>Görev</w:t>
      </w:r>
      <w:proofErr w:type="spellEnd"/>
      <w:r w:rsidRPr="00DD7221">
        <w:rPr>
          <w:rFonts w:ascii="Times New Roman" w:eastAsia="Times New Roman" w:hAnsi="Times New Roman" w:cs="Times New Roman"/>
          <w:sz w:val="24"/>
          <w:szCs w:val="24"/>
          <w:lang w:val="en-US" w:eastAsia="tr-TR"/>
        </w:rPr>
        <w:t xml:space="preserve"> </w:t>
      </w:r>
      <w:proofErr w:type="spellStart"/>
      <w:r w:rsidRPr="00DD7221">
        <w:rPr>
          <w:rFonts w:ascii="Times New Roman" w:eastAsia="Times New Roman" w:hAnsi="Times New Roman" w:cs="Times New Roman"/>
          <w:sz w:val="24"/>
          <w:szCs w:val="24"/>
          <w:lang w:val="en-US" w:eastAsia="tr-TR"/>
        </w:rPr>
        <w:t>tanımı</w:t>
      </w:r>
      <w:proofErr w:type="spellEnd"/>
    </w:p>
    <w:p w14:paraId="107190DC" w14:textId="7B758F24"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 xml:space="preserve">Görev tanımları üniversitemiz görev tanımları çerçevesinde yürütülmekte olup, kanıt belgelerde sunulmaktadır. </w:t>
      </w:r>
    </w:p>
    <w:p w14:paraId="38A0A414" w14:textId="6E4B7518" w:rsidR="00696D88" w:rsidRDefault="00C132B6" w:rsidP="00B23DC6">
      <w:pPr>
        <w:spacing w:before="119" w:after="119" w:line="36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İş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akış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şeması</w:t>
      </w:r>
      <w:proofErr w:type="spellEnd"/>
    </w:p>
    <w:p w14:paraId="5FD7FDAC" w14:textId="14B0EDBC"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Bölümümüz web sayfasında; öğrenci işleri birimi, personel işleri birimi, taşınır ve mali işler birimi ile diğer birimlere ilişkin iş akışı süreçleri bulunmaktadır. İlgili iş akış süreçleri kanıt belgelerde sunulmaktadır</w:t>
      </w:r>
    </w:p>
    <w:p w14:paraId="75076997" w14:textId="77777777" w:rsidR="0023472A" w:rsidRDefault="0023472A" w:rsidP="00B23DC6">
      <w:pPr>
        <w:spacing w:before="119" w:after="119" w:line="360" w:lineRule="auto"/>
        <w:jc w:val="both"/>
        <w:rPr>
          <w:rFonts w:ascii="Times New Roman" w:eastAsia="Times New Roman" w:hAnsi="Times New Roman" w:cs="Times New Roman"/>
          <w:sz w:val="24"/>
          <w:szCs w:val="24"/>
          <w:lang w:val="en-US" w:eastAsia="tr-TR"/>
        </w:rPr>
      </w:pPr>
    </w:p>
    <w:p w14:paraId="5D27BB10" w14:textId="12D0F303"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 xml:space="preserve">-Geri </w:t>
      </w:r>
      <w:proofErr w:type="spellStart"/>
      <w:r>
        <w:rPr>
          <w:rFonts w:ascii="Times New Roman" w:eastAsia="Times New Roman" w:hAnsi="Times New Roman" w:cs="Times New Roman"/>
          <w:sz w:val="24"/>
          <w:szCs w:val="24"/>
          <w:lang w:val="en-US" w:eastAsia="tr-TR"/>
        </w:rPr>
        <w:t>bildirim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yöntemleri</w:t>
      </w:r>
      <w:proofErr w:type="spellEnd"/>
      <w:r>
        <w:rPr>
          <w:rFonts w:ascii="Times New Roman" w:eastAsia="Times New Roman" w:hAnsi="Times New Roman" w:cs="Times New Roman"/>
          <w:sz w:val="24"/>
          <w:szCs w:val="24"/>
          <w:lang w:val="en-US" w:eastAsia="tr-TR"/>
        </w:rPr>
        <w:t xml:space="preserve"> </w:t>
      </w:r>
    </w:p>
    <w:p w14:paraId="31C8FD1C" w14:textId="77777777" w:rsidR="00BD70BC" w:rsidRPr="00BD70BC" w:rsidRDefault="00BD70BC" w:rsidP="00BD70BC">
      <w:pPr>
        <w:widowControl w:val="0"/>
        <w:suppressAutoHyphens w:val="0"/>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Öğrencilerimiz için aşağıda belirtilen çeşitli geri bildirim mekanizmaları bulunmaktadır:</w:t>
      </w:r>
    </w:p>
    <w:p w14:paraId="06A2F491"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 xml:space="preserve">-Öğrenci bilgi sistemi </w:t>
      </w:r>
    </w:p>
    <w:p w14:paraId="348D068A"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-E postalar</w:t>
      </w:r>
    </w:p>
    <w:p w14:paraId="2140A7E3"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-Kitle iletişim araçları</w:t>
      </w:r>
    </w:p>
    <w:p w14:paraId="48757B71" w14:textId="77777777" w:rsidR="00BD70BC" w:rsidRPr="00BD70BC" w:rsidRDefault="00BD70BC" w:rsidP="00BD70BC">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BD70BC">
        <w:rPr>
          <w:rFonts w:ascii="Times New Roman" w:eastAsia="Times New Roman" w:hAnsi="Times New Roman" w:cs="Times New Roman"/>
          <w:sz w:val="24"/>
          <w:szCs w:val="24"/>
        </w:rPr>
        <w:t>-Ders süreçlerinde öğrenciler tarafından yapılan geri bildirimler</w:t>
      </w:r>
    </w:p>
    <w:p w14:paraId="1CB1B42D" w14:textId="77777777" w:rsidR="00BD70BC" w:rsidRDefault="00BD70BC" w:rsidP="00B23DC6">
      <w:pPr>
        <w:spacing w:before="119" w:after="119" w:line="360" w:lineRule="auto"/>
        <w:jc w:val="both"/>
      </w:pPr>
    </w:p>
    <w:p w14:paraId="58404E32" w14:textId="77777777"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Kanıt Belgeler:</w:t>
      </w:r>
    </w:p>
    <w:p w14:paraId="6B554245" w14:textId="79615667" w:rsidR="00574065" w:rsidRDefault="0023472A" w:rsidP="00B23DC6">
      <w:pPr>
        <w:spacing w:before="119" w:after="119" w:line="360" w:lineRule="auto"/>
        <w:jc w:val="both"/>
        <w:rPr>
          <w:rFonts w:ascii="Times New Roman" w:eastAsia="Times New Roman" w:hAnsi="Times New Roman" w:cs="Times New Roman"/>
          <w:sz w:val="24"/>
          <w:szCs w:val="24"/>
          <w:lang w:eastAsia="tr-TR"/>
        </w:rPr>
      </w:pPr>
      <w:r w:rsidRPr="003F1904">
        <w:rPr>
          <w:b/>
          <w:sz w:val="24"/>
          <w:szCs w:val="24"/>
        </w:rPr>
        <w:t xml:space="preserve">A.1.2.1.: </w:t>
      </w:r>
      <w:hyperlink r:id="rId7" w:history="1">
        <w:r w:rsidR="00574065" w:rsidRPr="001C424A">
          <w:rPr>
            <w:rStyle w:val="Kpr"/>
            <w:rFonts w:ascii="Times New Roman" w:eastAsia="Times New Roman" w:hAnsi="Times New Roman" w:cs="Times New Roman"/>
            <w:sz w:val="24"/>
            <w:szCs w:val="24"/>
            <w:lang w:eastAsia="tr-TR"/>
          </w:rPr>
          <w:t>https://bilecik.edu.tr/cocukgelisimi/Icerik/__İş_Akış_Süreçlerimiz_75771</w:t>
        </w:r>
      </w:hyperlink>
    </w:p>
    <w:p w14:paraId="0D64F2E9" w14:textId="2C62294D" w:rsidR="00574065" w:rsidRDefault="0023472A" w:rsidP="00B23DC6">
      <w:pPr>
        <w:spacing w:before="119" w:after="119" w:line="360" w:lineRule="auto"/>
        <w:jc w:val="both"/>
        <w:rPr>
          <w:rFonts w:ascii="Times New Roman" w:eastAsia="Times New Roman" w:hAnsi="Times New Roman" w:cs="Times New Roman"/>
          <w:sz w:val="24"/>
          <w:szCs w:val="24"/>
          <w:lang w:eastAsia="tr-TR"/>
        </w:rPr>
      </w:pPr>
      <w:r w:rsidRPr="003F1904">
        <w:rPr>
          <w:b/>
          <w:sz w:val="24"/>
          <w:szCs w:val="24"/>
        </w:rPr>
        <w:t>A.1.2.</w:t>
      </w:r>
      <w:r>
        <w:rPr>
          <w:b/>
          <w:sz w:val="24"/>
          <w:szCs w:val="24"/>
        </w:rPr>
        <w:t>2</w:t>
      </w:r>
      <w:r w:rsidRPr="003F1904">
        <w:rPr>
          <w:b/>
          <w:sz w:val="24"/>
          <w:szCs w:val="24"/>
        </w:rPr>
        <w:t>.:</w:t>
      </w:r>
      <w:hyperlink r:id="rId8" w:history="1">
        <w:r w:rsidRPr="001C424A">
          <w:rPr>
            <w:rStyle w:val="Kpr"/>
            <w:rFonts w:ascii="Times New Roman" w:eastAsia="Times New Roman" w:hAnsi="Times New Roman" w:cs="Times New Roman"/>
            <w:sz w:val="24"/>
            <w:szCs w:val="24"/>
            <w:lang w:eastAsia="tr-TR"/>
          </w:rPr>
          <w:t>https://bilecik.edu.tr/cocukgelisimi/Icerik/_Birim_Öz_Değerlendirme_Raporu_9e019</w:t>
        </w:r>
      </w:hyperlink>
    </w:p>
    <w:p w14:paraId="79D9B923" w14:textId="77777777" w:rsidR="00574065" w:rsidRDefault="00574065" w:rsidP="00B23DC6">
      <w:pPr>
        <w:spacing w:before="119" w:after="119" w:line="360" w:lineRule="auto"/>
        <w:jc w:val="both"/>
        <w:rPr>
          <w:rFonts w:ascii="Times New Roman" w:eastAsia="Times New Roman" w:hAnsi="Times New Roman" w:cs="Times New Roman"/>
          <w:sz w:val="24"/>
          <w:szCs w:val="24"/>
          <w:lang w:eastAsia="tr-TR"/>
        </w:rPr>
      </w:pPr>
    </w:p>
    <w:p w14:paraId="6E0F9CF6" w14:textId="78173BFE" w:rsidR="00696D88" w:rsidRDefault="00C132B6" w:rsidP="00B23DC6">
      <w:pPr>
        <w:spacing w:before="119" w:after="119" w:line="360" w:lineRule="auto"/>
        <w:jc w:val="both"/>
      </w:pPr>
      <w:r>
        <w:rPr>
          <w:rFonts w:ascii="Times New Roman" w:eastAsia="Times New Roman" w:hAnsi="Times New Roman" w:cs="Times New Roman"/>
          <w:i/>
          <w:iCs/>
          <w:sz w:val="24"/>
          <w:szCs w:val="24"/>
          <w:lang w:eastAsia="tr-TR"/>
        </w:rPr>
        <w:t>A.1.</w:t>
      </w:r>
      <w:r w:rsidR="0023472A">
        <w:rPr>
          <w:rFonts w:ascii="Times New Roman" w:eastAsia="Times New Roman" w:hAnsi="Times New Roman" w:cs="Times New Roman"/>
          <w:i/>
          <w:iCs/>
          <w:sz w:val="24"/>
          <w:szCs w:val="24"/>
          <w:lang w:eastAsia="tr-TR"/>
        </w:rPr>
        <w:t>3</w:t>
      </w:r>
      <w:r>
        <w:rPr>
          <w:rFonts w:ascii="Times New Roman" w:eastAsia="Times New Roman" w:hAnsi="Times New Roman" w:cs="Times New Roman"/>
          <w:i/>
          <w:iCs/>
          <w:sz w:val="24"/>
          <w:szCs w:val="24"/>
          <w:lang w:eastAsia="tr-TR"/>
        </w:rPr>
        <w:t>. Kamuoyunu bilgilendirme ve hesap verebilirlik</w:t>
      </w:r>
    </w:p>
    <w:p w14:paraId="68058239" w14:textId="72F7D4D7"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-Kamuoyunu bilgilendirme ve hesap verebilirlik ile ilişkili olarak benimsenen ilke, kural ve yöntemler</w:t>
      </w:r>
    </w:p>
    <w:p w14:paraId="28AD2FF2" w14:textId="171529DD" w:rsidR="00574065" w:rsidRPr="00574065" w:rsidRDefault="00574065" w:rsidP="00B23DC6">
      <w:pPr>
        <w:spacing w:before="119" w:after="119" w:line="360" w:lineRule="auto"/>
        <w:jc w:val="both"/>
        <w:rPr>
          <w:rFonts w:ascii="Times New Roman" w:hAnsi="Times New Roman" w:cs="Times New Roman"/>
        </w:rPr>
      </w:pPr>
      <w:r w:rsidRPr="00574065">
        <w:rPr>
          <w:rFonts w:ascii="Times New Roman" w:hAnsi="Times New Roman" w:cs="Times New Roman"/>
        </w:rPr>
        <w:t>Yoktur.</w:t>
      </w:r>
    </w:p>
    <w:p w14:paraId="70AAD1E2" w14:textId="77777777" w:rsidR="00574065" w:rsidRPr="00574065" w:rsidRDefault="00C132B6" w:rsidP="00574065">
      <w:pPr>
        <w:spacing w:before="119" w:after="119" w:line="360" w:lineRule="auto"/>
        <w:jc w:val="both"/>
        <w:rPr>
          <w:rFonts w:ascii="Times New Roman" w:eastAsia="Times New Roman" w:hAnsi="Times New Roman" w:cs="Times New Roman"/>
          <w:sz w:val="24"/>
          <w:szCs w:val="24"/>
          <w:lang w:eastAsia="tr-TR"/>
        </w:rPr>
      </w:pPr>
      <w:r w:rsidRPr="00574065">
        <w:rPr>
          <w:rFonts w:ascii="Times New Roman" w:eastAsia="Times New Roman" w:hAnsi="Times New Roman" w:cs="Times New Roman"/>
          <w:sz w:val="24"/>
          <w:szCs w:val="24"/>
          <w:lang w:eastAsia="tr-TR"/>
        </w:rPr>
        <w:t>-Kamuoyunu bilgilendirme ve hesap verebilirliğe ilişkin uygulama örnekleri</w:t>
      </w:r>
    </w:p>
    <w:p w14:paraId="643A9046" w14:textId="6442C1B6" w:rsidR="00574065" w:rsidRPr="00574065" w:rsidRDefault="00574065" w:rsidP="00B23DC6">
      <w:pPr>
        <w:spacing w:before="119" w:after="119" w:line="360" w:lineRule="auto"/>
        <w:jc w:val="both"/>
        <w:rPr>
          <w:rFonts w:ascii="Times New Roman" w:eastAsia="Times New Roman" w:hAnsi="Times New Roman" w:cs="Times New Roman"/>
          <w:color w:val="FF0000"/>
          <w:sz w:val="24"/>
          <w:szCs w:val="24"/>
          <w:lang w:eastAsia="tr-TR"/>
        </w:rPr>
      </w:pPr>
      <w:r w:rsidRPr="00574065">
        <w:rPr>
          <w:rFonts w:ascii="Times New Roman" w:hAnsi="Times New Roman" w:cs="Times New Roman"/>
        </w:rPr>
        <w:t>Yoktur.</w:t>
      </w:r>
    </w:p>
    <w:p w14:paraId="5FBAB117" w14:textId="35F65C3E"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-İç ve dış paydaşların kamuoyunu bilgilendirme ve hesap verebilirlikle ilgili memnuniyeti ve geri bildirimleri</w:t>
      </w:r>
    </w:p>
    <w:p w14:paraId="473D7F81" w14:textId="2F75531F" w:rsidR="00574065" w:rsidRDefault="00574065" w:rsidP="00B23DC6">
      <w:pPr>
        <w:spacing w:before="119" w:after="119" w:line="360" w:lineRule="auto"/>
        <w:jc w:val="both"/>
      </w:pPr>
      <w:r w:rsidRPr="00574065">
        <w:rPr>
          <w:rFonts w:ascii="Times New Roman" w:eastAsia="Times New Roman" w:hAnsi="Times New Roman" w:cs="Times New Roman"/>
        </w:rPr>
        <w:t>İlgili yılda bölümümüzde iç ve dış paydaşların kamuoyunu bilgilendirme ve hesap verebilirlikle      ilgili memnuniyeti ve geri bildirimlerine ilişkin bir çalışma bulunmamaktadır.</w:t>
      </w:r>
    </w:p>
    <w:p w14:paraId="1828B179" w14:textId="3CEE315C"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-Kamuoyunu bilgilendirme ve hesap verebilirlik mekanizmalarına ilişkin izleme ve iyileştirme çalışmaları</w:t>
      </w:r>
    </w:p>
    <w:p w14:paraId="18E87429" w14:textId="130B761D" w:rsidR="00574065" w:rsidRDefault="00574065" w:rsidP="00B23DC6">
      <w:pPr>
        <w:spacing w:before="119" w:after="119" w:line="360" w:lineRule="auto"/>
        <w:jc w:val="both"/>
      </w:pPr>
      <w:r w:rsidRPr="00574065">
        <w:rPr>
          <w:rFonts w:ascii="Times New Roman" w:eastAsia="Times New Roman" w:hAnsi="Times New Roman" w:cs="Times New Roman"/>
        </w:rPr>
        <w:t>Yoktur.</w:t>
      </w:r>
    </w:p>
    <w:p w14:paraId="6C2D3AEF" w14:textId="0A264B15"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-Standart uygulamalar ve mevzuatın yanı sıra; kurumun ihtiyaçları doğrultusunda geliştirdiği özgün yaklaşım ve uygulamalar</w:t>
      </w:r>
    </w:p>
    <w:p w14:paraId="7A1B2836" w14:textId="67CF4926" w:rsidR="00574065" w:rsidRDefault="00574065" w:rsidP="00B23DC6">
      <w:pPr>
        <w:spacing w:before="119" w:after="119" w:line="360" w:lineRule="auto"/>
        <w:jc w:val="both"/>
      </w:pPr>
      <w:r w:rsidRPr="00574065">
        <w:rPr>
          <w:rFonts w:ascii="Times New Roman" w:eastAsia="Times New Roman" w:hAnsi="Times New Roman" w:cs="Times New Roman"/>
        </w:rPr>
        <w:t>Yoktur.</w:t>
      </w:r>
    </w:p>
    <w:p w14:paraId="1E3AC3B5" w14:textId="77777777"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Kanıt Belgeler:</w:t>
      </w:r>
    </w:p>
    <w:p w14:paraId="640D7603" w14:textId="77777777" w:rsidR="00574065" w:rsidRDefault="00574065" w:rsidP="00B23DC6">
      <w:pPr>
        <w:spacing w:before="119" w:after="119" w:line="360" w:lineRule="auto"/>
        <w:jc w:val="both"/>
      </w:pPr>
      <w:r w:rsidRPr="0022522A">
        <w:t>Yoktur.</w:t>
      </w:r>
    </w:p>
    <w:p w14:paraId="0001BDB2" w14:textId="77777777" w:rsidR="00696D88" w:rsidRDefault="00696D88" w:rsidP="00B23DC6">
      <w:pPr>
        <w:spacing w:before="119" w:after="240" w:line="360" w:lineRule="auto"/>
        <w:ind w:left="737" w:hanging="170"/>
        <w:jc w:val="both"/>
        <w:rPr>
          <w:rFonts w:ascii="Times New Roman" w:eastAsia="Times New Roman" w:hAnsi="Times New Roman" w:cs="Times New Roman"/>
          <w:sz w:val="24"/>
          <w:szCs w:val="24"/>
          <w:lang w:eastAsia="tr-TR"/>
        </w:rPr>
      </w:pPr>
    </w:p>
    <w:p w14:paraId="02F33B0D" w14:textId="04F0EB5D"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A.</w:t>
      </w:r>
      <w:r w:rsidR="0023472A">
        <w:rPr>
          <w:rFonts w:ascii="Times New Roman" w:eastAsia="Times New Roman" w:hAnsi="Times New Roman" w:cs="Times New Roman"/>
          <w:b/>
          <w:bCs/>
          <w:sz w:val="24"/>
          <w:szCs w:val="24"/>
          <w:lang w:eastAsia="tr-TR"/>
        </w:rPr>
        <w:t>2</w:t>
      </w:r>
      <w:r>
        <w:rPr>
          <w:rFonts w:ascii="Times New Roman" w:eastAsia="Times New Roman" w:hAnsi="Times New Roman" w:cs="Times New Roman"/>
          <w:b/>
          <w:bCs/>
          <w:sz w:val="24"/>
          <w:szCs w:val="24"/>
          <w:lang w:eastAsia="tr-TR"/>
        </w:rPr>
        <w:t>. Yönetim Sistemleri</w:t>
      </w:r>
    </w:p>
    <w:p w14:paraId="63F86ACD" w14:textId="03A4BB90" w:rsidR="00696D88" w:rsidRPr="0023472A" w:rsidRDefault="00C132B6" w:rsidP="00B23DC6">
      <w:pPr>
        <w:spacing w:before="119" w:after="119" w:line="360" w:lineRule="auto"/>
        <w:jc w:val="both"/>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t>A.</w:t>
      </w:r>
      <w:r w:rsidR="0023472A">
        <w:rPr>
          <w:rFonts w:ascii="Times New Roman" w:eastAsia="Times New Roman" w:hAnsi="Times New Roman" w:cs="Times New Roman"/>
          <w:i/>
          <w:iCs/>
          <w:sz w:val="24"/>
          <w:szCs w:val="24"/>
          <w:lang w:eastAsia="tr-TR"/>
        </w:rPr>
        <w:t>2</w:t>
      </w:r>
      <w:r>
        <w:rPr>
          <w:rFonts w:ascii="Times New Roman" w:eastAsia="Times New Roman" w:hAnsi="Times New Roman" w:cs="Times New Roman"/>
          <w:i/>
          <w:iCs/>
          <w:sz w:val="24"/>
          <w:szCs w:val="24"/>
          <w:lang w:eastAsia="tr-TR"/>
        </w:rPr>
        <w:t>.</w:t>
      </w:r>
      <w:r w:rsidR="0023472A">
        <w:rPr>
          <w:rFonts w:ascii="Times New Roman" w:eastAsia="Times New Roman" w:hAnsi="Times New Roman" w:cs="Times New Roman"/>
          <w:i/>
          <w:iCs/>
          <w:sz w:val="24"/>
          <w:szCs w:val="24"/>
          <w:lang w:eastAsia="tr-TR"/>
        </w:rPr>
        <w:t>1</w:t>
      </w:r>
      <w:r>
        <w:rPr>
          <w:rFonts w:ascii="Times New Roman" w:eastAsia="Times New Roman" w:hAnsi="Times New Roman" w:cs="Times New Roman"/>
          <w:i/>
          <w:iCs/>
          <w:sz w:val="24"/>
          <w:szCs w:val="24"/>
          <w:lang w:eastAsia="tr-TR"/>
        </w:rPr>
        <w:t>. İnsan kaynakları yönetimi</w:t>
      </w:r>
    </w:p>
    <w:p w14:paraId="4C262DB6" w14:textId="6362B423"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 İnsan kaynakları politikası ve hedefleri ve bunlara ilişkin uygulamalar (Yetkinlik, işe alınma, hizmet içi eğitim, teşvik ve ödüllendirme vb.) </w:t>
      </w:r>
    </w:p>
    <w:p w14:paraId="5CA59AF9" w14:textId="23A5B488" w:rsidR="00574065" w:rsidRPr="00574065" w:rsidRDefault="00574065" w:rsidP="00574065">
      <w:pPr>
        <w:widowControl w:val="0"/>
        <w:tabs>
          <w:tab w:val="left" w:pos="1360"/>
        </w:tabs>
        <w:suppressAutoHyphens w:val="0"/>
        <w:autoSpaceDE w:val="0"/>
        <w:autoSpaceDN w:val="0"/>
        <w:spacing w:before="100" w:beforeAutospacing="1" w:after="100" w:afterAutospacing="1" w:line="360" w:lineRule="auto"/>
        <w:ind w:right="499"/>
        <w:contextualSpacing/>
        <w:jc w:val="both"/>
        <w:rPr>
          <w:rFonts w:ascii="Times New Roman" w:eastAsia="Times New Roman" w:hAnsi="Times New Roman" w:cs="Times New Roman"/>
          <w:sz w:val="24"/>
          <w:szCs w:val="24"/>
        </w:rPr>
      </w:pPr>
      <w:r w:rsidRPr="00574065">
        <w:rPr>
          <w:rFonts w:ascii="Times New Roman" w:eastAsia="Times New Roman" w:hAnsi="Times New Roman" w:cs="Times New Roman"/>
          <w:sz w:val="24"/>
          <w:szCs w:val="24"/>
        </w:rPr>
        <w:t>Yoktur.</w:t>
      </w:r>
    </w:p>
    <w:p w14:paraId="0EDBFA8C" w14:textId="77777777" w:rsidR="0023472A" w:rsidRDefault="0023472A" w:rsidP="0023472A">
      <w:pPr>
        <w:spacing w:before="119" w:after="119" w:line="360" w:lineRule="auto"/>
        <w:jc w:val="both"/>
        <w:rPr>
          <w:rFonts w:ascii="Times New Roman" w:eastAsia="Times New Roman" w:hAnsi="Times New Roman" w:cs="Times New Roman"/>
          <w:sz w:val="24"/>
          <w:szCs w:val="24"/>
          <w:lang w:eastAsia="tr-TR"/>
        </w:rPr>
      </w:pPr>
    </w:p>
    <w:p w14:paraId="1694462D" w14:textId="61BC4626" w:rsidR="00696D88" w:rsidRDefault="00C132B6" w:rsidP="0023472A">
      <w:pPr>
        <w:spacing w:before="119" w:after="119"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Kanıt Belgeler:</w:t>
      </w:r>
    </w:p>
    <w:p w14:paraId="2214C642" w14:textId="77777777" w:rsidR="0023472A" w:rsidRDefault="00574065" w:rsidP="0023472A">
      <w:pPr>
        <w:tabs>
          <w:tab w:val="left" w:pos="1360"/>
        </w:tabs>
        <w:spacing w:before="100" w:beforeAutospacing="1" w:after="100" w:afterAutospacing="1" w:line="360" w:lineRule="auto"/>
        <w:ind w:right="499"/>
        <w:contextualSpacing/>
        <w:jc w:val="both"/>
        <w:rPr>
          <w:rFonts w:ascii="Times New Roman" w:hAnsi="Times New Roman" w:cs="Times New Roman"/>
          <w:sz w:val="24"/>
          <w:szCs w:val="24"/>
        </w:rPr>
      </w:pPr>
      <w:r w:rsidRPr="00284907">
        <w:rPr>
          <w:rFonts w:ascii="Times New Roman" w:hAnsi="Times New Roman" w:cs="Times New Roman"/>
          <w:sz w:val="24"/>
          <w:szCs w:val="24"/>
        </w:rPr>
        <w:t>Yoktur.</w:t>
      </w:r>
    </w:p>
    <w:p w14:paraId="3BD1FB80" w14:textId="18C99B43" w:rsidR="00696D88" w:rsidRPr="0023472A" w:rsidRDefault="00C132B6" w:rsidP="0023472A">
      <w:pPr>
        <w:tabs>
          <w:tab w:val="left" w:pos="1360"/>
        </w:tabs>
        <w:spacing w:before="100" w:beforeAutospacing="1" w:after="100" w:afterAutospacing="1" w:line="360" w:lineRule="auto"/>
        <w:ind w:right="499"/>
        <w:contextualSpacing/>
        <w:jc w:val="both"/>
        <w:rPr>
          <w:rFonts w:ascii="Times New Roman" w:eastAsia="Times New Roman" w:hAnsi="Times New Roman" w:cs="Times New Roman"/>
          <w:i/>
          <w:iCs/>
          <w:sz w:val="24"/>
          <w:szCs w:val="24"/>
          <w:lang w:eastAsia="tr-TR"/>
        </w:rPr>
      </w:pPr>
      <w:r>
        <w:rPr>
          <w:rFonts w:ascii="Times New Roman" w:eastAsia="Times New Roman" w:hAnsi="Times New Roman" w:cs="Times New Roman"/>
          <w:i/>
          <w:iCs/>
          <w:sz w:val="24"/>
          <w:szCs w:val="24"/>
          <w:lang w:eastAsia="tr-TR"/>
        </w:rPr>
        <w:lastRenderedPageBreak/>
        <w:t>A.</w:t>
      </w:r>
      <w:r w:rsidR="0023472A">
        <w:rPr>
          <w:rFonts w:ascii="Times New Roman" w:eastAsia="Times New Roman" w:hAnsi="Times New Roman" w:cs="Times New Roman"/>
          <w:i/>
          <w:iCs/>
          <w:sz w:val="24"/>
          <w:szCs w:val="24"/>
          <w:lang w:eastAsia="tr-TR"/>
        </w:rPr>
        <w:t>2</w:t>
      </w:r>
      <w:r>
        <w:rPr>
          <w:rFonts w:ascii="Times New Roman" w:eastAsia="Times New Roman" w:hAnsi="Times New Roman" w:cs="Times New Roman"/>
          <w:i/>
          <w:iCs/>
          <w:sz w:val="24"/>
          <w:szCs w:val="24"/>
          <w:lang w:eastAsia="tr-TR"/>
        </w:rPr>
        <w:t>.</w:t>
      </w:r>
      <w:r w:rsidR="0023472A">
        <w:rPr>
          <w:rFonts w:ascii="Times New Roman" w:eastAsia="Times New Roman" w:hAnsi="Times New Roman" w:cs="Times New Roman"/>
          <w:i/>
          <w:iCs/>
          <w:sz w:val="24"/>
          <w:szCs w:val="24"/>
          <w:lang w:eastAsia="tr-TR"/>
        </w:rPr>
        <w:t>2</w:t>
      </w:r>
      <w:r>
        <w:rPr>
          <w:rFonts w:ascii="Times New Roman" w:eastAsia="Times New Roman" w:hAnsi="Times New Roman" w:cs="Times New Roman"/>
          <w:i/>
          <w:iCs/>
          <w:sz w:val="24"/>
          <w:szCs w:val="24"/>
          <w:lang w:eastAsia="tr-TR"/>
        </w:rPr>
        <w:t>. Süreç yönetimi</w:t>
      </w:r>
    </w:p>
    <w:p w14:paraId="01AA42BB" w14:textId="3A09E00F"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-Süreç yönetimi modeli ve uygulamaları</w:t>
      </w:r>
      <w:r w:rsidR="007F156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tüm</w:t>
      </w:r>
      <w:proofErr w:type="spellEnd"/>
      <w:r>
        <w:rPr>
          <w:rFonts w:ascii="Times New Roman" w:eastAsia="Times New Roman" w:hAnsi="Times New Roman" w:cs="Times New Roman"/>
          <w:sz w:val="24"/>
          <w:szCs w:val="24"/>
          <w:lang w:eastAsia="tr-TR"/>
        </w:rPr>
        <w:t xml:space="preserve"> etkinliklere ait </w:t>
      </w:r>
      <w:proofErr w:type="spellStart"/>
      <w:r>
        <w:rPr>
          <w:rFonts w:ascii="Times New Roman" w:eastAsia="Times New Roman" w:hAnsi="Times New Roman" w:cs="Times New Roman"/>
          <w:sz w:val="24"/>
          <w:szCs w:val="24"/>
          <w:lang w:eastAsia="tr-TR"/>
        </w:rPr>
        <w:t>süreçler</w:t>
      </w:r>
      <w:proofErr w:type="spellEnd"/>
      <w:r>
        <w:rPr>
          <w:rFonts w:ascii="Times New Roman" w:eastAsia="Times New Roman" w:hAnsi="Times New Roman" w:cs="Times New Roman"/>
          <w:sz w:val="24"/>
          <w:szCs w:val="24"/>
          <w:lang w:eastAsia="tr-TR"/>
        </w:rPr>
        <w:t xml:space="preserve"> ve alt süreçler), ilgili sistemler, yönetim mekanizmaları (Uzaktan eğitim dahil)</w:t>
      </w:r>
      <w:r w:rsidR="00574065">
        <w:rPr>
          <w:rFonts w:ascii="Times New Roman" w:eastAsia="Times New Roman" w:hAnsi="Times New Roman" w:cs="Times New Roman"/>
          <w:color w:val="FF0000"/>
          <w:sz w:val="24"/>
          <w:szCs w:val="24"/>
          <w:lang w:eastAsia="tr-TR"/>
        </w:rPr>
        <w:t xml:space="preserve"> </w:t>
      </w:r>
    </w:p>
    <w:p w14:paraId="10FECED0" w14:textId="5E5AE0C8" w:rsidR="00574065" w:rsidRPr="00574065" w:rsidRDefault="00574065" w:rsidP="007F156A">
      <w:pPr>
        <w:spacing w:before="119" w:after="119" w:line="360" w:lineRule="auto"/>
        <w:jc w:val="both"/>
        <w:rPr>
          <w:rFonts w:ascii="Times New Roman" w:eastAsia="Times New Roman" w:hAnsi="Times New Roman" w:cs="Times New Roman"/>
          <w:sz w:val="24"/>
          <w:szCs w:val="24"/>
          <w:lang w:eastAsia="tr-TR"/>
        </w:rPr>
      </w:pPr>
      <w:r w:rsidRPr="00574065">
        <w:rPr>
          <w:rFonts w:ascii="Times New Roman" w:eastAsia="Times New Roman" w:hAnsi="Times New Roman" w:cs="Times New Roman"/>
          <w:sz w:val="24"/>
          <w:szCs w:val="24"/>
          <w:lang w:eastAsia="tr-TR"/>
        </w:rPr>
        <w:t xml:space="preserve">Bölümümüz ders programı </w:t>
      </w:r>
      <w:proofErr w:type="spellStart"/>
      <w:r w:rsidRPr="00574065">
        <w:rPr>
          <w:rFonts w:ascii="Times New Roman" w:eastAsia="Times New Roman" w:hAnsi="Times New Roman" w:cs="Times New Roman"/>
          <w:sz w:val="24"/>
          <w:szCs w:val="24"/>
          <w:lang w:eastAsia="tr-TR"/>
        </w:rPr>
        <w:t>hibrit</w:t>
      </w:r>
      <w:proofErr w:type="spellEnd"/>
      <w:r w:rsidRPr="00574065">
        <w:rPr>
          <w:rFonts w:ascii="Times New Roman" w:eastAsia="Times New Roman" w:hAnsi="Times New Roman" w:cs="Times New Roman"/>
          <w:sz w:val="24"/>
          <w:szCs w:val="24"/>
          <w:lang w:eastAsia="tr-TR"/>
        </w:rPr>
        <w:t xml:space="preserve"> modele uygun olarak hazırlanmıştır. Bu kapsamd</w:t>
      </w:r>
      <w:r w:rsidR="007F156A">
        <w:rPr>
          <w:rFonts w:ascii="Times New Roman" w:eastAsia="Times New Roman" w:hAnsi="Times New Roman" w:cs="Times New Roman"/>
          <w:sz w:val="24"/>
          <w:szCs w:val="24"/>
          <w:lang w:eastAsia="tr-TR"/>
        </w:rPr>
        <w:t xml:space="preserve">a </w:t>
      </w:r>
      <w:r w:rsidRPr="00574065">
        <w:rPr>
          <w:rFonts w:ascii="Times New Roman" w:eastAsia="Times New Roman" w:hAnsi="Times New Roman" w:cs="Times New Roman"/>
          <w:sz w:val="24"/>
          <w:szCs w:val="24"/>
          <w:lang w:eastAsia="tr-TR"/>
        </w:rPr>
        <w:t xml:space="preserve">bölümümüzdeki bazı dersler uzaktan eğitim ile yürütülürken, bazı dersler yüz yüze eğitim ile gerçekleştirilmiştir. </w:t>
      </w:r>
    </w:p>
    <w:p w14:paraId="7BCEC29E" w14:textId="3CD8C855"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Süreçlerdeki</w:t>
      </w:r>
      <w:proofErr w:type="spellEnd"/>
      <w:r>
        <w:rPr>
          <w:rFonts w:ascii="Times New Roman" w:eastAsia="Times New Roman" w:hAnsi="Times New Roman" w:cs="Times New Roman"/>
          <w:sz w:val="24"/>
          <w:szCs w:val="24"/>
          <w:lang w:eastAsia="tr-TR"/>
        </w:rPr>
        <w:t xml:space="preserve"> sorumlular, iş </w:t>
      </w:r>
      <w:proofErr w:type="spellStart"/>
      <w:r>
        <w:rPr>
          <w:rFonts w:ascii="Times New Roman" w:eastAsia="Times New Roman" w:hAnsi="Times New Roman" w:cs="Times New Roman"/>
          <w:sz w:val="24"/>
          <w:szCs w:val="24"/>
          <w:lang w:eastAsia="tr-TR"/>
        </w:rPr>
        <w:t>akışı</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yönetim</w:t>
      </w:r>
      <w:proofErr w:type="spellEnd"/>
      <w:r>
        <w:rPr>
          <w:rFonts w:ascii="Times New Roman" w:eastAsia="Times New Roman" w:hAnsi="Times New Roman" w:cs="Times New Roman"/>
          <w:sz w:val="24"/>
          <w:szCs w:val="24"/>
          <w:lang w:eastAsia="tr-TR"/>
        </w:rPr>
        <w:t xml:space="preserve"> mekanizması,</w:t>
      </w:r>
    </w:p>
    <w:p w14:paraId="638A3B92" w14:textId="450DAFFE" w:rsidR="00574065" w:rsidRPr="00574065" w:rsidRDefault="00574065" w:rsidP="00574065">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574065">
        <w:rPr>
          <w:rFonts w:ascii="Times New Roman" w:eastAsia="Times New Roman" w:hAnsi="Times New Roman" w:cs="Times New Roman"/>
          <w:sz w:val="24"/>
          <w:szCs w:val="24"/>
        </w:rPr>
        <w:t>Kanıt belgelerde sunulmaktadır.</w:t>
      </w:r>
    </w:p>
    <w:p w14:paraId="460D1A90" w14:textId="300415F7"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-Süreç yönetiminde paydaş katılımına ilişkin faaliyetler </w:t>
      </w:r>
    </w:p>
    <w:p w14:paraId="27CB6DCA" w14:textId="7B92AD42" w:rsidR="00574065" w:rsidRPr="00574065" w:rsidRDefault="00574065" w:rsidP="00574065">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574065">
        <w:rPr>
          <w:rFonts w:ascii="Times New Roman" w:eastAsia="Times New Roman" w:hAnsi="Times New Roman" w:cs="Times New Roman"/>
          <w:sz w:val="24"/>
          <w:szCs w:val="24"/>
        </w:rPr>
        <w:t>Yoktur.</w:t>
      </w:r>
    </w:p>
    <w:p w14:paraId="7FC0F2BB" w14:textId="02CF8598" w:rsidR="00696D88"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 xml:space="preserve">-Süreç yönetim mekanizmalarının izlenmesi ve iyileştirilmesine ilişkin uygulamalar </w:t>
      </w:r>
    </w:p>
    <w:p w14:paraId="6E44C300" w14:textId="42D8FDC7" w:rsidR="00574065" w:rsidRPr="00574065" w:rsidRDefault="00574065" w:rsidP="00574065">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574065">
        <w:rPr>
          <w:rFonts w:ascii="Times New Roman" w:eastAsia="Times New Roman" w:hAnsi="Times New Roman" w:cs="Times New Roman"/>
          <w:sz w:val="24"/>
          <w:szCs w:val="24"/>
        </w:rPr>
        <w:t>Yoktur.</w:t>
      </w:r>
    </w:p>
    <w:p w14:paraId="7382BA17" w14:textId="77777777" w:rsidR="00574065" w:rsidRDefault="00C132B6" w:rsidP="00B23DC6">
      <w:pPr>
        <w:spacing w:before="119" w:after="119" w:line="360" w:lineRule="auto"/>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sz w:val="24"/>
          <w:szCs w:val="24"/>
          <w:lang w:eastAsia="tr-TR"/>
        </w:rPr>
        <w:t>-Standart uygulamalar ve mevzuatın yanı sıra; kurumun ihtiyaçları doğrultusunda geliştirdiği özgün yaklaşım ve uygulamalar</w:t>
      </w:r>
    </w:p>
    <w:p w14:paraId="282CE9C5" w14:textId="098983D1" w:rsidR="00696D88" w:rsidRPr="00574065" w:rsidRDefault="00574065" w:rsidP="00574065">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574065">
        <w:rPr>
          <w:rFonts w:ascii="Times New Roman" w:eastAsia="Times New Roman" w:hAnsi="Times New Roman" w:cs="Times New Roman"/>
          <w:sz w:val="24"/>
          <w:szCs w:val="24"/>
        </w:rPr>
        <w:t>Yoktur.</w:t>
      </w:r>
      <w:r w:rsidR="00C132B6">
        <w:rPr>
          <w:rFonts w:ascii="Times New Roman" w:eastAsia="Times New Roman" w:hAnsi="Times New Roman" w:cs="Times New Roman"/>
          <w:color w:val="FF0000"/>
          <w:sz w:val="24"/>
          <w:szCs w:val="24"/>
          <w:lang w:eastAsia="tr-TR"/>
        </w:rPr>
        <w:t xml:space="preserve"> </w:t>
      </w:r>
    </w:p>
    <w:p w14:paraId="5E10EB87" w14:textId="77777777" w:rsidR="00696D88" w:rsidRPr="00574065" w:rsidRDefault="00C132B6" w:rsidP="00B23DC6">
      <w:pPr>
        <w:spacing w:before="119" w:after="119" w:line="360" w:lineRule="auto"/>
        <w:jc w:val="both"/>
        <w:rPr>
          <w:rStyle w:val="K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Kanıt Belgeler:</w:t>
      </w:r>
    </w:p>
    <w:p w14:paraId="0FB876D5" w14:textId="19D77A6D" w:rsidR="00696D88" w:rsidRPr="00574065" w:rsidRDefault="0023472A" w:rsidP="00574065">
      <w:pPr>
        <w:spacing w:before="119" w:after="119" w:line="360" w:lineRule="auto"/>
        <w:jc w:val="both"/>
        <w:rPr>
          <w:rStyle w:val="Kpr"/>
        </w:rPr>
      </w:pPr>
      <w:r w:rsidRPr="0022522A">
        <w:rPr>
          <w:b/>
          <w:sz w:val="24"/>
          <w:szCs w:val="24"/>
        </w:rPr>
        <w:t>A.</w:t>
      </w:r>
      <w:r>
        <w:rPr>
          <w:b/>
          <w:sz w:val="24"/>
          <w:szCs w:val="24"/>
        </w:rPr>
        <w:t>2</w:t>
      </w:r>
      <w:r w:rsidRPr="0022522A">
        <w:rPr>
          <w:b/>
          <w:sz w:val="24"/>
          <w:szCs w:val="24"/>
        </w:rPr>
        <w:t>.</w:t>
      </w:r>
      <w:r>
        <w:rPr>
          <w:b/>
          <w:sz w:val="24"/>
          <w:szCs w:val="24"/>
        </w:rPr>
        <w:t>2</w:t>
      </w:r>
      <w:r w:rsidRPr="0022522A">
        <w:rPr>
          <w:b/>
          <w:sz w:val="24"/>
          <w:szCs w:val="24"/>
        </w:rPr>
        <w:t xml:space="preserve">.1: </w:t>
      </w:r>
      <w:r w:rsidR="006E7A2E" w:rsidRPr="006E7A2E">
        <w:t>https://bilecik.edu.tr</w:t>
      </w:r>
    </w:p>
    <w:p w14:paraId="5B5EC1D5" w14:textId="2AF79BB5" w:rsidR="00574065" w:rsidRPr="00574065" w:rsidRDefault="0023472A" w:rsidP="00574065">
      <w:pPr>
        <w:spacing w:before="119" w:after="119" w:line="360" w:lineRule="auto"/>
        <w:jc w:val="both"/>
        <w:rPr>
          <w:rStyle w:val="Kpr"/>
          <w:rFonts w:ascii="Times New Roman" w:eastAsia="Times New Roman" w:hAnsi="Times New Roman" w:cs="Times New Roman"/>
          <w:sz w:val="24"/>
          <w:szCs w:val="24"/>
          <w:lang w:eastAsia="tr-TR"/>
        </w:rPr>
      </w:pPr>
      <w:r w:rsidRPr="0022522A">
        <w:rPr>
          <w:b/>
          <w:sz w:val="24"/>
          <w:szCs w:val="24"/>
        </w:rPr>
        <w:t>A.</w:t>
      </w:r>
      <w:r>
        <w:rPr>
          <w:b/>
          <w:sz w:val="24"/>
          <w:szCs w:val="24"/>
        </w:rPr>
        <w:t>2</w:t>
      </w:r>
      <w:r w:rsidRPr="0022522A">
        <w:rPr>
          <w:b/>
          <w:sz w:val="24"/>
          <w:szCs w:val="24"/>
        </w:rPr>
        <w:t>.</w:t>
      </w:r>
      <w:r>
        <w:rPr>
          <w:b/>
          <w:sz w:val="24"/>
          <w:szCs w:val="24"/>
        </w:rPr>
        <w:t>2</w:t>
      </w:r>
      <w:r w:rsidRPr="0022522A">
        <w:rPr>
          <w:b/>
          <w:sz w:val="24"/>
          <w:szCs w:val="24"/>
        </w:rPr>
        <w:t>.</w:t>
      </w:r>
      <w:r>
        <w:rPr>
          <w:b/>
          <w:sz w:val="24"/>
          <w:szCs w:val="24"/>
        </w:rPr>
        <w:t>2</w:t>
      </w:r>
      <w:r w:rsidRPr="0022522A">
        <w:rPr>
          <w:b/>
          <w:sz w:val="24"/>
          <w:szCs w:val="24"/>
        </w:rPr>
        <w:t xml:space="preserve">: </w:t>
      </w:r>
      <w:hyperlink r:id="rId9" w:history="1">
        <w:r w:rsidR="00574065" w:rsidRPr="00574065">
          <w:rPr>
            <w:rStyle w:val="Kpr"/>
            <w:rFonts w:ascii="Times New Roman" w:eastAsia="Times New Roman" w:hAnsi="Times New Roman" w:cs="Times New Roman"/>
            <w:sz w:val="24"/>
            <w:szCs w:val="24"/>
            <w:lang w:eastAsia="tr-TR"/>
          </w:rPr>
          <w:t>https://bilecik.edu.tr/sbf/Icerik/Örgüt_Yapısı_2bdb9</w:t>
        </w:r>
      </w:hyperlink>
    </w:p>
    <w:p w14:paraId="6F669057" w14:textId="025FDAA9" w:rsidR="00574065" w:rsidRPr="00574065" w:rsidRDefault="0023472A" w:rsidP="00574065">
      <w:pPr>
        <w:spacing w:before="119" w:after="119" w:line="360" w:lineRule="auto"/>
        <w:jc w:val="both"/>
        <w:rPr>
          <w:rStyle w:val="Kpr"/>
          <w:rFonts w:ascii="Times New Roman" w:eastAsia="Times New Roman" w:hAnsi="Times New Roman" w:cs="Times New Roman"/>
          <w:sz w:val="24"/>
          <w:szCs w:val="24"/>
          <w:lang w:eastAsia="tr-TR"/>
        </w:rPr>
      </w:pPr>
      <w:r w:rsidRPr="0022522A">
        <w:rPr>
          <w:b/>
          <w:sz w:val="24"/>
          <w:szCs w:val="24"/>
        </w:rPr>
        <w:t>A.</w:t>
      </w:r>
      <w:r>
        <w:rPr>
          <w:b/>
          <w:sz w:val="24"/>
          <w:szCs w:val="24"/>
        </w:rPr>
        <w:t>2</w:t>
      </w:r>
      <w:r w:rsidRPr="0022522A">
        <w:rPr>
          <w:b/>
          <w:sz w:val="24"/>
          <w:szCs w:val="24"/>
        </w:rPr>
        <w:t>.</w:t>
      </w:r>
      <w:r>
        <w:rPr>
          <w:b/>
          <w:sz w:val="24"/>
          <w:szCs w:val="24"/>
        </w:rPr>
        <w:t>2</w:t>
      </w:r>
      <w:r w:rsidRPr="0022522A">
        <w:rPr>
          <w:b/>
          <w:sz w:val="24"/>
          <w:szCs w:val="24"/>
        </w:rPr>
        <w:t>.</w:t>
      </w:r>
      <w:r>
        <w:rPr>
          <w:b/>
          <w:sz w:val="24"/>
          <w:szCs w:val="24"/>
        </w:rPr>
        <w:t>3</w:t>
      </w:r>
      <w:r w:rsidRPr="0022522A">
        <w:rPr>
          <w:b/>
          <w:sz w:val="24"/>
          <w:szCs w:val="24"/>
        </w:rPr>
        <w:t xml:space="preserve">: </w:t>
      </w:r>
      <w:hyperlink r:id="rId10" w:history="1">
        <w:r w:rsidR="00574065" w:rsidRPr="00574065">
          <w:rPr>
            <w:rStyle w:val="Kpr"/>
            <w:rFonts w:ascii="Times New Roman" w:eastAsia="Times New Roman" w:hAnsi="Times New Roman" w:cs="Times New Roman"/>
            <w:sz w:val="24"/>
            <w:szCs w:val="24"/>
            <w:lang w:eastAsia="tr-TR"/>
          </w:rPr>
          <w:t>https://bilecik.edu.tr/cocukgelisimi/Icerik/Yetki,_Görev_ve_Sorumluluklar_fa07d</w:t>
        </w:r>
      </w:hyperlink>
    </w:p>
    <w:p w14:paraId="07482C7D" w14:textId="40BB0502" w:rsidR="00574065" w:rsidRPr="00574065" w:rsidRDefault="0023472A" w:rsidP="00574065">
      <w:pPr>
        <w:spacing w:before="119" w:after="119" w:line="360" w:lineRule="auto"/>
        <w:jc w:val="both"/>
        <w:rPr>
          <w:rStyle w:val="Kpr"/>
          <w:rFonts w:ascii="Times New Roman" w:eastAsia="Times New Roman" w:hAnsi="Times New Roman" w:cs="Times New Roman"/>
          <w:sz w:val="24"/>
          <w:szCs w:val="24"/>
          <w:lang w:eastAsia="tr-TR"/>
        </w:rPr>
      </w:pPr>
      <w:r w:rsidRPr="0022522A">
        <w:rPr>
          <w:b/>
          <w:sz w:val="24"/>
          <w:szCs w:val="24"/>
        </w:rPr>
        <w:t>A.</w:t>
      </w:r>
      <w:r>
        <w:rPr>
          <w:b/>
          <w:sz w:val="24"/>
          <w:szCs w:val="24"/>
        </w:rPr>
        <w:t>2</w:t>
      </w:r>
      <w:r w:rsidRPr="0022522A">
        <w:rPr>
          <w:b/>
          <w:sz w:val="24"/>
          <w:szCs w:val="24"/>
        </w:rPr>
        <w:t>.</w:t>
      </w:r>
      <w:r>
        <w:rPr>
          <w:b/>
          <w:sz w:val="24"/>
          <w:szCs w:val="24"/>
        </w:rPr>
        <w:t>2</w:t>
      </w:r>
      <w:r w:rsidRPr="0022522A">
        <w:rPr>
          <w:b/>
          <w:sz w:val="24"/>
          <w:szCs w:val="24"/>
        </w:rPr>
        <w:t>.</w:t>
      </w:r>
      <w:r>
        <w:rPr>
          <w:b/>
          <w:sz w:val="24"/>
          <w:szCs w:val="24"/>
        </w:rPr>
        <w:t>4</w:t>
      </w:r>
      <w:r w:rsidRPr="0022522A">
        <w:rPr>
          <w:b/>
          <w:sz w:val="24"/>
          <w:szCs w:val="24"/>
        </w:rPr>
        <w:t xml:space="preserve">: </w:t>
      </w:r>
      <w:hyperlink r:id="rId11" w:history="1">
        <w:r w:rsidR="00574065" w:rsidRPr="00574065">
          <w:rPr>
            <w:rStyle w:val="Kpr"/>
            <w:rFonts w:ascii="Times New Roman" w:eastAsia="Times New Roman" w:hAnsi="Times New Roman" w:cs="Times New Roman"/>
            <w:sz w:val="24"/>
            <w:szCs w:val="24"/>
            <w:lang w:eastAsia="tr-TR"/>
          </w:rPr>
          <w:t>https://bilecik.edu.tr/cocukgelisimi/Icerik/__İş_Akış_Süreçlerimiz_75771</w:t>
        </w:r>
      </w:hyperlink>
    </w:p>
    <w:p w14:paraId="2625EF2D" w14:textId="77777777" w:rsidR="007F156A" w:rsidRDefault="007F156A" w:rsidP="00B23DC6">
      <w:pPr>
        <w:spacing w:before="119" w:after="119" w:line="360" w:lineRule="auto"/>
        <w:jc w:val="both"/>
        <w:rPr>
          <w:rStyle w:val="Kpr"/>
        </w:rPr>
      </w:pPr>
    </w:p>
    <w:p w14:paraId="32B38E50" w14:textId="03CD3F13"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A.</w:t>
      </w:r>
      <w:r w:rsidR="0023472A">
        <w:rPr>
          <w:rFonts w:ascii="Times New Roman" w:eastAsia="Times New Roman" w:hAnsi="Times New Roman" w:cs="Times New Roman"/>
          <w:b/>
          <w:bCs/>
          <w:sz w:val="24"/>
          <w:szCs w:val="24"/>
          <w:lang w:eastAsia="tr-TR"/>
        </w:rPr>
        <w:t>3</w:t>
      </w:r>
      <w:r>
        <w:rPr>
          <w:rFonts w:ascii="Times New Roman" w:eastAsia="Times New Roman" w:hAnsi="Times New Roman" w:cs="Times New Roman"/>
          <w:b/>
          <w:bCs/>
          <w:sz w:val="24"/>
          <w:szCs w:val="24"/>
          <w:lang w:eastAsia="tr-TR"/>
        </w:rPr>
        <w:t>. Paydaş Katılımı</w:t>
      </w:r>
    </w:p>
    <w:p w14:paraId="2D677119" w14:textId="43D96669" w:rsidR="00696D88" w:rsidRDefault="00C132B6" w:rsidP="00B23DC6">
      <w:pPr>
        <w:spacing w:before="119" w:after="119" w:line="360" w:lineRule="auto"/>
        <w:jc w:val="both"/>
      </w:pPr>
      <w:r>
        <w:rPr>
          <w:rFonts w:ascii="Times New Roman" w:eastAsia="Times New Roman" w:hAnsi="Times New Roman" w:cs="Times New Roman"/>
          <w:i/>
          <w:iCs/>
          <w:sz w:val="24"/>
          <w:szCs w:val="24"/>
          <w:lang w:eastAsia="tr-TR"/>
        </w:rPr>
        <w:t>A.</w:t>
      </w:r>
      <w:r w:rsidR="0023472A">
        <w:rPr>
          <w:rFonts w:ascii="Times New Roman" w:eastAsia="Times New Roman" w:hAnsi="Times New Roman" w:cs="Times New Roman"/>
          <w:i/>
          <w:iCs/>
          <w:sz w:val="24"/>
          <w:szCs w:val="24"/>
          <w:lang w:eastAsia="tr-TR"/>
        </w:rPr>
        <w:t>3</w:t>
      </w:r>
      <w:r>
        <w:rPr>
          <w:rFonts w:ascii="Times New Roman" w:eastAsia="Times New Roman" w:hAnsi="Times New Roman" w:cs="Times New Roman"/>
          <w:i/>
          <w:iCs/>
          <w:sz w:val="24"/>
          <w:szCs w:val="24"/>
          <w:lang w:eastAsia="tr-TR"/>
        </w:rPr>
        <w:t>.1. İç ve dış paydaş katılımı</w:t>
      </w:r>
    </w:p>
    <w:p w14:paraId="746AA458" w14:textId="355F2EE3" w:rsidR="00696D88" w:rsidRDefault="00C132B6" w:rsidP="00B23DC6">
      <w:pPr>
        <w:spacing w:before="119" w:after="119" w:line="360" w:lineRule="auto"/>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İç</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dış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paydaş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listesi</w:t>
      </w:r>
      <w:proofErr w:type="spellEnd"/>
      <w:r>
        <w:rPr>
          <w:rFonts w:ascii="Times New Roman" w:eastAsia="Times New Roman" w:hAnsi="Times New Roman" w:cs="Times New Roman"/>
          <w:sz w:val="24"/>
          <w:szCs w:val="24"/>
          <w:lang w:val="en-US" w:eastAsia="tr-TR"/>
        </w:rPr>
        <w:t xml:space="preserve"> </w:t>
      </w:r>
    </w:p>
    <w:p w14:paraId="6E6E09E3" w14:textId="5D75FC0E" w:rsidR="00574065" w:rsidRPr="0022522A" w:rsidRDefault="00574065" w:rsidP="00574065">
      <w:pPr>
        <w:pStyle w:val="GvdeMetni"/>
        <w:spacing w:before="100" w:beforeAutospacing="1" w:after="100" w:afterAutospacing="1" w:line="360" w:lineRule="auto"/>
        <w:contextualSpacing/>
        <w:jc w:val="both"/>
        <w:rPr>
          <w:b/>
        </w:rPr>
      </w:pPr>
      <w:r w:rsidRPr="0022522A">
        <w:rPr>
          <w:b/>
        </w:rPr>
        <w:t xml:space="preserve"> İç Paydaş Listesi</w:t>
      </w:r>
    </w:p>
    <w:tbl>
      <w:tblPr>
        <w:tblStyle w:val="TabloKlavuzu"/>
        <w:tblW w:w="0" w:type="auto"/>
        <w:jc w:val="center"/>
        <w:tblLook w:val="04A0" w:firstRow="1" w:lastRow="0" w:firstColumn="1" w:lastColumn="0" w:noHBand="0" w:noVBand="1"/>
      </w:tblPr>
      <w:tblGrid>
        <w:gridCol w:w="7291"/>
      </w:tblGrid>
      <w:tr w:rsidR="00574065" w:rsidRPr="0022522A" w14:paraId="1953AB1E" w14:textId="77777777" w:rsidTr="00481424">
        <w:trPr>
          <w:trHeight w:val="413"/>
          <w:jc w:val="center"/>
        </w:trPr>
        <w:tc>
          <w:tcPr>
            <w:tcW w:w="7291" w:type="dxa"/>
          </w:tcPr>
          <w:p w14:paraId="0E7E2B66" w14:textId="77777777" w:rsidR="00574065" w:rsidRPr="0022522A" w:rsidRDefault="00574065" w:rsidP="00481424">
            <w:pPr>
              <w:autoSpaceDE w:val="0"/>
              <w:autoSpaceDN w:val="0"/>
              <w:adjustRightInd w:val="0"/>
              <w:spacing w:before="100" w:beforeAutospacing="1" w:after="100" w:afterAutospacing="1" w:line="360" w:lineRule="auto"/>
              <w:contextualSpacing/>
              <w:jc w:val="both"/>
            </w:pPr>
            <w:r w:rsidRPr="0022522A">
              <w:t>Bilecik Şeyh Edebali Üniversitesi Akademik Personelleri</w:t>
            </w:r>
          </w:p>
        </w:tc>
      </w:tr>
      <w:tr w:rsidR="00574065" w:rsidRPr="0022522A" w14:paraId="3DFB1BEA" w14:textId="77777777" w:rsidTr="00481424">
        <w:trPr>
          <w:trHeight w:val="413"/>
          <w:jc w:val="center"/>
        </w:trPr>
        <w:tc>
          <w:tcPr>
            <w:tcW w:w="7291" w:type="dxa"/>
          </w:tcPr>
          <w:p w14:paraId="39D8672E" w14:textId="77777777" w:rsidR="00574065" w:rsidRPr="0022522A" w:rsidRDefault="00574065" w:rsidP="00481424">
            <w:pPr>
              <w:autoSpaceDE w:val="0"/>
              <w:autoSpaceDN w:val="0"/>
              <w:adjustRightInd w:val="0"/>
              <w:spacing w:before="100" w:beforeAutospacing="1" w:after="100" w:afterAutospacing="1" w:line="360" w:lineRule="auto"/>
              <w:contextualSpacing/>
              <w:jc w:val="both"/>
            </w:pPr>
            <w:r w:rsidRPr="0022522A">
              <w:t>Bilecik Şeyh Edebali Üniversitesi Öğrencileri</w:t>
            </w:r>
          </w:p>
        </w:tc>
      </w:tr>
      <w:tr w:rsidR="00574065" w:rsidRPr="0022522A" w14:paraId="48D8FD7B" w14:textId="77777777" w:rsidTr="00481424">
        <w:trPr>
          <w:trHeight w:val="430"/>
          <w:jc w:val="center"/>
        </w:trPr>
        <w:tc>
          <w:tcPr>
            <w:tcW w:w="7291" w:type="dxa"/>
          </w:tcPr>
          <w:p w14:paraId="656AAF6E" w14:textId="77777777" w:rsidR="00574065" w:rsidRPr="0022522A" w:rsidRDefault="00574065" w:rsidP="00481424">
            <w:pPr>
              <w:autoSpaceDE w:val="0"/>
              <w:autoSpaceDN w:val="0"/>
              <w:adjustRightInd w:val="0"/>
              <w:spacing w:before="100" w:beforeAutospacing="1" w:after="100" w:afterAutospacing="1" w:line="360" w:lineRule="auto"/>
              <w:contextualSpacing/>
              <w:jc w:val="both"/>
            </w:pPr>
            <w:r w:rsidRPr="0022522A">
              <w:lastRenderedPageBreak/>
              <w:t>Bilecik Şeyh Edebali Üniversitesi İdari Personelleri</w:t>
            </w:r>
          </w:p>
        </w:tc>
      </w:tr>
    </w:tbl>
    <w:p w14:paraId="47812E73" w14:textId="77777777" w:rsidR="00574065" w:rsidRPr="0022522A" w:rsidRDefault="00574065" w:rsidP="00574065">
      <w:pPr>
        <w:pStyle w:val="GvdeMetni"/>
        <w:spacing w:before="100" w:beforeAutospacing="1" w:after="100" w:afterAutospacing="1" w:line="360" w:lineRule="auto"/>
        <w:ind w:left="1220"/>
        <w:contextualSpacing/>
        <w:jc w:val="both"/>
      </w:pPr>
    </w:p>
    <w:p w14:paraId="41DFD8A7" w14:textId="52C6F722" w:rsidR="00574065" w:rsidRPr="0022522A" w:rsidRDefault="00574065" w:rsidP="00574065">
      <w:pPr>
        <w:pStyle w:val="GvdeMetni"/>
        <w:spacing w:before="100" w:beforeAutospacing="1" w:after="100" w:afterAutospacing="1" w:line="360" w:lineRule="auto"/>
        <w:contextualSpacing/>
        <w:jc w:val="both"/>
        <w:rPr>
          <w:b/>
        </w:rPr>
      </w:pPr>
      <w:r w:rsidRPr="0022522A">
        <w:rPr>
          <w:b/>
        </w:rPr>
        <w:t>Dış Paydaş Listesi</w:t>
      </w:r>
    </w:p>
    <w:tbl>
      <w:tblPr>
        <w:tblW w:w="1050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2"/>
        <w:gridCol w:w="2769"/>
        <w:gridCol w:w="1612"/>
        <w:gridCol w:w="1560"/>
        <w:gridCol w:w="1302"/>
      </w:tblGrid>
      <w:tr w:rsidR="00574065" w:rsidRPr="0022522A" w14:paraId="439A62EA" w14:textId="77777777" w:rsidTr="00574065">
        <w:trPr>
          <w:trHeight w:val="896"/>
        </w:trPr>
        <w:tc>
          <w:tcPr>
            <w:tcW w:w="3262" w:type="dxa"/>
            <w:shd w:val="clear" w:color="auto" w:fill="FBFBFB"/>
          </w:tcPr>
          <w:p w14:paraId="59FABA15" w14:textId="77777777" w:rsidR="00574065" w:rsidRDefault="00574065" w:rsidP="00574065">
            <w:pPr>
              <w:pStyle w:val="TableParagraph"/>
              <w:spacing w:before="100" w:beforeAutospacing="1" w:after="100" w:afterAutospacing="1" w:line="360" w:lineRule="auto"/>
              <w:contextualSpacing/>
              <w:jc w:val="center"/>
              <w:rPr>
                <w:color w:val="000000"/>
                <w:sz w:val="24"/>
                <w:szCs w:val="24"/>
              </w:rPr>
            </w:pPr>
          </w:p>
          <w:p w14:paraId="3C9D0AE8" w14:textId="67704B04" w:rsidR="00574065" w:rsidRPr="0022522A"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Paydaş Adı</w:t>
            </w:r>
          </w:p>
        </w:tc>
        <w:tc>
          <w:tcPr>
            <w:tcW w:w="2769" w:type="dxa"/>
            <w:shd w:val="clear" w:color="auto" w:fill="FBFBFB"/>
          </w:tcPr>
          <w:p w14:paraId="6FB828F7" w14:textId="77777777" w:rsidR="00574065" w:rsidRPr="0022522A" w:rsidRDefault="00574065" w:rsidP="00481424">
            <w:pPr>
              <w:pStyle w:val="TableParagraph"/>
              <w:spacing w:before="100" w:beforeAutospacing="1" w:after="100" w:afterAutospacing="1" w:line="360" w:lineRule="auto"/>
              <w:contextualSpacing/>
              <w:jc w:val="both"/>
              <w:rPr>
                <w:color w:val="000000"/>
                <w:sz w:val="24"/>
                <w:szCs w:val="24"/>
              </w:rPr>
            </w:pPr>
          </w:p>
          <w:p w14:paraId="07087EE6" w14:textId="3EF2992F" w:rsidR="00574065" w:rsidRPr="0022522A" w:rsidRDefault="00574065" w:rsidP="00481424">
            <w:pPr>
              <w:pStyle w:val="TableParagraph"/>
              <w:spacing w:before="100" w:beforeAutospacing="1" w:after="100" w:afterAutospacing="1" w:line="360" w:lineRule="auto"/>
              <w:ind w:left="358"/>
              <w:contextualSpacing/>
              <w:jc w:val="both"/>
              <w:rPr>
                <w:b/>
                <w:color w:val="000000"/>
                <w:sz w:val="24"/>
                <w:szCs w:val="24"/>
              </w:rPr>
            </w:pPr>
            <w:r>
              <w:rPr>
                <w:b/>
                <w:color w:val="000000"/>
                <w:sz w:val="24"/>
                <w:szCs w:val="24"/>
              </w:rPr>
              <w:t xml:space="preserve">     </w:t>
            </w:r>
            <w:r w:rsidRPr="0022522A">
              <w:rPr>
                <w:b/>
                <w:color w:val="000000"/>
                <w:sz w:val="24"/>
                <w:szCs w:val="24"/>
              </w:rPr>
              <w:t>Neden Paydaş</w:t>
            </w:r>
          </w:p>
        </w:tc>
        <w:tc>
          <w:tcPr>
            <w:tcW w:w="1612" w:type="dxa"/>
            <w:shd w:val="clear" w:color="auto" w:fill="FBFBFB"/>
          </w:tcPr>
          <w:p w14:paraId="6BF8F812" w14:textId="77777777" w:rsidR="00574065" w:rsidRPr="0022522A" w:rsidRDefault="00574065" w:rsidP="00481424">
            <w:pPr>
              <w:pStyle w:val="TableParagraph"/>
              <w:spacing w:before="100" w:beforeAutospacing="1" w:after="100" w:afterAutospacing="1" w:line="360" w:lineRule="auto"/>
              <w:contextualSpacing/>
              <w:jc w:val="both"/>
              <w:rPr>
                <w:color w:val="000000"/>
                <w:sz w:val="24"/>
                <w:szCs w:val="24"/>
              </w:rPr>
            </w:pPr>
          </w:p>
          <w:p w14:paraId="4951C56C" w14:textId="41EAACB5" w:rsidR="00574065" w:rsidRPr="0022522A" w:rsidRDefault="00574065" w:rsidP="00481424">
            <w:pPr>
              <w:pStyle w:val="TableParagraph"/>
              <w:spacing w:before="100" w:beforeAutospacing="1" w:after="100" w:afterAutospacing="1" w:line="360" w:lineRule="auto"/>
              <w:contextualSpacing/>
              <w:jc w:val="both"/>
              <w:rPr>
                <w:b/>
                <w:color w:val="000000"/>
                <w:sz w:val="24"/>
                <w:szCs w:val="24"/>
              </w:rPr>
            </w:pPr>
            <w:r>
              <w:rPr>
                <w:b/>
                <w:color w:val="000000"/>
                <w:sz w:val="24"/>
                <w:szCs w:val="24"/>
              </w:rPr>
              <w:t xml:space="preserve">     </w:t>
            </w:r>
            <w:r w:rsidRPr="0022522A">
              <w:rPr>
                <w:b/>
                <w:color w:val="000000"/>
                <w:sz w:val="24"/>
                <w:szCs w:val="24"/>
              </w:rPr>
              <w:t>Önceliği</w:t>
            </w:r>
          </w:p>
        </w:tc>
        <w:tc>
          <w:tcPr>
            <w:tcW w:w="1560" w:type="dxa"/>
            <w:shd w:val="clear" w:color="auto" w:fill="FBFBFB"/>
          </w:tcPr>
          <w:p w14:paraId="610F95E0" w14:textId="12E37AA9" w:rsidR="00574065" w:rsidRPr="0022522A" w:rsidRDefault="00574065" w:rsidP="00574065">
            <w:pPr>
              <w:pStyle w:val="TableParagraph"/>
              <w:spacing w:before="100" w:beforeAutospacing="1" w:after="100" w:afterAutospacing="1" w:line="360" w:lineRule="auto"/>
              <w:ind w:left="359" w:right="471"/>
              <w:contextualSpacing/>
              <w:jc w:val="both"/>
              <w:rPr>
                <w:b/>
                <w:color w:val="000000"/>
                <w:sz w:val="24"/>
                <w:szCs w:val="24"/>
              </w:rPr>
            </w:pPr>
            <w:r w:rsidRPr="0022522A">
              <w:rPr>
                <w:b/>
                <w:color w:val="000000"/>
                <w:sz w:val="24"/>
                <w:szCs w:val="24"/>
              </w:rPr>
              <w:t xml:space="preserve">Etki </w:t>
            </w:r>
            <w:r>
              <w:rPr>
                <w:b/>
                <w:color w:val="000000"/>
                <w:sz w:val="24"/>
                <w:szCs w:val="24"/>
              </w:rPr>
              <w:t>D</w:t>
            </w:r>
            <w:r w:rsidRPr="0022522A">
              <w:rPr>
                <w:b/>
                <w:color w:val="000000"/>
                <w:sz w:val="24"/>
                <w:szCs w:val="24"/>
              </w:rPr>
              <w:t>üzeyi</w:t>
            </w:r>
          </w:p>
        </w:tc>
        <w:tc>
          <w:tcPr>
            <w:tcW w:w="1302" w:type="dxa"/>
            <w:shd w:val="clear" w:color="auto" w:fill="FBFBFB"/>
          </w:tcPr>
          <w:p w14:paraId="5C72538A" w14:textId="77777777" w:rsidR="00574065" w:rsidRDefault="00574065" w:rsidP="00481424">
            <w:pPr>
              <w:pStyle w:val="TableParagraph"/>
              <w:spacing w:before="100" w:beforeAutospacing="1" w:after="100" w:afterAutospacing="1" w:line="360" w:lineRule="auto"/>
              <w:ind w:left="166" w:right="-5"/>
              <w:contextualSpacing/>
              <w:jc w:val="both"/>
              <w:rPr>
                <w:b/>
                <w:color w:val="000000"/>
                <w:sz w:val="24"/>
                <w:szCs w:val="24"/>
              </w:rPr>
            </w:pPr>
            <w:r w:rsidRPr="0022522A">
              <w:rPr>
                <w:b/>
                <w:color w:val="000000"/>
                <w:sz w:val="24"/>
                <w:szCs w:val="24"/>
              </w:rPr>
              <w:t>Önem</w:t>
            </w:r>
          </w:p>
          <w:p w14:paraId="2DF5A3D1" w14:textId="6B32B64A" w:rsidR="00574065" w:rsidRPr="0022522A" w:rsidRDefault="00574065" w:rsidP="00481424">
            <w:pPr>
              <w:pStyle w:val="TableParagraph"/>
              <w:spacing w:before="100" w:beforeAutospacing="1" w:after="100" w:afterAutospacing="1" w:line="360" w:lineRule="auto"/>
              <w:ind w:left="166" w:right="-5"/>
              <w:contextualSpacing/>
              <w:jc w:val="both"/>
              <w:rPr>
                <w:b/>
                <w:color w:val="000000"/>
                <w:sz w:val="24"/>
                <w:szCs w:val="24"/>
              </w:rPr>
            </w:pPr>
            <w:r>
              <w:rPr>
                <w:b/>
                <w:color w:val="000000"/>
                <w:sz w:val="24"/>
                <w:szCs w:val="24"/>
              </w:rPr>
              <w:t>D</w:t>
            </w:r>
            <w:r w:rsidRPr="0022522A">
              <w:rPr>
                <w:b/>
                <w:color w:val="000000"/>
                <w:sz w:val="24"/>
                <w:szCs w:val="24"/>
              </w:rPr>
              <w:t>erecesi</w:t>
            </w:r>
          </w:p>
        </w:tc>
      </w:tr>
      <w:tr w:rsidR="00574065" w:rsidRPr="0022522A" w14:paraId="18488755" w14:textId="77777777" w:rsidTr="00574065">
        <w:trPr>
          <w:trHeight w:val="912"/>
        </w:trPr>
        <w:tc>
          <w:tcPr>
            <w:tcW w:w="3262" w:type="dxa"/>
            <w:shd w:val="clear" w:color="auto" w:fill="EFEFEF"/>
          </w:tcPr>
          <w:p w14:paraId="14D18A9F" w14:textId="77777777" w:rsidR="00574065" w:rsidRPr="0022522A"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Bilecik İl Sağlık Müdürlüğü</w:t>
            </w:r>
          </w:p>
        </w:tc>
        <w:tc>
          <w:tcPr>
            <w:tcW w:w="2769" w:type="dxa"/>
            <w:shd w:val="clear" w:color="auto" w:fill="EFEFEF"/>
          </w:tcPr>
          <w:p w14:paraId="45BFA08C" w14:textId="77777777" w:rsidR="00574065" w:rsidRPr="0022522A" w:rsidRDefault="00574065" w:rsidP="00574065">
            <w:pPr>
              <w:pStyle w:val="TableParagraph"/>
              <w:tabs>
                <w:tab w:val="left" w:pos="1495"/>
              </w:tabs>
              <w:spacing w:before="100" w:beforeAutospacing="1" w:after="100" w:afterAutospacing="1" w:line="360" w:lineRule="auto"/>
              <w:ind w:left="358" w:right="355"/>
              <w:contextualSpacing/>
              <w:jc w:val="center"/>
              <w:rPr>
                <w:color w:val="000000"/>
                <w:sz w:val="24"/>
                <w:szCs w:val="24"/>
              </w:rPr>
            </w:pPr>
            <w:r w:rsidRPr="0022522A">
              <w:rPr>
                <w:color w:val="000000"/>
                <w:sz w:val="24"/>
                <w:szCs w:val="24"/>
              </w:rPr>
              <w:t>Kamu hizmeti/Temel ortak</w:t>
            </w:r>
          </w:p>
        </w:tc>
        <w:tc>
          <w:tcPr>
            <w:tcW w:w="1612" w:type="dxa"/>
            <w:shd w:val="clear" w:color="auto" w:fill="EFEFEF"/>
          </w:tcPr>
          <w:p w14:paraId="637EE9D5" w14:textId="77777777"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p>
          <w:p w14:paraId="16DD7B74" w14:textId="1BF3A04F"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560" w:type="dxa"/>
            <w:shd w:val="clear" w:color="auto" w:fill="EFEFEF"/>
          </w:tcPr>
          <w:p w14:paraId="46FB5E63" w14:textId="77777777"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p>
          <w:p w14:paraId="2C236DB2" w14:textId="3460C89E"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302" w:type="dxa"/>
            <w:shd w:val="clear" w:color="auto" w:fill="EFEFEF"/>
          </w:tcPr>
          <w:p w14:paraId="1B8AE99C"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78560D48" w14:textId="753C0B50"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1</w:t>
            </w:r>
          </w:p>
        </w:tc>
      </w:tr>
      <w:tr w:rsidR="00574065" w:rsidRPr="0022522A" w14:paraId="29FD4DAB" w14:textId="77777777" w:rsidTr="00574065">
        <w:trPr>
          <w:trHeight w:val="912"/>
        </w:trPr>
        <w:tc>
          <w:tcPr>
            <w:tcW w:w="3262" w:type="dxa"/>
            <w:shd w:val="clear" w:color="auto" w:fill="EFEFEF"/>
          </w:tcPr>
          <w:p w14:paraId="2D7F12B7" w14:textId="77777777" w:rsidR="00574065"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 xml:space="preserve">Bilecik İl Milli Eğitim </w:t>
            </w:r>
          </w:p>
          <w:p w14:paraId="317C8B3E" w14:textId="542BC05A" w:rsidR="00574065" w:rsidRPr="0022522A"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Müdürlüğü</w:t>
            </w:r>
          </w:p>
        </w:tc>
        <w:tc>
          <w:tcPr>
            <w:tcW w:w="2769" w:type="dxa"/>
            <w:shd w:val="clear" w:color="auto" w:fill="EFEFEF"/>
          </w:tcPr>
          <w:p w14:paraId="11F68851" w14:textId="77777777" w:rsidR="00574065" w:rsidRPr="0022522A" w:rsidRDefault="00574065" w:rsidP="00574065">
            <w:pPr>
              <w:pStyle w:val="TableParagraph"/>
              <w:tabs>
                <w:tab w:val="left" w:pos="1495"/>
              </w:tabs>
              <w:spacing w:before="100" w:beforeAutospacing="1" w:after="100" w:afterAutospacing="1" w:line="360" w:lineRule="auto"/>
              <w:ind w:left="358" w:right="355"/>
              <w:contextualSpacing/>
              <w:jc w:val="center"/>
              <w:rPr>
                <w:color w:val="000000"/>
                <w:sz w:val="24"/>
                <w:szCs w:val="24"/>
              </w:rPr>
            </w:pPr>
            <w:r w:rsidRPr="0022522A">
              <w:rPr>
                <w:color w:val="000000"/>
                <w:sz w:val="24"/>
                <w:szCs w:val="24"/>
              </w:rPr>
              <w:t>Kamu hizmeti/Temel ortak</w:t>
            </w:r>
          </w:p>
        </w:tc>
        <w:tc>
          <w:tcPr>
            <w:tcW w:w="1612" w:type="dxa"/>
            <w:shd w:val="clear" w:color="auto" w:fill="EFEFEF"/>
          </w:tcPr>
          <w:p w14:paraId="39D84725" w14:textId="77777777"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p>
          <w:p w14:paraId="392E275D" w14:textId="74D6CED8"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560" w:type="dxa"/>
            <w:shd w:val="clear" w:color="auto" w:fill="EFEFEF"/>
          </w:tcPr>
          <w:p w14:paraId="40019713" w14:textId="77777777"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p>
          <w:p w14:paraId="7FBA646A" w14:textId="180D7E62"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302" w:type="dxa"/>
            <w:shd w:val="clear" w:color="auto" w:fill="EFEFEF"/>
          </w:tcPr>
          <w:p w14:paraId="22E50377"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3CB294A5" w14:textId="74B37038"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1</w:t>
            </w:r>
          </w:p>
        </w:tc>
      </w:tr>
      <w:tr w:rsidR="00574065" w:rsidRPr="0022522A" w14:paraId="4F15EDAA" w14:textId="77777777" w:rsidTr="00574065">
        <w:trPr>
          <w:trHeight w:val="912"/>
        </w:trPr>
        <w:tc>
          <w:tcPr>
            <w:tcW w:w="3262" w:type="dxa"/>
            <w:shd w:val="clear" w:color="auto" w:fill="EFEFEF"/>
          </w:tcPr>
          <w:p w14:paraId="69F0CF9A" w14:textId="61354883" w:rsidR="00574065"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Bilecik Aile ve</w:t>
            </w:r>
          </w:p>
          <w:p w14:paraId="759956C9" w14:textId="607D5554" w:rsidR="00574065" w:rsidRPr="0022522A"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Sosyal Hizmetler İl Müdürlüğü</w:t>
            </w:r>
          </w:p>
        </w:tc>
        <w:tc>
          <w:tcPr>
            <w:tcW w:w="2769" w:type="dxa"/>
            <w:shd w:val="clear" w:color="auto" w:fill="EFEFEF"/>
          </w:tcPr>
          <w:p w14:paraId="16A349AB" w14:textId="77777777" w:rsidR="00574065" w:rsidRPr="0022522A" w:rsidRDefault="00574065" w:rsidP="00574065">
            <w:pPr>
              <w:pStyle w:val="TableParagraph"/>
              <w:tabs>
                <w:tab w:val="left" w:pos="1495"/>
              </w:tabs>
              <w:spacing w:before="100" w:beforeAutospacing="1" w:after="100" w:afterAutospacing="1" w:line="360" w:lineRule="auto"/>
              <w:ind w:left="358" w:right="355"/>
              <w:contextualSpacing/>
              <w:jc w:val="center"/>
              <w:rPr>
                <w:color w:val="000000"/>
                <w:sz w:val="24"/>
                <w:szCs w:val="24"/>
              </w:rPr>
            </w:pPr>
            <w:r w:rsidRPr="0022522A">
              <w:rPr>
                <w:color w:val="000000"/>
                <w:sz w:val="24"/>
                <w:szCs w:val="24"/>
              </w:rPr>
              <w:t>Kamu hizmeti/Temel ortak</w:t>
            </w:r>
          </w:p>
        </w:tc>
        <w:tc>
          <w:tcPr>
            <w:tcW w:w="1612" w:type="dxa"/>
            <w:shd w:val="clear" w:color="auto" w:fill="EFEFEF"/>
          </w:tcPr>
          <w:p w14:paraId="114DE749" w14:textId="77777777"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p>
          <w:p w14:paraId="74AE9DE7" w14:textId="259E187C"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560" w:type="dxa"/>
            <w:shd w:val="clear" w:color="auto" w:fill="EFEFEF"/>
          </w:tcPr>
          <w:p w14:paraId="0C4C89D1"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36726668" w14:textId="44550278"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302" w:type="dxa"/>
            <w:shd w:val="clear" w:color="auto" w:fill="EFEFEF"/>
          </w:tcPr>
          <w:p w14:paraId="2495A584"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7B0D7A33" w14:textId="1BFB6E88"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1</w:t>
            </w:r>
          </w:p>
        </w:tc>
      </w:tr>
      <w:tr w:rsidR="00574065" w:rsidRPr="0022522A" w14:paraId="5494C3A1" w14:textId="77777777" w:rsidTr="00574065">
        <w:trPr>
          <w:trHeight w:val="912"/>
        </w:trPr>
        <w:tc>
          <w:tcPr>
            <w:tcW w:w="3262" w:type="dxa"/>
            <w:shd w:val="clear" w:color="auto" w:fill="EFEFEF"/>
          </w:tcPr>
          <w:p w14:paraId="174B6568" w14:textId="7EFDBE09" w:rsidR="00574065" w:rsidRPr="0022522A" w:rsidRDefault="00574065" w:rsidP="00574065">
            <w:pPr>
              <w:pStyle w:val="TableParagraph"/>
              <w:spacing w:before="100" w:beforeAutospacing="1" w:after="100" w:afterAutospacing="1" w:line="360" w:lineRule="auto"/>
              <w:contextualSpacing/>
              <w:jc w:val="center"/>
              <w:rPr>
                <w:b/>
                <w:color w:val="000000"/>
                <w:sz w:val="24"/>
                <w:szCs w:val="24"/>
              </w:rPr>
            </w:pPr>
            <w:r w:rsidRPr="0022522A">
              <w:rPr>
                <w:b/>
                <w:color w:val="000000"/>
                <w:sz w:val="24"/>
                <w:szCs w:val="24"/>
              </w:rPr>
              <w:t>Diğer</w:t>
            </w:r>
            <w:r>
              <w:rPr>
                <w:b/>
                <w:color w:val="000000"/>
                <w:sz w:val="24"/>
                <w:szCs w:val="24"/>
              </w:rPr>
              <w:t xml:space="preserve"> </w:t>
            </w:r>
            <w:r w:rsidRPr="0022522A">
              <w:rPr>
                <w:b/>
                <w:color w:val="000000"/>
                <w:sz w:val="24"/>
                <w:szCs w:val="24"/>
              </w:rPr>
              <w:t>Üniversitelerdeki Çocuk Gelişimi Bölümleri</w:t>
            </w:r>
          </w:p>
        </w:tc>
        <w:tc>
          <w:tcPr>
            <w:tcW w:w="2769" w:type="dxa"/>
            <w:shd w:val="clear" w:color="auto" w:fill="EFEFEF"/>
          </w:tcPr>
          <w:p w14:paraId="427E07AB" w14:textId="77777777" w:rsidR="00574065" w:rsidRPr="0022522A" w:rsidRDefault="00574065" w:rsidP="00574065">
            <w:pPr>
              <w:pStyle w:val="TableParagraph"/>
              <w:tabs>
                <w:tab w:val="left" w:pos="1495"/>
              </w:tabs>
              <w:spacing w:before="100" w:beforeAutospacing="1" w:after="100" w:afterAutospacing="1" w:line="360" w:lineRule="auto"/>
              <w:ind w:left="358" w:right="355"/>
              <w:contextualSpacing/>
              <w:jc w:val="center"/>
              <w:rPr>
                <w:color w:val="000000"/>
                <w:sz w:val="24"/>
                <w:szCs w:val="24"/>
              </w:rPr>
            </w:pPr>
            <w:r w:rsidRPr="0022522A">
              <w:rPr>
                <w:color w:val="000000"/>
                <w:sz w:val="24"/>
                <w:szCs w:val="24"/>
              </w:rPr>
              <w:t>Kamu hizmeti/Temel ortak</w:t>
            </w:r>
          </w:p>
        </w:tc>
        <w:tc>
          <w:tcPr>
            <w:tcW w:w="1612" w:type="dxa"/>
            <w:shd w:val="clear" w:color="auto" w:fill="EFEFEF"/>
          </w:tcPr>
          <w:p w14:paraId="14D1B863"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77F9107F" w14:textId="58DC41B6"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560" w:type="dxa"/>
            <w:shd w:val="clear" w:color="auto" w:fill="EFEFEF"/>
          </w:tcPr>
          <w:p w14:paraId="64061839"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28FACF20" w14:textId="6F4FD0B1"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Yüksek</w:t>
            </w:r>
          </w:p>
        </w:tc>
        <w:tc>
          <w:tcPr>
            <w:tcW w:w="1302" w:type="dxa"/>
            <w:shd w:val="clear" w:color="auto" w:fill="EFEFEF"/>
          </w:tcPr>
          <w:p w14:paraId="6134DED2" w14:textId="77777777" w:rsidR="007F156A" w:rsidRDefault="007F156A" w:rsidP="007F156A">
            <w:pPr>
              <w:pStyle w:val="TableParagraph"/>
              <w:spacing w:before="100" w:beforeAutospacing="1" w:after="100" w:afterAutospacing="1" w:line="360" w:lineRule="auto"/>
              <w:contextualSpacing/>
              <w:jc w:val="center"/>
              <w:rPr>
                <w:color w:val="000000"/>
                <w:sz w:val="24"/>
                <w:szCs w:val="24"/>
              </w:rPr>
            </w:pPr>
          </w:p>
          <w:p w14:paraId="38E8C32F" w14:textId="5FABE9CA" w:rsidR="00574065" w:rsidRPr="0022522A" w:rsidRDefault="00574065" w:rsidP="007F156A">
            <w:pPr>
              <w:pStyle w:val="TableParagraph"/>
              <w:spacing w:before="100" w:beforeAutospacing="1" w:after="100" w:afterAutospacing="1" w:line="360" w:lineRule="auto"/>
              <w:contextualSpacing/>
              <w:jc w:val="center"/>
              <w:rPr>
                <w:color w:val="000000"/>
                <w:sz w:val="24"/>
                <w:szCs w:val="24"/>
              </w:rPr>
            </w:pPr>
            <w:r w:rsidRPr="0022522A">
              <w:rPr>
                <w:color w:val="000000"/>
                <w:sz w:val="24"/>
                <w:szCs w:val="24"/>
              </w:rPr>
              <w:t>1</w:t>
            </w:r>
          </w:p>
        </w:tc>
      </w:tr>
    </w:tbl>
    <w:p w14:paraId="04068EE9" w14:textId="77777777" w:rsidR="007F156A" w:rsidRDefault="007F156A" w:rsidP="00B23DC6">
      <w:pPr>
        <w:spacing w:before="119" w:after="119" w:line="360" w:lineRule="auto"/>
        <w:jc w:val="both"/>
      </w:pPr>
    </w:p>
    <w:p w14:paraId="3A2FC31F" w14:textId="4C9B7C90"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Paydaş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önceliklendirilmesi</w:t>
      </w:r>
      <w:proofErr w:type="spellEnd"/>
      <w:r>
        <w:rPr>
          <w:rFonts w:ascii="Times New Roman" w:eastAsia="Times New Roman" w:hAnsi="Times New Roman" w:cs="Times New Roman"/>
          <w:sz w:val="24"/>
          <w:szCs w:val="24"/>
          <w:lang w:val="en-US" w:eastAsia="tr-TR"/>
        </w:rPr>
        <w:t xml:space="preserve"> </w:t>
      </w:r>
    </w:p>
    <w:p w14:paraId="64E7E9F8" w14:textId="0AA53805" w:rsidR="00622ABA" w:rsidRPr="007F156A" w:rsidRDefault="00622ABA" w:rsidP="007F156A">
      <w:pPr>
        <w:pStyle w:val="GvdeMetni"/>
        <w:spacing w:before="100" w:beforeAutospacing="1" w:after="100" w:afterAutospacing="1" w:line="360" w:lineRule="auto"/>
        <w:contextualSpacing/>
        <w:jc w:val="both"/>
        <w:rPr>
          <w:color w:val="FF0000"/>
        </w:rPr>
      </w:pPr>
      <w:r w:rsidRPr="0022522A">
        <w:t xml:space="preserve">Öncelikli paydaşlarımız iç paydaşlar olup öğrenciler, akademik ve idari personelimizdir. Ayrıca farklı şekillerde birimimizde görev yapan öğretim elemanları da iç paydaşlarımızı oluşturmaktadır. </w:t>
      </w:r>
    </w:p>
    <w:p w14:paraId="555D5F8A" w14:textId="30A836B2"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alma </w:t>
      </w:r>
      <w:proofErr w:type="spellStart"/>
      <w:r>
        <w:rPr>
          <w:rFonts w:ascii="Times New Roman" w:eastAsia="Times New Roman" w:hAnsi="Times New Roman" w:cs="Times New Roman"/>
          <w:sz w:val="24"/>
          <w:szCs w:val="24"/>
          <w:lang w:val="en-US" w:eastAsia="tr-TR"/>
        </w:rPr>
        <w:t>süreçlerinde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paydaş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katılımının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sağlandığını</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gösteren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belgeler</w:t>
      </w:r>
      <w:proofErr w:type="spellEnd"/>
      <w:r>
        <w:rPr>
          <w:rFonts w:ascii="Times New Roman" w:eastAsia="Times New Roman" w:hAnsi="Times New Roman" w:cs="Times New Roman"/>
          <w:sz w:val="24"/>
          <w:szCs w:val="24"/>
          <w:lang w:val="en-US" w:eastAsia="tr-TR"/>
        </w:rPr>
        <w:t xml:space="preserve"> </w:t>
      </w:r>
    </w:p>
    <w:p w14:paraId="4047069B" w14:textId="7F62D434"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0D73DE88" w14:textId="77777777" w:rsidR="007F156A" w:rsidRPr="00622ABA" w:rsidRDefault="007F156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7A2724D2" w14:textId="6296712C"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Paydaş</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katılım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mekanizmalarının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işleyişine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ilişkin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izleme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iyileştirme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kanıtları</w:t>
      </w:r>
      <w:proofErr w:type="spellEnd"/>
      <w:r>
        <w:rPr>
          <w:rFonts w:ascii="Times New Roman" w:eastAsia="Times New Roman" w:hAnsi="Times New Roman" w:cs="Times New Roman"/>
          <w:sz w:val="24"/>
          <w:szCs w:val="24"/>
          <w:lang w:val="en-US" w:eastAsia="tr-TR"/>
        </w:rPr>
        <w:t xml:space="preserve"> </w:t>
      </w:r>
    </w:p>
    <w:p w14:paraId="408086EA" w14:textId="312CC2D3"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1D3AF411" w14:textId="77777777" w:rsidR="007F156A" w:rsidRPr="00622ABA" w:rsidRDefault="007F156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4ABC7783" w14:textId="77777777" w:rsidR="00696D88" w:rsidRDefault="00C132B6" w:rsidP="00B23DC6">
      <w:pPr>
        <w:spacing w:before="119" w:after="119" w:line="360" w:lineRule="auto"/>
        <w:jc w:val="both"/>
      </w:pPr>
      <w:r>
        <w:rPr>
          <w:rFonts w:ascii="Times New Roman" w:eastAsia="Times New Roman" w:hAnsi="Times New Roman" w:cs="Times New Roman"/>
          <w:b/>
          <w:bCs/>
          <w:sz w:val="24"/>
          <w:szCs w:val="24"/>
          <w:lang w:eastAsia="tr-TR"/>
        </w:rPr>
        <w:t>Kanıt Belgeler:</w:t>
      </w:r>
    </w:p>
    <w:p w14:paraId="6298F049" w14:textId="2ABAA569" w:rsidR="00696D88"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5568814A" w14:textId="77777777"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20471B2E" w14:textId="114D5C42" w:rsidR="00696D88" w:rsidRDefault="00C132B6" w:rsidP="00B23DC6">
      <w:pPr>
        <w:spacing w:before="119" w:after="119" w:line="360" w:lineRule="auto"/>
        <w:jc w:val="both"/>
      </w:pPr>
      <w:r>
        <w:rPr>
          <w:rFonts w:ascii="Times New Roman" w:eastAsia="Times New Roman" w:hAnsi="Times New Roman" w:cs="Times New Roman"/>
          <w:i/>
          <w:iCs/>
          <w:sz w:val="24"/>
          <w:szCs w:val="24"/>
          <w:lang w:eastAsia="tr-TR"/>
        </w:rPr>
        <w:t>A.</w:t>
      </w:r>
      <w:r w:rsidR="0023472A">
        <w:rPr>
          <w:rFonts w:ascii="Times New Roman" w:eastAsia="Times New Roman" w:hAnsi="Times New Roman" w:cs="Times New Roman"/>
          <w:i/>
          <w:iCs/>
          <w:sz w:val="24"/>
          <w:szCs w:val="24"/>
          <w:lang w:eastAsia="tr-TR"/>
        </w:rPr>
        <w:t>3</w:t>
      </w:r>
      <w:r>
        <w:rPr>
          <w:rFonts w:ascii="Times New Roman" w:eastAsia="Times New Roman" w:hAnsi="Times New Roman" w:cs="Times New Roman"/>
          <w:i/>
          <w:iCs/>
          <w:sz w:val="24"/>
          <w:szCs w:val="24"/>
          <w:lang w:eastAsia="tr-TR"/>
        </w:rPr>
        <w:t>.2. Öğrenci geri bildirimleri</w:t>
      </w:r>
    </w:p>
    <w:p w14:paraId="62EA7472" w14:textId="41B8EF1D"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bookmarkStart w:id="0" w:name="_Hlk90381824"/>
      <w:bookmarkEnd w:id="0"/>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Öğrencilerin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dilek</w:t>
      </w:r>
      <w:proofErr w:type="spellEnd"/>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şikâyet</w:t>
      </w:r>
      <w:proofErr w:type="spellEnd"/>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önerilerini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ilettikleri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kanallar</w:t>
      </w:r>
      <w:proofErr w:type="spellEnd"/>
      <w:r>
        <w:rPr>
          <w:rFonts w:ascii="Times New Roman" w:eastAsia="Times New Roman" w:hAnsi="Times New Roman" w:cs="Times New Roman"/>
          <w:sz w:val="24"/>
          <w:szCs w:val="24"/>
          <w:lang w:val="en-US" w:eastAsia="tr-TR"/>
        </w:rPr>
        <w:t xml:space="preserve"> </w:t>
      </w:r>
    </w:p>
    <w:p w14:paraId="0E8541C4"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lastRenderedPageBreak/>
        <w:t>Öğrencilerimiz dilek/</w:t>
      </w:r>
      <w:proofErr w:type="gramStart"/>
      <w:r w:rsidRPr="00622ABA">
        <w:rPr>
          <w:rFonts w:ascii="Times New Roman" w:eastAsia="Times New Roman" w:hAnsi="Times New Roman" w:cs="Times New Roman"/>
          <w:sz w:val="24"/>
          <w:szCs w:val="24"/>
        </w:rPr>
        <w:t>şikayet</w:t>
      </w:r>
      <w:proofErr w:type="gramEnd"/>
      <w:r w:rsidRPr="00622ABA">
        <w:rPr>
          <w:rFonts w:ascii="Times New Roman" w:eastAsia="Times New Roman" w:hAnsi="Times New Roman" w:cs="Times New Roman"/>
          <w:sz w:val="24"/>
          <w:szCs w:val="24"/>
        </w:rPr>
        <w:t xml:space="preserve"> ve önerilerini Öğrenci Bilgi Sistemi üzerinden, e-posta ve kitle iletişim araçları aracılığıyla iletmektedirler. Ayrıca Üniversitemiz tarafından gerçekleştirilen Öğrenci Memnuniyet Anketleri aracılığıyla da öğrenciler değerlendirme yapmakta ve düşüncelerini iletebilmektedir.</w:t>
      </w:r>
    </w:p>
    <w:p w14:paraId="5777EB44" w14:textId="77777777" w:rsidR="00622ABA" w:rsidRDefault="00622ABA" w:rsidP="00B23DC6">
      <w:pPr>
        <w:spacing w:before="119" w:after="119" w:line="360" w:lineRule="auto"/>
        <w:jc w:val="both"/>
      </w:pPr>
    </w:p>
    <w:p w14:paraId="57823738" w14:textId="428527F8"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Öğrenci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bildirimleri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kapsamında</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gerçekleştirilen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iyileştirmeler</w:t>
      </w:r>
      <w:proofErr w:type="spellEnd"/>
      <w:r>
        <w:rPr>
          <w:rFonts w:ascii="Times New Roman" w:eastAsia="Times New Roman" w:hAnsi="Times New Roman" w:cs="Times New Roman"/>
          <w:sz w:val="24"/>
          <w:szCs w:val="24"/>
          <w:lang w:val="en-US" w:eastAsia="tr-TR"/>
        </w:rPr>
        <w:t xml:space="preserve"> </w:t>
      </w:r>
    </w:p>
    <w:p w14:paraId="5B07AF7F"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 öğretim elemanları; öğrencilerin derse ilişkin geri bildirimlerini sözlü olarak ifade etmelerine olanak tanımış ve öğrencilerden almış oldukları geri bildirimler sonucunda derslerde ve ders içeriklerinde gerekli düzenlemeler yapılmıştır. Bu kapsamda öğrencilerden alınan geri bildirimler doğrultusunda, ders içeriklerinde bölüm öğretim elemanlarımız tarafından gerekli iyileştirme çalışmaları yapılmış, ayrıca bu süreçte derslere ilişkin öğrenme kaynakları da öğrenci geri bildirimleri doğrultusunda güncellenmiştir.  </w:t>
      </w:r>
    </w:p>
    <w:p w14:paraId="095B23C6" w14:textId="77777777" w:rsidR="00622ABA" w:rsidRDefault="00622ABA" w:rsidP="00B23DC6">
      <w:pPr>
        <w:spacing w:before="119" w:after="119" w:line="360" w:lineRule="auto"/>
        <w:jc w:val="both"/>
      </w:pPr>
    </w:p>
    <w:p w14:paraId="398D3836" w14:textId="0E823C3A"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Öğrencilerin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karar</w:t>
      </w:r>
      <w:proofErr w:type="spellEnd"/>
      <w:r>
        <w:rPr>
          <w:rFonts w:ascii="Times New Roman" w:eastAsia="Times New Roman" w:hAnsi="Times New Roman" w:cs="Times New Roman"/>
          <w:sz w:val="24"/>
          <w:szCs w:val="24"/>
          <w:lang w:val="en-US" w:eastAsia="tr-TR"/>
        </w:rPr>
        <w:t xml:space="preserve"> alma </w:t>
      </w:r>
      <w:proofErr w:type="spellStart"/>
      <w:r>
        <w:rPr>
          <w:rFonts w:ascii="Times New Roman" w:eastAsia="Times New Roman" w:hAnsi="Times New Roman" w:cs="Times New Roman"/>
          <w:sz w:val="24"/>
          <w:szCs w:val="24"/>
          <w:lang w:val="en-US" w:eastAsia="tr-TR"/>
        </w:rPr>
        <w:t>mekanizmalarına</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katılımına</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ilişkin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örnekler</w:t>
      </w:r>
      <w:proofErr w:type="spellEnd"/>
      <w:r>
        <w:rPr>
          <w:rFonts w:ascii="Times New Roman" w:eastAsia="Times New Roman" w:hAnsi="Times New Roman" w:cs="Times New Roman"/>
          <w:sz w:val="24"/>
          <w:szCs w:val="24"/>
          <w:lang w:val="en-US" w:eastAsia="tr-TR"/>
        </w:rPr>
        <w:t xml:space="preserve"> </w:t>
      </w:r>
    </w:p>
    <w:p w14:paraId="6AF2B2EE" w14:textId="1B620FF4"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Bölümümüzde Öğrenci Temsilcisi seçimleri yapılarak öğrencilerin karar alma süreçlerine katılımları sağlanmaktadır.</w:t>
      </w:r>
    </w:p>
    <w:p w14:paraId="1C0AB71E" w14:textId="77777777" w:rsidR="007F156A" w:rsidRPr="00622ABA" w:rsidRDefault="007F156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79B2336D" w14:textId="3F7A6A35"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Öğrenci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bildirim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mekanizmasının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izlenmesi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iyileştirilmesine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yönelik</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kanıtlar</w:t>
      </w:r>
      <w:proofErr w:type="spellEnd"/>
      <w:r>
        <w:rPr>
          <w:rFonts w:ascii="Times New Roman" w:eastAsia="Times New Roman" w:hAnsi="Times New Roman" w:cs="Times New Roman"/>
          <w:sz w:val="24"/>
          <w:szCs w:val="24"/>
          <w:lang w:val="en-US" w:eastAsia="tr-TR"/>
        </w:rPr>
        <w:t xml:space="preserve"> </w:t>
      </w:r>
    </w:p>
    <w:p w14:paraId="6E270BBC" w14:textId="621FCB92"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78D1796D" w14:textId="77777777" w:rsidR="007F156A" w:rsidRPr="00622ABA" w:rsidRDefault="007F156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446BC533" w14:textId="2BA53ECE" w:rsidR="00696D88" w:rsidRDefault="00C132B6" w:rsidP="00B23DC6">
      <w:pPr>
        <w:spacing w:before="119" w:after="119" w:line="360" w:lineRule="auto"/>
        <w:jc w:val="both"/>
        <w:rPr>
          <w:rFonts w:ascii="Times New Roman" w:eastAsia="Times New Roman" w:hAnsi="Times New Roman" w:cs="Times New Roman"/>
          <w:color w:val="FF0000"/>
          <w:sz w:val="24"/>
          <w:szCs w:val="24"/>
          <w:lang w:val="en-US" w:eastAsia="tr-TR"/>
        </w:rPr>
      </w:pPr>
      <w:r>
        <w:rPr>
          <w:rFonts w:ascii="Times New Roman" w:eastAsia="Times New Roman" w:hAnsi="Times New Roman" w:cs="Times New Roman"/>
          <w:sz w:val="24"/>
          <w:szCs w:val="24"/>
          <w:lang w:val="en-US" w:eastAsia="tr-TR"/>
        </w:rPr>
        <w:t>-</w:t>
      </w:r>
      <w:proofErr w:type="spellStart"/>
      <w:r>
        <w:rPr>
          <w:rFonts w:ascii="Times New Roman" w:eastAsia="Times New Roman" w:hAnsi="Times New Roman" w:cs="Times New Roman"/>
          <w:sz w:val="24"/>
          <w:szCs w:val="24"/>
          <w:lang w:val="en-US" w:eastAsia="tr-TR"/>
        </w:rPr>
        <w:t>Tanımlı</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öğrenci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geri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bildirim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mekanizmalarının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tür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yöntem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ve</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çeşitliliğini</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gösteren</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kanıtlar</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Uzaktan</w:t>
      </w:r>
      <w:proofErr w:type="spellEnd"/>
      <w:r>
        <w:rPr>
          <w:rFonts w:ascii="Times New Roman" w:eastAsia="Times New Roman" w:hAnsi="Times New Roman" w:cs="Times New Roman"/>
          <w:sz w:val="24"/>
          <w:szCs w:val="24"/>
          <w:lang w:val="en-US" w:eastAsia="tr-TR"/>
        </w:rPr>
        <w:t xml:space="preserve">/Karma </w:t>
      </w:r>
      <w:proofErr w:type="spellStart"/>
      <w:r>
        <w:rPr>
          <w:rFonts w:ascii="Times New Roman" w:eastAsia="Times New Roman" w:hAnsi="Times New Roman" w:cs="Times New Roman"/>
          <w:sz w:val="24"/>
          <w:szCs w:val="24"/>
          <w:lang w:val="en-US" w:eastAsia="tr-TR"/>
        </w:rPr>
        <w:t>Eğitim</w:t>
      </w:r>
      <w:proofErr w:type="spellEnd"/>
      <w:r>
        <w:rPr>
          <w:rFonts w:ascii="Times New Roman" w:eastAsia="Times New Roman" w:hAnsi="Times New Roman" w:cs="Times New Roman"/>
          <w:sz w:val="24"/>
          <w:szCs w:val="24"/>
          <w:lang w:val="en-US" w:eastAsia="tr-TR"/>
        </w:rPr>
        <w:t xml:space="preserve"> </w:t>
      </w:r>
      <w:proofErr w:type="spellStart"/>
      <w:r>
        <w:rPr>
          <w:rFonts w:ascii="Times New Roman" w:eastAsia="Times New Roman" w:hAnsi="Times New Roman" w:cs="Times New Roman"/>
          <w:sz w:val="24"/>
          <w:szCs w:val="24"/>
          <w:lang w:val="en-US" w:eastAsia="tr-TR"/>
        </w:rPr>
        <w:t>dahil</w:t>
      </w:r>
      <w:proofErr w:type="spellEnd"/>
      <w:r>
        <w:rPr>
          <w:rFonts w:ascii="Times New Roman" w:eastAsia="Times New Roman" w:hAnsi="Times New Roman" w:cs="Times New Roman"/>
          <w:sz w:val="24"/>
          <w:szCs w:val="24"/>
          <w:lang w:val="en-US" w:eastAsia="tr-TR"/>
        </w:rPr>
        <w:t xml:space="preserve">) </w:t>
      </w:r>
    </w:p>
    <w:p w14:paraId="7CFBE318"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7D673F7F" w14:textId="77777777" w:rsidR="00622ABA" w:rsidRDefault="00622ABA" w:rsidP="00B23DC6">
      <w:pPr>
        <w:spacing w:before="119" w:after="119" w:line="360" w:lineRule="auto"/>
        <w:jc w:val="both"/>
      </w:pPr>
    </w:p>
    <w:p w14:paraId="7578FEE1" w14:textId="77777777" w:rsidR="00696D88" w:rsidRPr="00284907" w:rsidRDefault="00C132B6" w:rsidP="007F156A">
      <w:pPr>
        <w:spacing w:before="119" w:after="119" w:line="360" w:lineRule="auto"/>
        <w:jc w:val="both"/>
      </w:pPr>
      <w:r w:rsidRPr="00284907">
        <w:rPr>
          <w:rFonts w:ascii="Times New Roman" w:eastAsia="Times New Roman" w:hAnsi="Times New Roman" w:cs="Times New Roman"/>
          <w:b/>
          <w:bCs/>
          <w:sz w:val="24"/>
          <w:szCs w:val="24"/>
          <w:lang w:eastAsia="tr-TR"/>
        </w:rPr>
        <w:t>Kanıt Belgeler:</w:t>
      </w:r>
    </w:p>
    <w:p w14:paraId="14DF0DFB" w14:textId="31E6F46F" w:rsidR="007F156A" w:rsidRDefault="0023472A" w:rsidP="00622ABA">
      <w:pPr>
        <w:spacing w:before="119" w:after="240" w:line="360" w:lineRule="auto"/>
        <w:jc w:val="both"/>
      </w:pPr>
      <w:r w:rsidRPr="0022522A">
        <w:rPr>
          <w:b/>
          <w:sz w:val="24"/>
          <w:szCs w:val="24"/>
        </w:rPr>
        <w:t>A.</w:t>
      </w:r>
      <w:r>
        <w:rPr>
          <w:b/>
          <w:sz w:val="24"/>
          <w:szCs w:val="24"/>
        </w:rPr>
        <w:t>3</w:t>
      </w:r>
      <w:r w:rsidRPr="0022522A">
        <w:rPr>
          <w:b/>
          <w:sz w:val="24"/>
          <w:szCs w:val="24"/>
        </w:rPr>
        <w:t>.</w:t>
      </w:r>
      <w:r>
        <w:rPr>
          <w:b/>
          <w:sz w:val="24"/>
          <w:szCs w:val="24"/>
        </w:rPr>
        <w:t>2</w:t>
      </w:r>
      <w:r w:rsidRPr="0022522A">
        <w:rPr>
          <w:b/>
          <w:sz w:val="24"/>
          <w:szCs w:val="24"/>
        </w:rPr>
        <w:t>.1:</w:t>
      </w:r>
      <w:hyperlink r:id="rId12" w:history="1">
        <w:r w:rsidRPr="001C424A">
          <w:rPr>
            <w:rStyle w:val="Kpr"/>
          </w:rPr>
          <w:t>https://bilecik.edu.tr/cocukgelisimi/Icerik/Öğrenci_Memnuniyet_Anketleri_ve_Ders_ve_Öğretim_Elemanı_Değerlendirme_Anketleri_42df3</w:t>
        </w:r>
      </w:hyperlink>
    </w:p>
    <w:p w14:paraId="13F33D08" w14:textId="10233A57" w:rsidR="00622ABA" w:rsidRDefault="0023472A" w:rsidP="00622ABA">
      <w:pPr>
        <w:spacing w:before="119" w:after="240" w:line="360" w:lineRule="auto"/>
        <w:jc w:val="both"/>
        <w:rPr>
          <w:rStyle w:val="Kpr"/>
          <w:rFonts w:ascii="Times New Roman" w:eastAsia="Times New Roman" w:hAnsi="Times New Roman" w:cs="Times New Roman"/>
          <w:sz w:val="24"/>
          <w:szCs w:val="24"/>
          <w:lang w:eastAsia="tr-TR"/>
        </w:rPr>
      </w:pPr>
      <w:r w:rsidRPr="0035017B">
        <w:rPr>
          <w:b/>
          <w:sz w:val="24"/>
          <w:szCs w:val="24"/>
        </w:rPr>
        <w:t>A.3.2.2:</w:t>
      </w:r>
      <w:r w:rsidR="0035017B" w:rsidRPr="0035017B">
        <w:t xml:space="preserve"> </w:t>
      </w:r>
      <w:r w:rsidR="0035017B" w:rsidRPr="0035017B">
        <w:t>https://bilecik.edu.tr/sbf/Icerik/ogrenci_Konseyi_Secim_Duyurusu</w:t>
      </w:r>
    </w:p>
    <w:p w14:paraId="47B7155C" w14:textId="1731752A" w:rsidR="00696D88" w:rsidRDefault="00696D88" w:rsidP="00B23DC6">
      <w:pPr>
        <w:spacing w:line="360" w:lineRule="auto"/>
        <w:jc w:val="both"/>
        <w:rPr>
          <w:rFonts w:ascii="Times New Roman" w:eastAsia="Times New Roman" w:hAnsi="Times New Roman" w:cs="Times New Roman"/>
          <w:sz w:val="24"/>
          <w:szCs w:val="24"/>
          <w:lang w:eastAsia="tr-TR"/>
        </w:rPr>
      </w:pPr>
    </w:p>
    <w:p w14:paraId="5F688F64" w14:textId="77777777" w:rsidR="0023472A" w:rsidRDefault="0023472A" w:rsidP="00B23DC6">
      <w:pPr>
        <w:spacing w:line="360" w:lineRule="auto"/>
        <w:jc w:val="both"/>
        <w:rPr>
          <w:rFonts w:ascii="Times New Roman" w:eastAsia="Times New Roman" w:hAnsi="Times New Roman" w:cs="Times New Roman"/>
          <w:sz w:val="24"/>
          <w:szCs w:val="24"/>
          <w:lang w:eastAsia="tr-TR"/>
        </w:rPr>
      </w:pPr>
    </w:p>
    <w:p w14:paraId="55BB5199" w14:textId="77777777" w:rsidR="00696D88" w:rsidRDefault="00C132B6" w:rsidP="00B23DC6">
      <w:pPr>
        <w:pStyle w:val="western"/>
        <w:spacing w:before="119" w:beforeAutospacing="0" w:after="119" w:afterAutospacing="0" w:line="360" w:lineRule="auto"/>
        <w:jc w:val="both"/>
      </w:pPr>
      <w:r>
        <w:rPr>
          <w:b/>
          <w:bCs/>
          <w:lang w:val="en-US"/>
        </w:rPr>
        <w:lastRenderedPageBreak/>
        <w:t>B. E</w:t>
      </w:r>
      <w:r>
        <w:rPr>
          <w:b/>
          <w:bCs/>
        </w:rPr>
        <w:t>ĞİTİM VE ÖĞRETİM</w:t>
      </w:r>
    </w:p>
    <w:p w14:paraId="0E3638FF" w14:textId="77777777" w:rsidR="00696D88" w:rsidRDefault="00C132B6" w:rsidP="00B23DC6">
      <w:pPr>
        <w:pStyle w:val="western"/>
        <w:spacing w:before="119" w:beforeAutospacing="0" w:after="119" w:afterAutospacing="0" w:line="360" w:lineRule="auto"/>
        <w:jc w:val="both"/>
      </w:pPr>
      <w:r>
        <w:rPr>
          <w:b/>
          <w:bCs/>
          <w:lang w:val="en-US"/>
        </w:rPr>
        <w:t xml:space="preserve">B.1. Program </w:t>
      </w:r>
      <w:proofErr w:type="spellStart"/>
      <w:r>
        <w:rPr>
          <w:b/>
          <w:bCs/>
          <w:lang w:val="en-US"/>
        </w:rPr>
        <w:t>Tasar</w:t>
      </w:r>
      <w:r>
        <w:rPr>
          <w:b/>
          <w:bCs/>
        </w:rPr>
        <w:t>ımı</w:t>
      </w:r>
      <w:proofErr w:type="spellEnd"/>
      <w:r>
        <w:rPr>
          <w:b/>
          <w:bCs/>
        </w:rPr>
        <w:t xml:space="preserve">, Değerlendirmesi ve Güncellenmesi </w:t>
      </w:r>
    </w:p>
    <w:p w14:paraId="51353D04" w14:textId="77777777" w:rsidR="00696D88" w:rsidRDefault="00C132B6" w:rsidP="00B23DC6">
      <w:pPr>
        <w:pStyle w:val="western"/>
        <w:keepNext/>
        <w:spacing w:before="119" w:beforeAutospacing="0" w:after="119" w:afterAutospacing="0" w:line="360" w:lineRule="auto"/>
        <w:jc w:val="both"/>
      </w:pPr>
      <w:r>
        <w:rPr>
          <w:i/>
          <w:iCs/>
          <w:lang w:val="en-US"/>
        </w:rPr>
        <w:t xml:space="preserve">B.1.1. </w:t>
      </w:r>
      <w:proofErr w:type="spellStart"/>
      <w:r>
        <w:rPr>
          <w:i/>
          <w:iCs/>
          <w:lang w:val="en-US"/>
        </w:rPr>
        <w:t>Programlar</w:t>
      </w:r>
      <w:r>
        <w:rPr>
          <w:i/>
          <w:iCs/>
        </w:rPr>
        <w:t>ın</w:t>
      </w:r>
      <w:proofErr w:type="spellEnd"/>
      <w:r>
        <w:rPr>
          <w:i/>
          <w:iCs/>
        </w:rPr>
        <w:t xml:space="preserve"> tasarımı ve onayı</w:t>
      </w:r>
    </w:p>
    <w:p w14:paraId="21CFD547" w14:textId="4D9B6855"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Uzaktan</w:t>
      </w:r>
      <w:proofErr w:type="spellEnd"/>
      <w:r>
        <w:rPr>
          <w:lang w:val="en-US"/>
        </w:rPr>
        <w:t xml:space="preserve">-karma program </w:t>
      </w:r>
      <w:proofErr w:type="spellStart"/>
      <w:r>
        <w:rPr>
          <w:lang w:val="en-US"/>
        </w:rPr>
        <w:t>tasar</w:t>
      </w:r>
      <w:r>
        <w:t>ımında</w:t>
      </w:r>
      <w:proofErr w:type="spellEnd"/>
      <w:r>
        <w:t xml:space="preserve"> bölüm/alan bazlı uygulama çeşitliliğine ilişkin kanıtlar, (bölümlerin farklı uzaktan eğitim taleplerinin dikkate alındığına ilişkin kanıtlar vb.) </w:t>
      </w:r>
    </w:p>
    <w:p w14:paraId="5DFE6ADB" w14:textId="172C3F30" w:rsidR="00622ABA" w:rsidRPr="007F156A" w:rsidRDefault="00622ABA" w:rsidP="007F156A">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 ders programı </w:t>
      </w:r>
      <w:proofErr w:type="spellStart"/>
      <w:r w:rsidRPr="00622ABA">
        <w:rPr>
          <w:rFonts w:ascii="Times New Roman" w:eastAsia="Times New Roman" w:hAnsi="Times New Roman" w:cs="Times New Roman"/>
          <w:sz w:val="24"/>
          <w:szCs w:val="24"/>
        </w:rPr>
        <w:t>hibrit</w:t>
      </w:r>
      <w:proofErr w:type="spellEnd"/>
      <w:r w:rsidRPr="00622ABA">
        <w:rPr>
          <w:rFonts w:ascii="Times New Roman" w:eastAsia="Times New Roman" w:hAnsi="Times New Roman" w:cs="Times New Roman"/>
          <w:sz w:val="24"/>
          <w:szCs w:val="24"/>
        </w:rPr>
        <w:t xml:space="preserve"> modele uygun olarak hazırlanmıştır. Bu kapsamda bölümümüzdeki bazı dersler uzaktan eğitim ile yürütülürken, bazı dersler yüz yüze eğitim ile gerçekleştirilmiştir. </w:t>
      </w:r>
    </w:p>
    <w:p w14:paraId="3D35CC87" w14:textId="1FC761DB" w:rsidR="00696D88" w:rsidRDefault="00C132B6" w:rsidP="00B23DC6">
      <w:pPr>
        <w:pStyle w:val="western"/>
        <w:spacing w:before="119" w:beforeAutospacing="0" w:after="119" w:afterAutospacing="0" w:line="360" w:lineRule="auto"/>
        <w:jc w:val="both"/>
        <w:rPr>
          <w:color w:val="FF0000"/>
        </w:rPr>
      </w:pPr>
      <w:r>
        <w:rPr>
          <w:lang w:val="en-US"/>
        </w:rPr>
        <w:t xml:space="preserve">-Program </w:t>
      </w:r>
      <w:proofErr w:type="spellStart"/>
      <w:r>
        <w:rPr>
          <w:lang w:val="en-US"/>
        </w:rPr>
        <w:t>tasar</w:t>
      </w:r>
      <w:r>
        <w:t>ım</w:t>
      </w:r>
      <w:proofErr w:type="spellEnd"/>
      <w:r>
        <w:t xml:space="preserve"> süreçlerine paydaş katılımını gösteren kanıtlar </w:t>
      </w:r>
    </w:p>
    <w:p w14:paraId="3F01D12C" w14:textId="575CDF60" w:rsidR="00622ABA" w:rsidRPr="00622ABA" w:rsidRDefault="00622ABA" w:rsidP="00622ABA">
      <w:pPr>
        <w:widowControl w:val="0"/>
        <w:suppressAutoHyphens w:val="0"/>
        <w:autoSpaceDE w:val="0"/>
        <w:autoSpaceDN w:val="0"/>
        <w:spacing w:before="100" w:beforeAutospacing="1" w:after="100" w:afterAutospacing="1" w:line="360" w:lineRule="auto"/>
        <w:ind w:right="720"/>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İlgili yılda iç ve dış paydaşların program tasarımı sürecine katkı sağlamalarına yönelik herhangi bir çalışma yapılmamıştır.</w:t>
      </w:r>
    </w:p>
    <w:p w14:paraId="413DE306"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Programlar</w:t>
      </w:r>
      <w:r>
        <w:t>ın</w:t>
      </w:r>
      <w:proofErr w:type="spellEnd"/>
      <w:r>
        <w:t xml:space="preserve"> tasarım ve onay sürecinin izlendiği ve iyileştirildiğine ilişkin kanıtlar </w:t>
      </w:r>
    </w:p>
    <w:p w14:paraId="3FDD9ECE" w14:textId="162269B4" w:rsidR="00622ABA" w:rsidRPr="00622ABA" w:rsidRDefault="00622ABA" w:rsidP="00622ABA">
      <w:pPr>
        <w:pStyle w:val="western"/>
        <w:spacing w:before="119" w:beforeAutospacing="0" w:after="119" w:afterAutospacing="0" w:line="360" w:lineRule="auto"/>
        <w:jc w:val="both"/>
        <w:rPr>
          <w:color w:val="FF0000"/>
        </w:rPr>
      </w:pPr>
      <w:r w:rsidRPr="00622ABA">
        <w:t>Yoktur.</w:t>
      </w:r>
    </w:p>
    <w:p w14:paraId="5BDFDA68" w14:textId="77777777" w:rsidR="00696D88" w:rsidRDefault="00C132B6" w:rsidP="007F156A">
      <w:pPr>
        <w:pStyle w:val="western"/>
        <w:spacing w:before="119" w:beforeAutospacing="0" w:after="119" w:afterAutospacing="0" w:line="360" w:lineRule="auto"/>
        <w:jc w:val="both"/>
      </w:pPr>
      <w:r>
        <w:rPr>
          <w:b/>
          <w:bCs/>
        </w:rPr>
        <w:t>Kanıt Belgeler:</w:t>
      </w:r>
    </w:p>
    <w:p w14:paraId="3B61CE85" w14:textId="5CABA0FC" w:rsidR="00696D88" w:rsidRDefault="0023472A" w:rsidP="00622ABA">
      <w:pPr>
        <w:pStyle w:val="western"/>
        <w:spacing w:before="119" w:beforeAutospacing="0" w:after="240" w:afterAutospacing="0" w:line="360" w:lineRule="auto"/>
        <w:ind w:right="164"/>
        <w:jc w:val="both"/>
        <w:rPr>
          <w:lang w:val="en-US"/>
        </w:rPr>
      </w:pPr>
      <w:r w:rsidRPr="0035017B">
        <w:rPr>
          <w:b/>
        </w:rPr>
        <w:t>B.1.1.1:</w:t>
      </w:r>
      <w:r w:rsidR="0035017B" w:rsidRPr="0035017B">
        <w:t xml:space="preserve"> </w:t>
      </w:r>
      <w:r w:rsidR="0035017B" w:rsidRPr="0035017B">
        <w:t>https://bilecik.edu.tr/main/Icerik/Uzaktan_Öğretim_(UZEM)_Duyurusu_cd0ce</w:t>
      </w:r>
    </w:p>
    <w:p w14:paraId="323C88E1" w14:textId="77777777" w:rsidR="00696D88" w:rsidRDefault="00C132B6" w:rsidP="00B23DC6">
      <w:pPr>
        <w:pStyle w:val="western"/>
        <w:keepNext/>
        <w:spacing w:before="119" w:beforeAutospacing="0" w:after="119" w:afterAutospacing="0" w:line="360" w:lineRule="auto"/>
        <w:jc w:val="both"/>
      </w:pPr>
      <w:r>
        <w:rPr>
          <w:i/>
          <w:iCs/>
          <w:lang w:val="en-US"/>
        </w:rPr>
        <w:t>B.1.2. Program</w:t>
      </w:r>
      <w:proofErr w:type="spellStart"/>
      <w:r>
        <w:rPr>
          <w:i/>
          <w:iCs/>
        </w:rPr>
        <w:t>ın</w:t>
      </w:r>
      <w:proofErr w:type="spellEnd"/>
      <w:r>
        <w:rPr>
          <w:i/>
          <w:iCs/>
        </w:rPr>
        <w:t xml:space="preserve"> ders dağılım dengesi</w:t>
      </w:r>
    </w:p>
    <w:p w14:paraId="575BDAEE" w14:textId="76EEEC73"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Ders</w:t>
      </w:r>
      <w:proofErr w:type="spellEnd"/>
      <w:r>
        <w:rPr>
          <w:lang w:val="en-US"/>
        </w:rPr>
        <w:t xml:space="preserve"> da</w:t>
      </w:r>
      <w:proofErr w:type="spellStart"/>
      <w:r>
        <w:t>ğılımına</w:t>
      </w:r>
      <w:proofErr w:type="spellEnd"/>
      <w:r>
        <w:t xml:space="preserve"> ilişkin ilke ve yöntemler ile buna ilişkin kanıtlar </w:t>
      </w:r>
    </w:p>
    <w:p w14:paraId="46F201CC" w14:textId="03CA8A71"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 öğretim elemanlarına yönelik ders dağılımları 2547 Sayılı ‘Yükseköğretim Kanunu’ çerçevesi kapsamında yapılmaktadır. Bu doğrultuda bölümümüz- öğretim elemanları haftada en az 12 saatlik ders yürütmektedir. </w:t>
      </w:r>
    </w:p>
    <w:p w14:paraId="634D1E9E" w14:textId="77777777" w:rsidR="00622ABA" w:rsidRDefault="00C132B6" w:rsidP="00622ABA">
      <w:pPr>
        <w:pStyle w:val="western"/>
        <w:spacing w:before="119" w:beforeAutospacing="0" w:after="119" w:afterAutospacing="0" w:line="360" w:lineRule="auto"/>
        <w:jc w:val="both"/>
      </w:pPr>
      <w:r>
        <w:rPr>
          <w:lang w:val="en-US"/>
        </w:rPr>
        <w:t>-</w:t>
      </w:r>
      <w:r>
        <w:t xml:space="preserve">İlan edilmiş ders bilgi paketlerinde ders dağılım dengesinin gözetildiğine ilişkin kanıtlar </w:t>
      </w:r>
      <w:r w:rsidR="00622ABA" w:rsidRPr="00622ABA">
        <w:t xml:space="preserve"> </w:t>
      </w:r>
    </w:p>
    <w:p w14:paraId="619CB58C" w14:textId="2F398AC0" w:rsidR="00622ABA" w:rsidRPr="00622ABA" w:rsidRDefault="00622ABA" w:rsidP="00B23DC6">
      <w:pPr>
        <w:pStyle w:val="western"/>
        <w:spacing w:before="119" w:beforeAutospacing="0" w:after="119" w:afterAutospacing="0" w:line="360" w:lineRule="auto"/>
        <w:jc w:val="both"/>
        <w:rPr>
          <w:color w:val="FF0000"/>
        </w:rPr>
      </w:pPr>
      <w:r w:rsidRPr="00622ABA">
        <w:t>Kanıt belgelerde sunulmaktadır.</w:t>
      </w:r>
    </w:p>
    <w:p w14:paraId="292D8DA0"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Ders</w:t>
      </w:r>
      <w:proofErr w:type="spellEnd"/>
      <w:r>
        <w:rPr>
          <w:lang w:val="en-US"/>
        </w:rPr>
        <w:t xml:space="preserve"> da</w:t>
      </w:r>
      <w:proofErr w:type="spellStart"/>
      <w:r>
        <w:t>ğılım</w:t>
      </w:r>
      <w:proofErr w:type="spellEnd"/>
      <w:r>
        <w:t xml:space="preserve"> dengesinin izlenmesine ve iyileştirilmesine ilişkin kanıtlar </w:t>
      </w:r>
    </w:p>
    <w:p w14:paraId="05AE3DBB" w14:textId="5056B368" w:rsidR="00622ABA" w:rsidRPr="00622ABA" w:rsidRDefault="00622ABA" w:rsidP="00622ABA">
      <w:pPr>
        <w:pStyle w:val="western"/>
        <w:spacing w:before="119" w:beforeAutospacing="0" w:after="119" w:afterAutospacing="0" w:line="360" w:lineRule="auto"/>
        <w:jc w:val="both"/>
        <w:rPr>
          <w:color w:val="FF0000"/>
        </w:rPr>
      </w:pPr>
      <w:r w:rsidRPr="00622ABA">
        <w:t>Yoktur.</w:t>
      </w:r>
    </w:p>
    <w:p w14:paraId="462583C7" w14:textId="77777777" w:rsidR="007F156A" w:rsidRDefault="007F156A" w:rsidP="007F156A">
      <w:pPr>
        <w:pStyle w:val="western"/>
        <w:spacing w:before="119" w:beforeAutospacing="0" w:after="119" w:afterAutospacing="0" w:line="360" w:lineRule="auto"/>
        <w:jc w:val="both"/>
      </w:pPr>
    </w:p>
    <w:p w14:paraId="395D869C" w14:textId="1780E031" w:rsidR="00696D88" w:rsidRDefault="00C132B6" w:rsidP="007F156A">
      <w:pPr>
        <w:pStyle w:val="western"/>
        <w:spacing w:before="119" w:beforeAutospacing="0" w:after="119" w:afterAutospacing="0" w:line="360" w:lineRule="auto"/>
        <w:jc w:val="both"/>
      </w:pPr>
      <w:r>
        <w:rPr>
          <w:b/>
          <w:bCs/>
        </w:rPr>
        <w:t>Kanıt Belgeler:</w:t>
      </w:r>
    </w:p>
    <w:p w14:paraId="6453A886" w14:textId="47FC8CC7" w:rsidR="00696D88" w:rsidRDefault="0023472A" w:rsidP="00622ABA">
      <w:pPr>
        <w:pStyle w:val="western"/>
        <w:spacing w:before="119" w:beforeAutospacing="0" w:after="240" w:afterAutospacing="0" w:line="360" w:lineRule="auto"/>
        <w:ind w:right="164"/>
        <w:jc w:val="both"/>
        <w:rPr>
          <w:lang w:val="en-US"/>
        </w:rPr>
      </w:pPr>
      <w:r>
        <w:rPr>
          <w:b/>
        </w:rPr>
        <w:lastRenderedPageBreak/>
        <w:t>B</w:t>
      </w:r>
      <w:r w:rsidRPr="0022522A">
        <w:rPr>
          <w:b/>
        </w:rPr>
        <w:t>.</w:t>
      </w:r>
      <w:r>
        <w:rPr>
          <w:b/>
        </w:rPr>
        <w:t>1</w:t>
      </w:r>
      <w:r w:rsidRPr="0022522A">
        <w:rPr>
          <w:b/>
        </w:rPr>
        <w:t>.</w:t>
      </w:r>
      <w:r>
        <w:rPr>
          <w:b/>
        </w:rPr>
        <w:t>2</w:t>
      </w:r>
      <w:r w:rsidRPr="0022522A">
        <w:rPr>
          <w:b/>
        </w:rPr>
        <w:t>.1:</w:t>
      </w:r>
      <w:hyperlink r:id="rId13" w:history="1">
        <w:r w:rsidR="00622ABA" w:rsidRPr="001C424A">
          <w:rPr>
            <w:rStyle w:val="Kpr"/>
          </w:rPr>
          <w:t>http://ebs.bilecik.edu.tr/Program/</w:t>
        </w:r>
        <w:proofErr w:type="spellStart"/>
        <w:r w:rsidR="00622ABA" w:rsidRPr="001C424A">
          <w:rPr>
            <w:rStyle w:val="Kpr"/>
          </w:rPr>
          <w:t>Bolum?BolumNo</w:t>
        </w:r>
        <w:proofErr w:type="spellEnd"/>
        <w:r w:rsidR="00622ABA" w:rsidRPr="001C424A">
          <w:rPr>
            <w:rStyle w:val="Kpr"/>
          </w:rPr>
          <w:t>=257</w:t>
        </w:r>
      </w:hyperlink>
      <w:r w:rsidR="00622ABA" w:rsidRPr="0022522A">
        <w:t>.</w:t>
      </w:r>
    </w:p>
    <w:p w14:paraId="78750CFE" w14:textId="77777777" w:rsidR="00696D88" w:rsidRDefault="00C132B6" w:rsidP="00B23DC6">
      <w:pPr>
        <w:pStyle w:val="western"/>
        <w:keepNext/>
        <w:spacing w:before="119" w:beforeAutospacing="0" w:after="119" w:afterAutospacing="0" w:line="360" w:lineRule="auto"/>
        <w:jc w:val="both"/>
      </w:pPr>
      <w:r>
        <w:rPr>
          <w:i/>
          <w:iCs/>
          <w:lang w:val="en-US"/>
        </w:rPr>
        <w:t xml:space="preserve">B.1.3. </w:t>
      </w:r>
      <w:proofErr w:type="spellStart"/>
      <w:r>
        <w:rPr>
          <w:i/>
          <w:iCs/>
          <w:lang w:val="en-US"/>
        </w:rPr>
        <w:t>Ders</w:t>
      </w:r>
      <w:proofErr w:type="spellEnd"/>
      <w:r>
        <w:rPr>
          <w:i/>
          <w:iCs/>
          <w:lang w:val="en-US"/>
        </w:rPr>
        <w:t xml:space="preserve"> </w:t>
      </w:r>
      <w:proofErr w:type="spellStart"/>
      <w:r>
        <w:rPr>
          <w:i/>
          <w:iCs/>
          <w:lang w:val="en-US"/>
        </w:rPr>
        <w:t>kazan</w:t>
      </w:r>
      <w:r>
        <w:rPr>
          <w:i/>
          <w:iCs/>
        </w:rPr>
        <w:t>ımlarının</w:t>
      </w:r>
      <w:proofErr w:type="spellEnd"/>
      <w:r>
        <w:rPr>
          <w:i/>
          <w:iCs/>
        </w:rPr>
        <w:t xml:space="preserve"> program çıktılarıyla uyumu</w:t>
      </w:r>
    </w:p>
    <w:p w14:paraId="046963A7" w14:textId="4DA410AA" w:rsidR="00696D88" w:rsidRDefault="00C132B6" w:rsidP="00B23DC6">
      <w:pPr>
        <w:pStyle w:val="western"/>
        <w:spacing w:before="119" w:beforeAutospacing="0" w:after="119" w:afterAutospacing="0" w:line="360" w:lineRule="auto"/>
        <w:jc w:val="both"/>
        <w:rPr>
          <w:color w:val="FF0000"/>
        </w:rPr>
      </w:pPr>
      <w:r>
        <w:rPr>
          <w:lang w:val="en-US"/>
        </w:rPr>
        <w:t>-Program d</w:t>
      </w:r>
      <w:r>
        <w:t xml:space="preserve">ışından alınan derslerin (örgün veya uzaktan) program çıktılarıyla uyumunu gösteren kanıtlar </w:t>
      </w:r>
    </w:p>
    <w:p w14:paraId="2A2017E9" w14:textId="4FBABA18" w:rsidR="00622ABA" w:rsidRDefault="00622ABA" w:rsidP="00B23DC6">
      <w:pPr>
        <w:pStyle w:val="western"/>
        <w:spacing w:before="119" w:beforeAutospacing="0" w:after="119" w:afterAutospacing="0" w:line="360" w:lineRule="auto"/>
        <w:jc w:val="both"/>
      </w:pPr>
      <w:r w:rsidRPr="0022522A">
        <w:t>Yoktur.</w:t>
      </w:r>
    </w:p>
    <w:p w14:paraId="6AAEAED7"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Ders</w:t>
      </w:r>
      <w:proofErr w:type="spellEnd"/>
      <w:r>
        <w:rPr>
          <w:lang w:val="en-US"/>
        </w:rPr>
        <w:t xml:space="preserve"> </w:t>
      </w:r>
      <w:proofErr w:type="spellStart"/>
      <w:r>
        <w:rPr>
          <w:lang w:val="en-US"/>
        </w:rPr>
        <w:t>kazan</w:t>
      </w:r>
      <w:r>
        <w:t>ımların</w:t>
      </w:r>
      <w:proofErr w:type="spellEnd"/>
      <w:r>
        <w:t xml:space="preserve"> program çıktılarıyla uyumunun izlenmesine ve iyileştirilmesine ilişkin kanıtlar </w:t>
      </w:r>
    </w:p>
    <w:p w14:paraId="2719C706" w14:textId="0B36F7FE" w:rsidR="00622ABA" w:rsidRPr="00622ABA" w:rsidRDefault="00622ABA" w:rsidP="00B23DC6">
      <w:pPr>
        <w:pStyle w:val="western"/>
        <w:spacing w:before="119" w:beforeAutospacing="0" w:after="119" w:afterAutospacing="0" w:line="360" w:lineRule="auto"/>
        <w:jc w:val="both"/>
        <w:rPr>
          <w:color w:val="FF0000"/>
        </w:rPr>
      </w:pPr>
      <w:r w:rsidRPr="00622ABA">
        <w:t>Kanıt belgelerde sunulmaktadır.</w:t>
      </w:r>
    </w:p>
    <w:p w14:paraId="48A08F18" w14:textId="77777777" w:rsidR="00622ABA" w:rsidRDefault="00C132B6" w:rsidP="007F156A">
      <w:pPr>
        <w:pStyle w:val="western"/>
        <w:spacing w:before="119" w:beforeAutospacing="0" w:after="119" w:afterAutospacing="0" w:line="360" w:lineRule="auto"/>
        <w:jc w:val="both"/>
        <w:rPr>
          <w:b/>
          <w:bCs/>
        </w:rPr>
      </w:pPr>
      <w:r>
        <w:rPr>
          <w:b/>
          <w:bCs/>
        </w:rPr>
        <w:t>Kanıt Belgeler:</w:t>
      </w:r>
    </w:p>
    <w:p w14:paraId="08EA2CF4" w14:textId="00683A98" w:rsidR="00622ABA" w:rsidRDefault="0023472A" w:rsidP="007F156A">
      <w:pPr>
        <w:pStyle w:val="western"/>
        <w:spacing w:before="119" w:beforeAutospacing="0" w:after="119" w:afterAutospacing="0" w:line="360" w:lineRule="auto"/>
        <w:jc w:val="both"/>
      </w:pPr>
      <w:r>
        <w:rPr>
          <w:b/>
        </w:rPr>
        <w:t>B</w:t>
      </w:r>
      <w:r w:rsidRPr="0022522A">
        <w:rPr>
          <w:b/>
        </w:rPr>
        <w:t>.</w:t>
      </w:r>
      <w:r>
        <w:rPr>
          <w:b/>
        </w:rPr>
        <w:t>1</w:t>
      </w:r>
      <w:r w:rsidRPr="0022522A">
        <w:rPr>
          <w:b/>
        </w:rPr>
        <w:t>.</w:t>
      </w:r>
      <w:r>
        <w:rPr>
          <w:b/>
        </w:rPr>
        <w:t>3</w:t>
      </w:r>
      <w:r w:rsidRPr="0022522A">
        <w:rPr>
          <w:b/>
        </w:rPr>
        <w:t>.1:</w:t>
      </w:r>
      <w:hyperlink r:id="rId14" w:history="1">
        <w:r w:rsidR="007F156A" w:rsidRPr="001C424A">
          <w:rPr>
            <w:rStyle w:val="Kpr"/>
          </w:rPr>
          <w:t>http://ebs.bilecik.edu.tr/Program/</w:t>
        </w:r>
        <w:proofErr w:type="spellStart"/>
        <w:r w:rsidR="007F156A" w:rsidRPr="001C424A">
          <w:rPr>
            <w:rStyle w:val="Kpr"/>
          </w:rPr>
          <w:t>Bolum?BolumNo</w:t>
        </w:r>
        <w:proofErr w:type="spellEnd"/>
        <w:r w:rsidR="007F156A" w:rsidRPr="001C424A">
          <w:rPr>
            <w:rStyle w:val="Kpr"/>
          </w:rPr>
          <w:t>=257</w:t>
        </w:r>
      </w:hyperlink>
    </w:p>
    <w:p w14:paraId="00C3781E" w14:textId="77777777" w:rsidR="007F156A" w:rsidRDefault="007F156A" w:rsidP="00B23DC6">
      <w:pPr>
        <w:pStyle w:val="western"/>
        <w:keepNext/>
        <w:spacing w:before="119" w:beforeAutospacing="0" w:after="119" w:afterAutospacing="0" w:line="360" w:lineRule="auto"/>
        <w:jc w:val="both"/>
        <w:rPr>
          <w:lang w:val="en-US"/>
        </w:rPr>
      </w:pPr>
    </w:p>
    <w:p w14:paraId="6A469C22" w14:textId="5E5F155D" w:rsidR="00696D88" w:rsidRDefault="00C132B6" w:rsidP="00B23DC6">
      <w:pPr>
        <w:pStyle w:val="western"/>
        <w:keepNext/>
        <w:spacing w:before="119" w:beforeAutospacing="0" w:after="119" w:afterAutospacing="0" w:line="360" w:lineRule="auto"/>
        <w:jc w:val="both"/>
      </w:pPr>
      <w:r>
        <w:rPr>
          <w:i/>
          <w:iCs/>
          <w:lang w:val="en-US"/>
        </w:rPr>
        <w:t>B.1.4. Ö</w:t>
      </w:r>
      <w:proofErr w:type="spellStart"/>
      <w:r>
        <w:rPr>
          <w:i/>
          <w:iCs/>
        </w:rPr>
        <w:t>ğrenci</w:t>
      </w:r>
      <w:proofErr w:type="spellEnd"/>
      <w:r>
        <w:rPr>
          <w:i/>
          <w:iCs/>
        </w:rPr>
        <w:t xml:space="preserve"> iş yüküne dayalı ders tasarımı</w:t>
      </w:r>
    </w:p>
    <w:p w14:paraId="60931CA4" w14:textId="77777777" w:rsidR="00622ABA" w:rsidRDefault="00C132B6" w:rsidP="00622ABA">
      <w:pPr>
        <w:pStyle w:val="western"/>
        <w:spacing w:before="119" w:beforeAutospacing="0" w:after="119" w:afterAutospacing="0" w:line="360" w:lineRule="auto"/>
        <w:jc w:val="both"/>
        <w:rPr>
          <w:lang w:val="en-US"/>
        </w:rPr>
      </w:pPr>
      <w:r w:rsidRPr="00622ABA">
        <w:rPr>
          <w:lang w:val="en-US"/>
        </w:rPr>
        <w:t>-</w:t>
      </w:r>
      <w:proofErr w:type="spellStart"/>
      <w:r w:rsidRPr="00622ABA">
        <w:rPr>
          <w:lang w:val="en-US"/>
        </w:rPr>
        <w:t>İş</w:t>
      </w:r>
      <w:proofErr w:type="spellEnd"/>
      <w:r w:rsidRPr="00622ABA">
        <w:rPr>
          <w:lang w:val="en-US"/>
        </w:rPr>
        <w:t xml:space="preserve"> </w:t>
      </w:r>
      <w:proofErr w:type="spellStart"/>
      <w:r w:rsidRPr="00622ABA">
        <w:rPr>
          <w:lang w:val="en-US"/>
        </w:rPr>
        <w:t>yükü</w:t>
      </w:r>
      <w:proofErr w:type="spellEnd"/>
      <w:r w:rsidRPr="00622ABA">
        <w:rPr>
          <w:lang w:val="en-US"/>
        </w:rPr>
        <w:t xml:space="preserve"> </w:t>
      </w:r>
      <w:proofErr w:type="spellStart"/>
      <w:r w:rsidRPr="00622ABA">
        <w:rPr>
          <w:lang w:val="en-US"/>
        </w:rPr>
        <w:t>temelli</w:t>
      </w:r>
      <w:proofErr w:type="spellEnd"/>
      <w:r w:rsidRPr="00622ABA">
        <w:rPr>
          <w:lang w:val="en-US"/>
        </w:rPr>
        <w:t xml:space="preserve"> </w:t>
      </w:r>
      <w:proofErr w:type="spellStart"/>
      <w:r w:rsidRPr="00622ABA">
        <w:rPr>
          <w:lang w:val="en-US"/>
        </w:rPr>
        <w:t>kredilerin</w:t>
      </w:r>
      <w:proofErr w:type="spellEnd"/>
      <w:r w:rsidRPr="00622ABA">
        <w:rPr>
          <w:lang w:val="en-US"/>
        </w:rPr>
        <w:t xml:space="preserve"> transferi ve tanınmasına ilişkin tanımlı süreçleri içeren belgeler </w:t>
      </w:r>
    </w:p>
    <w:p w14:paraId="60C71007" w14:textId="1F6AD5A7" w:rsidR="00696D88" w:rsidRPr="00622ABA" w:rsidRDefault="00622ABA" w:rsidP="00622ABA">
      <w:pPr>
        <w:pStyle w:val="western"/>
        <w:spacing w:before="119" w:beforeAutospacing="0" w:after="119" w:afterAutospacing="0" w:line="360" w:lineRule="auto"/>
        <w:jc w:val="both"/>
        <w:rPr>
          <w:lang w:val="en-US"/>
        </w:rPr>
      </w:pPr>
      <w:proofErr w:type="spellStart"/>
      <w:r w:rsidRPr="00622ABA">
        <w:rPr>
          <w:lang w:val="en-US"/>
        </w:rPr>
        <w:t>Kanıt</w:t>
      </w:r>
      <w:proofErr w:type="spellEnd"/>
      <w:r w:rsidRPr="00622ABA">
        <w:rPr>
          <w:lang w:val="en-US"/>
        </w:rPr>
        <w:t xml:space="preserve"> </w:t>
      </w:r>
      <w:proofErr w:type="spellStart"/>
      <w:r w:rsidRPr="00622ABA">
        <w:rPr>
          <w:lang w:val="en-US"/>
        </w:rPr>
        <w:t>belgelerde</w:t>
      </w:r>
      <w:proofErr w:type="spellEnd"/>
      <w:r w:rsidRPr="00622ABA">
        <w:rPr>
          <w:lang w:val="en-US"/>
        </w:rPr>
        <w:t xml:space="preserve"> </w:t>
      </w:r>
      <w:proofErr w:type="spellStart"/>
      <w:r w:rsidRPr="00622ABA">
        <w:rPr>
          <w:lang w:val="en-US"/>
        </w:rPr>
        <w:t>sunulmaktadır</w:t>
      </w:r>
      <w:proofErr w:type="spellEnd"/>
      <w:r w:rsidRPr="00622ABA">
        <w:rPr>
          <w:lang w:val="en-US"/>
        </w:rPr>
        <w:t>.</w:t>
      </w:r>
    </w:p>
    <w:p w14:paraId="47711B4D"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Programlarda</w:t>
      </w:r>
      <w:proofErr w:type="spellEnd"/>
      <w:r>
        <w:rPr>
          <w:lang w:val="en-US"/>
        </w:rPr>
        <w:t xml:space="preserve"> ö</w:t>
      </w:r>
      <w:proofErr w:type="spellStart"/>
      <w:r>
        <w:t>ğrenci</w:t>
      </w:r>
      <w:proofErr w:type="spellEnd"/>
      <w:r>
        <w:t xml:space="preserve"> İş yükünün belirlenmesinde öğrenci katılımının sağlandığına ilişkin belgeler ve mekanizmalar </w:t>
      </w:r>
    </w:p>
    <w:p w14:paraId="0EC4F213" w14:textId="593133A2" w:rsidR="00622ABA" w:rsidRDefault="00622ABA" w:rsidP="00B23DC6">
      <w:pPr>
        <w:pStyle w:val="western"/>
        <w:spacing w:before="119" w:beforeAutospacing="0" w:after="119" w:afterAutospacing="0" w:line="360" w:lineRule="auto"/>
        <w:jc w:val="both"/>
      </w:pPr>
      <w:r w:rsidRPr="00622ABA">
        <w:t xml:space="preserve">İlgili yılda programlarda öğrenci iş yükünün belirlenmesi amacıyla ‘İş Yükü (AKTS) Belirleme Anketi’ hazırlanarak öğrencilerden değerlendirme yapmaları istenmiştir. </w:t>
      </w:r>
    </w:p>
    <w:p w14:paraId="1A7F94EF" w14:textId="77777777" w:rsidR="00622ABA" w:rsidRDefault="00C132B6" w:rsidP="00622ABA">
      <w:pPr>
        <w:pStyle w:val="western"/>
        <w:spacing w:before="119" w:beforeAutospacing="0" w:after="119" w:afterAutospacing="0" w:line="360" w:lineRule="auto"/>
        <w:jc w:val="both"/>
      </w:pPr>
      <w:r>
        <w:rPr>
          <w:lang w:val="en-US"/>
        </w:rPr>
        <w:t>-</w:t>
      </w:r>
      <w:r>
        <w:t xml:space="preserve">İş yükü temelli kredilerin geribildirimler doğrultusunda güncellendiğine ilişkin kanıtlar </w:t>
      </w:r>
    </w:p>
    <w:p w14:paraId="47D9BB92" w14:textId="2B816021" w:rsidR="00622ABA" w:rsidRPr="00622ABA" w:rsidRDefault="00622ABA" w:rsidP="00B23DC6">
      <w:pPr>
        <w:pStyle w:val="western"/>
        <w:spacing w:before="119" w:beforeAutospacing="0" w:after="119" w:afterAutospacing="0" w:line="360" w:lineRule="auto"/>
        <w:jc w:val="both"/>
        <w:rPr>
          <w:color w:val="FF0000"/>
        </w:rPr>
      </w:pPr>
      <w:r w:rsidRPr="00622ABA">
        <w:t>Yoktur.</w:t>
      </w:r>
    </w:p>
    <w:p w14:paraId="6BDDD8D1" w14:textId="77777777" w:rsidR="007F156A" w:rsidRDefault="007F156A" w:rsidP="007F156A">
      <w:pPr>
        <w:pStyle w:val="western"/>
        <w:spacing w:before="119" w:beforeAutospacing="0" w:after="119" w:afterAutospacing="0" w:line="360" w:lineRule="auto"/>
        <w:jc w:val="both"/>
        <w:rPr>
          <w:b/>
          <w:bCs/>
        </w:rPr>
      </w:pPr>
    </w:p>
    <w:p w14:paraId="248A3983" w14:textId="65E3B684" w:rsidR="00696D88" w:rsidRDefault="00C132B6" w:rsidP="007F156A">
      <w:pPr>
        <w:pStyle w:val="western"/>
        <w:spacing w:before="119" w:beforeAutospacing="0" w:after="119" w:afterAutospacing="0" w:line="360" w:lineRule="auto"/>
        <w:jc w:val="both"/>
      </w:pPr>
      <w:r>
        <w:rPr>
          <w:b/>
          <w:bCs/>
        </w:rPr>
        <w:t>Kanıt Belgeler:</w:t>
      </w:r>
    </w:p>
    <w:p w14:paraId="35818C9D" w14:textId="78FF2D7B" w:rsidR="00622ABA" w:rsidRPr="0022522A" w:rsidRDefault="0023472A" w:rsidP="00622ABA">
      <w:pPr>
        <w:pStyle w:val="GvdeMetni"/>
        <w:spacing w:before="100" w:beforeAutospacing="1" w:after="100" w:afterAutospacing="1" w:line="360" w:lineRule="auto"/>
        <w:contextualSpacing/>
        <w:jc w:val="both"/>
        <w:rPr>
          <w:b/>
        </w:rPr>
      </w:pPr>
      <w:proofErr w:type="gramStart"/>
      <w:r>
        <w:rPr>
          <w:b/>
        </w:rPr>
        <w:t>B</w:t>
      </w:r>
      <w:r w:rsidRPr="0022522A">
        <w:rPr>
          <w:b/>
          <w:sz w:val="24"/>
          <w:szCs w:val="24"/>
        </w:rPr>
        <w:t>.</w:t>
      </w:r>
      <w:r>
        <w:rPr>
          <w:b/>
        </w:rPr>
        <w:t>1</w:t>
      </w:r>
      <w:r w:rsidRPr="0022522A">
        <w:rPr>
          <w:b/>
          <w:sz w:val="24"/>
          <w:szCs w:val="24"/>
        </w:rPr>
        <w:t>.</w:t>
      </w:r>
      <w:r>
        <w:rPr>
          <w:b/>
          <w:sz w:val="24"/>
          <w:szCs w:val="24"/>
        </w:rPr>
        <w:t>4</w:t>
      </w:r>
      <w:r w:rsidRPr="0022522A">
        <w:rPr>
          <w:b/>
          <w:sz w:val="24"/>
          <w:szCs w:val="24"/>
        </w:rPr>
        <w:t>.1:</w:t>
      </w:r>
      <w:r w:rsidR="00622ABA" w:rsidRPr="0035017B">
        <w:t>http://ebs.bilecik.edu.tr/BolognaBilgi/AvrupaKrediTransferSistemi</w:t>
      </w:r>
      <w:proofErr w:type="gramEnd"/>
    </w:p>
    <w:p w14:paraId="07F389BD" w14:textId="0F0E7555" w:rsidR="00696D88" w:rsidRDefault="0023472A" w:rsidP="00622ABA">
      <w:pPr>
        <w:pStyle w:val="GvdeMetni"/>
        <w:spacing w:before="100" w:beforeAutospacing="1" w:after="100" w:afterAutospacing="1" w:line="360" w:lineRule="auto"/>
        <w:contextualSpacing/>
        <w:jc w:val="both"/>
      </w:pPr>
      <w:proofErr w:type="gramStart"/>
      <w:r w:rsidRPr="0035017B">
        <w:rPr>
          <w:b/>
        </w:rPr>
        <w:t>B</w:t>
      </w:r>
      <w:r w:rsidRPr="0035017B">
        <w:rPr>
          <w:b/>
          <w:sz w:val="24"/>
          <w:szCs w:val="24"/>
        </w:rPr>
        <w:t>.</w:t>
      </w:r>
      <w:r w:rsidRPr="0035017B">
        <w:rPr>
          <w:b/>
        </w:rPr>
        <w:t>1</w:t>
      </w:r>
      <w:r w:rsidRPr="0035017B">
        <w:rPr>
          <w:b/>
          <w:sz w:val="24"/>
          <w:szCs w:val="24"/>
        </w:rPr>
        <w:t>.4.2:</w:t>
      </w:r>
      <w:r w:rsidR="0035017B" w:rsidRPr="0035017B">
        <w:t>https://bilecik.edu.tr/sbf/Icerik/2021_2022_Egitim_ogretim_Yili_Guz_Yariyili_icin__is_Yuku__AKTS__Belirleme_Anketi</w:t>
      </w:r>
      <w:proofErr w:type="gramEnd"/>
    </w:p>
    <w:p w14:paraId="24F7BC87" w14:textId="77777777" w:rsidR="00696D88" w:rsidRDefault="00C132B6" w:rsidP="00B23DC6">
      <w:pPr>
        <w:pStyle w:val="western"/>
        <w:keepNext/>
        <w:spacing w:before="119" w:beforeAutospacing="0" w:after="119" w:afterAutospacing="0" w:line="360" w:lineRule="auto"/>
        <w:jc w:val="both"/>
      </w:pPr>
      <w:r>
        <w:rPr>
          <w:i/>
          <w:iCs/>
          <w:color w:val="000000"/>
          <w:lang w:val="en-US"/>
        </w:rPr>
        <w:lastRenderedPageBreak/>
        <w:t xml:space="preserve">B.1.5. </w:t>
      </w:r>
      <w:proofErr w:type="spellStart"/>
      <w:r>
        <w:rPr>
          <w:i/>
          <w:iCs/>
          <w:color w:val="000000"/>
          <w:lang w:val="en-US"/>
        </w:rPr>
        <w:t>Programlar</w:t>
      </w:r>
      <w:r>
        <w:rPr>
          <w:i/>
          <w:iCs/>
          <w:color w:val="000000"/>
        </w:rPr>
        <w:t>ın</w:t>
      </w:r>
      <w:proofErr w:type="spellEnd"/>
      <w:r>
        <w:rPr>
          <w:i/>
          <w:iCs/>
          <w:color w:val="000000"/>
        </w:rPr>
        <w:t xml:space="preserve"> izlenmesi ve güncellenmesi</w:t>
      </w:r>
    </w:p>
    <w:p w14:paraId="4F08489B" w14:textId="226FCD38"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Programlar</w:t>
      </w:r>
      <w:r>
        <w:t>ın</w:t>
      </w:r>
      <w:proofErr w:type="spellEnd"/>
      <w:r>
        <w:t xml:space="preserve"> izlenmesi ve güncellenmesine ilişkin periyot (yıllık ve program süresinin sonunda) ilke, kural, gösterge, plan ve uygulamalar </w:t>
      </w:r>
    </w:p>
    <w:p w14:paraId="3620B323" w14:textId="3B5FFF80" w:rsidR="00622ABA" w:rsidRPr="00622ABA" w:rsidRDefault="00622ABA" w:rsidP="00622ABA">
      <w:pPr>
        <w:widowControl w:val="0"/>
        <w:suppressAutoHyphens w:val="0"/>
        <w:autoSpaceDE w:val="0"/>
        <w:autoSpaceDN w:val="0"/>
        <w:spacing w:before="100" w:beforeAutospacing="1" w:after="100" w:afterAutospacing="1" w:line="360" w:lineRule="auto"/>
        <w:ind w:right="280"/>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2F30BBAA"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Kurumun</w:t>
      </w:r>
      <w:proofErr w:type="spellEnd"/>
      <w:r>
        <w:rPr>
          <w:lang w:val="en-US"/>
        </w:rPr>
        <w:t xml:space="preserve"> </w:t>
      </w:r>
      <w:proofErr w:type="spellStart"/>
      <w:r>
        <w:rPr>
          <w:lang w:val="en-US"/>
        </w:rPr>
        <w:t>misyon</w:t>
      </w:r>
      <w:proofErr w:type="spellEnd"/>
      <w:r>
        <w:rPr>
          <w:lang w:val="en-US"/>
        </w:rPr>
        <w:t xml:space="preserve">, </w:t>
      </w:r>
      <w:proofErr w:type="spellStart"/>
      <w:r>
        <w:rPr>
          <w:lang w:val="en-US"/>
        </w:rPr>
        <w:t>vizyon</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hedefleri</w:t>
      </w:r>
      <w:proofErr w:type="spellEnd"/>
      <w:r>
        <w:rPr>
          <w:lang w:val="en-US"/>
        </w:rPr>
        <w:t xml:space="preserve"> do</w:t>
      </w:r>
      <w:proofErr w:type="spellStart"/>
      <w:r>
        <w:t>ğrultusunda</w:t>
      </w:r>
      <w:proofErr w:type="spellEnd"/>
      <w:r>
        <w:t xml:space="preserve"> programlarını güncellemek üzere kurduğu mekanizma örnekleri </w:t>
      </w:r>
    </w:p>
    <w:p w14:paraId="7F640AB5" w14:textId="26A1FB41" w:rsidR="00622ABA" w:rsidRPr="00622ABA" w:rsidRDefault="00622ABA" w:rsidP="00622ABA">
      <w:pPr>
        <w:pStyle w:val="western"/>
        <w:spacing w:before="119" w:beforeAutospacing="0" w:after="119" w:afterAutospacing="0" w:line="360" w:lineRule="auto"/>
        <w:jc w:val="both"/>
        <w:rPr>
          <w:color w:val="FF0000"/>
        </w:rPr>
      </w:pPr>
      <w:r w:rsidRPr="00622ABA">
        <w:t>Yoktur</w:t>
      </w:r>
    </w:p>
    <w:p w14:paraId="24522BB8" w14:textId="77777777" w:rsidR="00622ABA" w:rsidRDefault="00622ABA" w:rsidP="00B23DC6">
      <w:pPr>
        <w:pStyle w:val="western"/>
        <w:spacing w:before="119" w:beforeAutospacing="0" w:after="119" w:afterAutospacing="0" w:line="360" w:lineRule="auto"/>
        <w:jc w:val="both"/>
      </w:pPr>
    </w:p>
    <w:p w14:paraId="2B119140" w14:textId="77777777" w:rsidR="00622ABA"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Programlar</w:t>
      </w:r>
      <w:r>
        <w:t>ın</w:t>
      </w:r>
      <w:proofErr w:type="spellEnd"/>
      <w:r>
        <w:t xml:space="preserve"> yıllık öz değerlendirme raporları (Program çıktıları açısından değerlendirme) </w:t>
      </w:r>
    </w:p>
    <w:p w14:paraId="03DA9EBF" w14:textId="68A8B416" w:rsidR="00622ABA" w:rsidRPr="00622ABA" w:rsidRDefault="00622ABA" w:rsidP="00B23DC6">
      <w:pPr>
        <w:pStyle w:val="western"/>
        <w:spacing w:before="119" w:beforeAutospacing="0" w:after="119" w:afterAutospacing="0" w:line="360" w:lineRule="auto"/>
        <w:jc w:val="both"/>
        <w:rPr>
          <w:color w:val="FF0000"/>
        </w:rPr>
      </w:pPr>
      <w:r w:rsidRPr="00622ABA">
        <w:rPr>
          <w:sz w:val="22"/>
          <w:szCs w:val="22"/>
          <w:lang w:eastAsia="en-US"/>
        </w:rPr>
        <w:t>Her yıl bölümümüz tarafından öz değerlendirme raporları hazırlanmaktadır.</w:t>
      </w:r>
      <w:r w:rsidRPr="00622ABA">
        <w:rPr>
          <w:sz w:val="22"/>
          <w:szCs w:val="22"/>
          <w:lang w:eastAsia="en-US"/>
        </w:rPr>
        <w:tab/>
      </w:r>
    </w:p>
    <w:p w14:paraId="2ADD79F7" w14:textId="77777777" w:rsidR="00622ABA" w:rsidRDefault="00C132B6" w:rsidP="00622ABA">
      <w:pPr>
        <w:pStyle w:val="western"/>
        <w:spacing w:before="119" w:beforeAutospacing="0" w:after="119" w:afterAutospacing="0" w:line="360" w:lineRule="auto"/>
        <w:jc w:val="both"/>
      </w:pPr>
      <w:r>
        <w:rPr>
          <w:lang w:val="en-US"/>
        </w:rPr>
        <w:t>-Program ç</w:t>
      </w:r>
      <w:proofErr w:type="spellStart"/>
      <w:r>
        <w:t>ıktılarına</w:t>
      </w:r>
      <w:proofErr w:type="spellEnd"/>
      <w:r>
        <w:t xml:space="preserve"> ulaşılıp ulaşılmadığını izleyen sistemler (Bilgi Yönetim Sistemi) </w:t>
      </w:r>
    </w:p>
    <w:p w14:paraId="5A791644" w14:textId="0D9CC13A" w:rsidR="00622ABA" w:rsidRPr="00622ABA" w:rsidRDefault="00622ABA" w:rsidP="00B23DC6">
      <w:pPr>
        <w:pStyle w:val="western"/>
        <w:spacing w:before="119" w:beforeAutospacing="0" w:after="119" w:afterAutospacing="0" w:line="360" w:lineRule="auto"/>
        <w:jc w:val="both"/>
        <w:rPr>
          <w:color w:val="FF0000"/>
        </w:rPr>
      </w:pPr>
      <w:r w:rsidRPr="00622ABA">
        <w:t>Kanıt belgelerde sunulmaktadır</w:t>
      </w:r>
    </w:p>
    <w:p w14:paraId="5ED5C1A6" w14:textId="23CD6862" w:rsidR="00696D88" w:rsidRDefault="00C132B6" w:rsidP="00B23DC6">
      <w:pPr>
        <w:pStyle w:val="western"/>
        <w:spacing w:before="119" w:beforeAutospacing="0" w:after="119" w:afterAutospacing="0" w:line="360" w:lineRule="auto"/>
        <w:jc w:val="both"/>
      </w:pPr>
      <w:r>
        <w:rPr>
          <w:lang w:val="en-US"/>
        </w:rPr>
        <w:t>-</w:t>
      </w:r>
      <w:proofErr w:type="spellStart"/>
      <w:r>
        <w:rPr>
          <w:lang w:val="en-US"/>
        </w:rPr>
        <w:t>Programlar</w:t>
      </w:r>
      <w:r>
        <w:t>ın</w:t>
      </w:r>
      <w:proofErr w:type="spellEnd"/>
      <w:r>
        <w:t xml:space="preserve"> yıllık ve program süresi temelli izlemelerden hareketle yapılan iyileştirmeler </w:t>
      </w:r>
      <w:r w:rsidR="00622ABA" w:rsidRPr="0022522A">
        <w:t>Yoktur</w:t>
      </w:r>
      <w:r w:rsidR="00622ABA" w:rsidRPr="0022522A">
        <w:tab/>
      </w:r>
    </w:p>
    <w:p w14:paraId="4972F08B" w14:textId="20774D9C" w:rsidR="00696D88" w:rsidRDefault="00C132B6" w:rsidP="00B23DC6">
      <w:pPr>
        <w:pStyle w:val="western"/>
        <w:spacing w:before="119" w:beforeAutospacing="0" w:after="119" w:afterAutospacing="0" w:line="360" w:lineRule="auto"/>
        <w:jc w:val="both"/>
      </w:pPr>
      <w:r>
        <w:rPr>
          <w:lang w:val="en-US"/>
        </w:rPr>
        <w:t>-Yap</w:t>
      </w:r>
      <w:proofErr w:type="spellStart"/>
      <w:r>
        <w:t>ılan</w:t>
      </w:r>
      <w:proofErr w:type="spellEnd"/>
      <w:r>
        <w:t xml:space="preserve"> iyileştirmeler ve değişiklikler konusunda paydaşların bilgilendirildiği uygulamalar </w:t>
      </w:r>
      <w:r w:rsidR="00622ABA" w:rsidRPr="0022522A">
        <w:t>Yoktur</w:t>
      </w:r>
      <w:r w:rsidR="00622ABA" w:rsidRPr="0022522A">
        <w:tab/>
      </w:r>
    </w:p>
    <w:p w14:paraId="5982EC45" w14:textId="4171C162" w:rsidR="00696D88" w:rsidRDefault="00C132B6" w:rsidP="00B23DC6">
      <w:pPr>
        <w:pStyle w:val="western"/>
        <w:spacing w:before="119" w:beforeAutospacing="0" w:after="119" w:afterAutospacing="0" w:line="360" w:lineRule="auto"/>
        <w:jc w:val="both"/>
        <w:rPr>
          <w:color w:val="FF0000"/>
        </w:rPr>
      </w:pPr>
      <w:r>
        <w:rPr>
          <w:lang w:val="en-US"/>
        </w:rPr>
        <w:t>-Program</w:t>
      </w:r>
      <w:proofErr w:type="spellStart"/>
      <w:r>
        <w:t>ın</w:t>
      </w:r>
      <w:proofErr w:type="spellEnd"/>
      <w:r>
        <w:t xml:space="preserve"> amaçlarına ulaşıp ulaşmadığına ilişkin geri bildirimler </w:t>
      </w:r>
    </w:p>
    <w:p w14:paraId="4414A6F7" w14:textId="67562DD1" w:rsidR="00622ABA" w:rsidRDefault="00622ABA" w:rsidP="00B23DC6">
      <w:pPr>
        <w:pStyle w:val="western"/>
        <w:spacing w:before="119" w:beforeAutospacing="0" w:after="119" w:afterAutospacing="0" w:line="360" w:lineRule="auto"/>
        <w:jc w:val="both"/>
      </w:pPr>
      <w:r w:rsidRPr="0022522A">
        <w:t>Yoktur</w:t>
      </w:r>
      <w:r w:rsidRPr="0022522A">
        <w:tab/>
      </w:r>
    </w:p>
    <w:p w14:paraId="0EAF02DD" w14:textId="77777777" w:rsidR="00696D88" w:rsidRDefault="00C132B6" w:rsidP="007F156A">
      <w:pPr>
        <w:pStyle w:val="western"/>
        <w:spacing w:before="119" w:beforeAutospacing="0" w:after="119" w:afterAutospacing="0" w:line="360" w:lineRule="auto"/>
        <w:jc w:val="both"/>
      </w:pPr>
      <w:r>
        <w:rPr>
          <w:b/>
          <w:bCs/>
        </w:rPr>
        <w:t>Kanıt Belgeler:</w:t>
      </w:r>
    </w:p>
    <w:p w14:paraId="4ECF9722" w14:textId="77777777" w:rsidR="006E7A2E" w:rsidRDefault="0023472A" w:rsidP="007F156A">
      <w:pPr>
        <w:widowControl w:val="0"/>
        <w:suppressAutoHyphens w:val="0"/>
        <w:autoSpaceDE w:val="0"/>
        <w:autoSpaceDN w:val="0"/>
        <w:spacing w:before="100" w:beforeAutospacing="1" w:after="100" w:afterAutospacing="1" w:line="360" w:lineRule="auto"/>
        <w:contextualSpacing/>
        <w:jc w:val="both"/>
        <w:outlineLvl w:val="1"/>
        <w:rPr>
          <w:rFonts w:ascii="Times New Roman" w:eastAsia="Times New Roman" w:hAnsi="Times New Roman" w:cs="Times New Roman"/>
          <w:bCs/>
          <w:sz w:val="24"/>
          <w:szCs w:val="24"/>
        </w:rPr>
      </w:pPr>
      <w:r>
        <w:rPr>
          <w:b/>
        </w:rPr>
        <w:t>B</w:t>
      </w:r>
      <w:r w:rsidRPr="0022522A">
        <w:rPr>
          <w:b/>
          <w:sz w:val="24"/>
          <w:szCs w:val="24"/>
        </w:rPr>
        <w:t>.</w:t>
      </w:r>
      <w:r>
        <w:rPr>
          <w:b/>
        </w:rPr>
        <w:t>1</w:t>
      </w:r>
      <w:r w:rsidRPr="0022522A">
        <w:rPr>
          <w:b/>
          <w:sz w:val="24"/>
          <w:szCs w:val="24"/>
        </w:rPr>
        <w:t>.</w:t>
      </w:r>
      <w:r>
        <w:rPr>
          <w:b/>
          <w:sz w:val="24"/>
          <w:szCs w:val="24"/>
        </w:rPr>
        <w:t>5</w:t>
      </w:r>
      <w:r w:rsidRPr="0022522A">
        <w:rPr>
          <w:b/>
          <w:sz w:val="24"/>
          <w:szCs w:val="24"/>
        </w:rPr>
        <w:t>.1:</w:t>
      </w:r>
      <w:hyperlink r:id="rId15" w:history="1">
        <w:r w:rsidR="00622ABA" w:rsidRPr="0094369D">
          <w:rPr>
            <w:rStyle w:val="Kpr"/>
            <w:rFonts w:ascii="Times New Roman" w:eastAsia="Times New Roman" w:hAnsi="Times New Roman" w:cs="Times New Roman"/>
            <w:bCs/>
            <w:sz w:val="24"/>
            <w:szCs w:val="24"/>
          </w:rPr>
          <w:t>https://bilecik.edu.tr/cocukgelisimi/Icerik/_Birim_Öz_Değerlendirme_Raporu_9e019</w:t>
        </w:r>
      </w:hyperlink>
    </w:p>
    <w:p w14:paraId="01C30900" w14:textId="2E1EDB35" w:rsidR="00696D88" w:rsidRPr="007F156A" w:rsidRDefault="006E7A2E" w:rsidP="007F156A">
      <w:pPr>
        <w:widowControl w:val="0"/>
        <w:suppressAutoHyphens w:val="0"/>
        <w:autoSpaceDE w:val="0"/>
        <w:autoSpaceDN w:val="0"/>
        <w:spacing w:before="100" w:beforeAutospacing="1" w:after="100" w:afterAutospacing="1" w:line="360" w:lineRule="auto"/>
        <w:contextualSpacing/>
        <w:jc w:val="both"/>
        <w:outlineLvl w:val="1"/>
        <w:rPr>
          <w:rFonts w:ascii="Times New Roman" w:eastAsia="Times New Roman" w:hAnsi="Times New Roman" w:cs="Times New Roman"/>
          <w:bCs/>
          <w:sz w:val="24"/>
          <w:szCs w:val="24"/>
        </w:rPr>
      </w:pPr>
      <w:r>
        <w:rPr>
          <w:b/>
        </w:rPr>
        <w:t>B</w:t>
      </w:r>
      <w:r w:rsidRPr="0022522A">
        <w:rPr>
          <w:b/>
          <w:sz w:val="24"/>
          <w:szCs w:val="24"/>
        </w:rPr>
        <w:t>.</w:t>
      </w:r>
      <w:r>
        <w:rPr>
          <w:b/>
        </w:rPr>
        <w:t>1</w:t>
      </w:r>
      <w:r w:rsidRPr="0022522A">
        <w:rPr>
          <w:b/>
          <w:sz w:val="24"/>
          <w:szCs w:val="24"/>
        </w:rPr>
        <w:t>.</w:t>
      </w:r>
      <w:r>
        <w:rPr>
          <w:b/>
          <w:sz w:val="24"/>
          <w:szCs w:val="24"/>
        </w:rPr>
        <w:t>5</w:t>
      </w:r>
      <w:r w:rsidRPr="0022522A">
        <w:rPr>
          <w:b/>
          <w:sz w:val="24"/>
          <w:szCs w:val="24"/>
        </w:rPr>
        <w:t>.</w:t>
      </w:r>
      <w:r>
        <w:rPr>
          <w:b/>
          <w:sz w:val="24"/>
          <w:szCs w:val="24"/>
        </w:rPr>
        <w:t>2</w:t>
      </w:r>
      <w:r w:rsidRPr="0022522A">
        <w:rPr>
          <w:b/>
          <w:sz w:val="24"/>
          <w:szCs w:val="24"/>
        </w:rPr>
        <w:t>:</w:t>
      </w:r>
      <w:hyperlink r:id="rId16" w:history="1">
        <w:r w:rsidRPr="009615C2">
          <w:rPr>
            <w:rStyle w:val="Kpr"/>
            <w:rFonts w:ascii="Times New Roman" w:eastAsia="Times New Roman" w:hAnsi="Times New Roman" w:cs="Times New Roman"/>
            <w:bCs/>
            <w:sz w:val="24"/>
            <w:szCs w:val="24"/>
          </w:rPr>
          <w:t>http://ebs.bilecik.edu.tr/</w:t>
        </w:r>
      </w:hyperlink>
    </w:p>
    <w:p w14:paraId="323CE7B1" w14:textId="77777777" w:rsidR="00696D88" w:rsidRDefault="00C132B6" w:rsidP="00B23DC6">
      <w:pPr>
        <w:pStyle w:val="western"/>
        <w:keepNext/>
        <w:spacing w:before="119" w:beforeAutospacing="0" w:after="119" w:afterAutospacing="0" w:line="360" w:lineRule="auto"/>
        <w:jc w:val="both"/>
      </w:pPr>
      <w:r>
        <w:rPr>
          <w:i/>
          <w:iCs/>
          <w:color w:val="000000"/>
          <w:lang w:val="en-US"/>
        </w:rPr>
        <w:t>B.1.6. E</w:t>
      </w:r>
      <w:proofErr w:type="spellStart"/>
      <w:r>
        <w:rPr>
          <w:i/>
          <w:iCs/>
          <w:color w:val="000000"/>
        </w:rPr>
        <w:t>ğitim</w:t>
      </w:r>
      <w:proofErr w:type="spellEnd"/>
      <w:r>
        <w:rPr>
          <w:i/>
          <w:iCs/>
          <w:color w:val="000000"/>
        </w:rPr>
        <w:t xml:space="preserve"> ve öğretim süreçlerinin yönetimi</w:t>
      </w:r>
    </w:p>
    <w:p w14:paraId="7303E36C" w14:textId="77777777" w:rsidR="00622ABA" w:rsidRDefault="00C132B6" w:rsidP="00622ABA">
      <w:pPr>
        <w:pStyle w:val="western"/>
        <w:spacing w:before="119" w:beforeAutospacing="0" w:after="119" w:afterAutospacing="0" w:line="360" w:lineRule="auto"/>
        <w:jc w:val="both"/>
      </w:pPr>
      <w:r>
        <w:rPr>
          <w:lang w:val="en-US"/>
        </w:rPr>
        <w:t>-E</w:t>
      </w:r>
      <w:proofErr w:type="spellStart"/>
      <w:r>
        <w:t>ğitim</w:t>
      </w:r>
      <w:proofErr w:type="spellEnd"/>
      <w:r>
        <w:t xml:space="preserve"> ve öğretim süreçlerinin yönetimine ilişkin izleme ve iyileştirme kanıtları </w:t>
      </w:r>
    </w:p>
    <w:p w14:paraId="301F39CE" w14:textId="4C04E64D" w:rsidR="00622ABA" w:rsidRPr="00622ABA" w:rsidRDefault="00622ABA" w:rsidP="00622ABA">
      <w:pPr>
        <w:pStyle w:val="western"/>
        <w:spacing w:before="119" w:beforeAutospacing="0" w:after="119" w:afterAutospacing="0" w:line="360" w:lineRule="auto"/>
        <w:jc w:val="both"/>
        <w:rPr>
          <w:color w:val="FF0000"/>
        </w:rPr>
      </w:pPr>
      <w:r w:rsidRPr="00622ABA">
        <w:t>Yoktur.</w:t>
      </w:r>
    </w:p>
    <w:p w14:paraId="1E3D3929" w14:textId="77777777" w:rsidR="00696D88" w:rsidRDefault="00C132B6" w:rsidP="007F156A">
      <w:pPr>
        <w:pStyle w:val="western"/>
        <w:spacing w:before="119" w:beforeAutospacing="0" w:after="119" w:afterAutospacing="0" w:line="360" w:lineRule="auto"/>
        <w:jc w:val="both"/>
      </w:pPr>
      <w:r>
        <w:rPr>
          <w:b/>
          <w:bCs/>
        </w:rPr>
        <w:t>Kanıt Belgeler:</w:t>
      </w:r>
    </w:p>
    <w:p w14:paraId="44D9E529" w14:textId="763924F1" w:rsidR="007F156A" w:rsidRPr="007F156A" w:rsidRDefault="00622ABA" w:rsidP="007F156A">
      <w:pPr>
        <w:pStyle w:val="western"/>
        <w:spacing w:before="119" w:beforeAutospacing="0" w:after="119" w:afterAutospacing="0" w:line="360" w:lineRule="auto"/>
        <w:jc w:val="both"/>
        <w:rPr>
          <w:color w:val="FF0000"/>
        </w:rPr>
      </w:pPr>
      <w:r w:rsidRPr="00622ABA">
        <w:t>Yoktur.</w:t>
      </w:r>
    </w:p>
    <w:p w14:paraId="690D55DA" w14:textId="77777777" w:rsidR="00696D88" w:rsidRDefault="00C132B6" w:rsidP="00B23DC6">
      <w:pPr>
        <w:pStyle w:val="western"/>
        <w:spacing w:before="119" w:beforeAutospacing="0" w:after="119" w:afterAutospacing="0" w:line="360" w:lineRule="auto"/>
        <w:ind w:right="164"/>
        <w:jc w:val="both"/>
      </w:pPr>
      <w:r>
        <w:rPr>
          <w:b/>
          <w:bCs/>
          <w:color w:val="000000"/>
          <w:lang w:val="en-US"/>
        </w:rPr>
        <w:lastRenderedPageBreak/>
        <w:t xml:space="preserve">B.2. </w:t>
      </w:r>
      <w:proofErr w:type="spellStart"/>
      <w:r>
        <w:rPr>
          <w:b/>
          <w:bCs/>
          <w:color w:val="000000"/>
          <w:lang w:val="en-US"/>
        </w:rPr>
        <w:t>Programlar</w:t>
      </w:r>
      <w:r>
        <w:rPr>
          <w:b/>
          <w:bCs/>
          <w:color w:val="000000"/>
        </w:rPr>
        <w:t>ın</w:t>
      </w:r>
      <w:proofErr w:type="spellEnd"/>
      <w:r>
        <w:rPr>
          <w:b/>
          <w:bCs/>
          <w:color w:val="000000"/>
        </w:rPr>
        <w:t xml:space="preserve"> Yürütülmesi (Öğrenci Merkezli Öğrenme, Öğretme ve Değerlendirme)</w:t>
      </w:r>
    </w:p>
    <w:p w14:paraId="3FA38D26" w14:textId="77777777" w:rsidR="00696D88" w:rsidRDefault="00C132B6" w:rsidP="00B23DC6">
      <w:pPr>
        <w:pStyle w:val="western"/>
        <w:keepNext/>
        <w:spacing w:before="119" w:beforeAutospacing="0" w:after="119" w:afterAutospacing="0" w:line="360" w:lineRule="auto"/>
        <w:jc w:val="both"/>
      </w:pPr>
      <w:r>
        <w:rPr>
          <w:i/>
          <w:iCs/>
          <w:lang w:val="en-US"/>
        </w:rPr>
        <w:t>B.2.1. Ö</w:t>
      </w:r>
      <w:proofErr w:type="spellStart"/>
      <w:r>
        <w:rPr>
          <w:i/>
          <w:iCs/>
        </w:rPr>
        <w:t>ğretim</w:t>
      </w:r>
      <w:proofErr w:type="spellEnd"/>
      <w:r>
        <w:rPr>
          <w:i/>
          <w:iCs/>
        </w:rPr>
        <w:t xml:space="preserve"> yöntem ve teknikleri</w:t>
      </w:r>
    </w:p>
    <w:p w14:paraId="7CCE3582" w14:textId="77777777" w:rsidR="00622ABA" w:rsidRDefault="00C132B6" w:rsidP="00B23DC6">
      <w:pPr>
        <w:pStyle w:val="western"/>
        <w:spacing w:before="119" w:beforeAutospacing="0" w:after="119" w:afterAutospacing="0" w:line="360" w:lineRule="auto"/>
        <w:ind w:right="164"/>
        <w:jc w:val="both"/>
      </w:pPr>
      <w:r>
        <w:rPr>
          <w:b/>
          <w:bCs/>
          <w:lang w:val="en-US"/>
        </w:rPr>
        <w:t>-</w:t>
      </w:r>
      <w:proofErr w:type="spellStart"/>
      <w:r>
        <w:rPr>
          <w:lang w:val="en-US"/>
        </w:rPr>
        <w:t>Ders</w:t>
      </w:r>
      <w:proofErr w:type="spellEnd"/>
      <w:r>
        <w:rPr>
          <w:lang w:val="en-US"/>
        </w:rPr>
        <w:t xml:space="preserve"> </w:t>
      </w:r>
      <w:proofErr w:type="spellStart"/>
      <w:r>
        <w:rPr>
          <w:lang w:val="en-US"/>
        </w:rPr>
        <w:t>bilgi</w:t>
      </w:r>
      <w:proofErr w:type="spellEnd"/>
      <w:r>
        <w:rPr>
          <w:lang w:val="en-US"/>
        </w:rPr>
        <w:t xml:space="preserve"> </w:t>
      </w:r>
      <w:proofErr w:type="spellStart"/>
      <w:r>
        <w:rPr>
          <w:lang w:val="en-US"/>
        </w:rPr>
        <w:t>paketlerinde</w:t>
      </w:r>
      <w:proofErr w:type="spellEnd"/>
      <w:r>
        <w:rPr>
          <w:lang w:val="en-US"/>
        </w:rPr>
        <w:t xml:space="preserve"> ö</w:t>
      </w:r>
      <w:proofErr w:type="spellStart"/>
      <w:r>
        <w:t>ğrenci</w:t>
      </w:r>
      <w:proofErr w:type="spellEnd"/>
      <w:r>
        <w:t xml:space="preserve"> merkezli öğretim yöntemlerinin varlığı </w:t>
      </w:r>
    </w:p>
    <w:p w14:paraId="58844DF6" w14:textId="66AFAEB5" w:rsidR="00622ABA" w:rsidRDefault="00622ABA" w:rsidP="00B23DC6">
      <w:pPr>
        <w:pStyle w:val="western"/>
        <w:spacing w:before="119" w:beforeAutospacing="0" w:after="119" w:afterAutospacing="0" w:line="360" w:lineRule="auto"/>
        <w:ind w:right="164"/>
        <w:jc w:val="both"/>
        <w:rPr>
          <w:lang w:val="en-US"/>
        </w:rPr>
      </w:pPr>
      <w:r w:rsidRPr="0022522A">
        <w:t>Ders bilgi paketlerine ilişkin bilgiler kanıt belgelerde sunulmaktadır</w:t>
      </w:r>
      <w:r>
        <w:rPr>
          <w:lang w:val="en-US"/>
        </w:rPr>
        <w:t xml:space="preserve"> </w:t>
      </w:r>
    </w:p>
    <w:p w14:paraId="02A1D4FB" w14:textId="77777777" w:rsidR="00622ABA" w:rsidRDefault="00C132B6" w:rsidP="00622ABA">
      <w:pPr>
        <w:pStyle w:val="western"/>
        <w:spacing w:before="119" w:beforeAutospacing="0" w:after="119" w:afterAutospacing="0" w:line="360" w:lineRule="auto"/>
        <w:ind w:right="164"/>
        <w:jc w:val="both"/>
      </w:pPr>
      <w:r>
        <w:rPr>
          <w:lang w:val="en-US"/>
        </w:rPr>
        <w:t>-</w:t>
      </w:r>
      <w:proofErr w:type="spellStart"/>
      <w:r>
        <w:rPr>
          <w:lang w:val="en-US"/>
        </w:rPr>
        <w:t>Uzaktan</w:t>
      </w:r>
      <w:proofErr w:type="spellEnd"/>
      <w:r>
        <w:rPr>
          <w:lang w:val="en-US"/>
        </w:rPr>
        <w:t xml:space="preserve"> e</w:t>
      </w:r>
      <w:proofErr w:type="spellStart"/>
      <w:r>
        <w:t>ğitime</w:t>
      </w:r>
      <w:proofErr w:type="spellEnd"/>
      <w:r>
        <w:t xml:space="preserve"> özgü öğretim materyali geliştirme ve öğretim yöntemlerine ilişkin ilkeler, mekanizmalar </w:t>
      </w:r>
    </w:p>
    <w:p w14:paraId="340370FC" w14:textId="22A14361" w:rsidR="00622ABA" w:rsidRDefault="00622ABA" w:rsidP="00B23DC6">
      <w:pPr>
        <w:pStyle w:val="western"/>
        <w:spacing w:before="119" w:beforeAutospacing="0" w:after="119" w:afterAutospacing="0" w:line="360" w:lineRule="auto"/>
        <w:ind w:right="164"/>
        <w:jc w:val="both"/>
        <w:rPr>
          <w:color w:val="FF0000"/>
        </w:rPr>
      </w:pPr>
      <w:r w:rsidRPr="00622ABA">
        <w:rPr>
          <w:color w:val="000000"/>
        </w:rPr>
        <w:t xml:space="preserve">Uzaktan eğitim sürecinde öğretim elemanları tarafından yürütülen derslere ilişkin öğrenme kaynakları hazırlanmıştır. Bu kaynaklar konuya ilişkin sunumlar ve notlardan oluşmaktadır. Üniversitemiz Uzaktan Eğitim </w:t>
      </w:r>
      <w:proofErr w:type="spellStart"/>
      <w:r w:rsidRPr="00622ABA">
        <w:rPr>
          <w:color w:val="000000"/>
        </w:rPr>
        <w:t>Portalı</w:t>
      </w:r>
      <w:proofErr w:type="spellEnd"/>
      <w:r w:rsidRPr="00622ABA">
        <w:rPr>
          <w:color w:val="000000"/>
        </w:rPr>
        <w:t xml:space="preserve"> aracılığıyla oluşturulan öğretim materyalleri sisteme yüklenerek öğrenciler ile paylaşılmaktadır. Ayrıca derslerin işlenişi sırasında öğrencilerin katılımını artırıcı yöntemlerden yararlanılmaya çalışılmaktadır.</w:t>
      </w:r>
    </w:p>
    <w:p w14:paraId="1FA2ACD1" w14:textId="77777777" w:rsidR="007F156A" w:rsidRPr="007F156A" w:rsidRDefault="007F156A" w:rsidP="00B23DC6">
      <w:pPr>
        <w:pStyle w:val="western"/>
        <w:spacing w:before="119" w:beforeAutospacing="0" w:after="119" w:afterAutospacing="0" w:line="360" w:lineRule="auto"/>
        <w:ind w:right="164"/>
        <w:jc w:val="both"/>
        <w:rPr>
          <w:color w:val="FF0000"/>
        </w:rPr>
      </w:pPr>
    </w:p>
    <w:p w14:paraId="7B1BCB9E" w14:textId="7E406D3F" w:rsidR="00696D88" w:rsidRDefault="00C132B6" w:rsidP="00B23DC6">
      <w:pPr>
        <w:pStyle w:val="western"/>
        <w:spacing w:before="119" w:beforeAutospacing="0" w:after="119" w:afterAutospacing="0" w:line="360" w:lineRule="auto"/>
        <w:ind w:right="164"/>
        <w:jc w:val="both"/>
        <w:rPr>
          <w:color w:val="FF0000"/>
          <w:lang w:val="en-US"/>
        </w:rPr>
      </w:pPr>
      <w:r>
        <w:rPr>
          <w:lang w:val="en-US"/>
        </w:rPr>
        <w:t>-</w:t>
      </w:r>
      <w:proofErr w:type="spellStart"/>
      <w:r>
        <w:rPr>
          <w:lang w:val="en-US"/>
        </w:rPr>
        <w:t>Aktif</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etkileşimli</w:t>
      </w:r>
      <w:proofErr w:type="spellEnd"/>
      <w:r>
        <w:rPr>
          <w:lang w:val="en-US"/>
        </w:rPr>
        <w:t xml:space="preserve"> </w:t>
      </w:r>
      <w:proofErr w:type="spellStart"/>
      <w:r>
        <w:rPr>
          <w:lang w:val="en-US"/>
        </w:rPr>
        <w:t>öğretme</w:t>
      </w:r>
      <w:proofErr w:type="spellEnd"/>
      <w:r>
        <w:rPr>
          <w:lang w:val="en-US"/>
        </w:rPr>
        <w:t xml:space="preserve"> </w:t>
      </w:r>
      <w:proofErr w:type="spellStart"/>
      <w:r>
        <w:rPr>
          <w:lang w:val="en-US"/>
        </w:rPr>
        <w:t>yöntemlerine</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tanımlı</w:t>
      </w:r>
      <w:proofErr w:type="spellEnd"/>
      <w:r>
        <w:rPr>
          <w:lang w:val="en-US"/>
        </w:rPr>
        <w:t xml:space="preserve"> </w:t>
      </w:r>
      <w:proofErr w:type="spellStart"/>
      <w:r>
        <w:rPr>
          <w:lang w:val="en-US"/>
        </w:rPr>
        <w:t>süreçler</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uygulamalar</w:t>
      </w:r>
      <w:proofErr w:type="spellEnd"/>
      <w:r>
        <w:rPr>
          <w:lang w:val="en-US"/>
        </w:rPr>
        <w:t xml:space="preserve"> </w:t>
      </w:r>
    </w:p>
    <w:p w14:paraId="08ABFEB4" w14:textId="5ECBC504"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Bölümümüzde </w:t>
      </w:r>
      <w:proofErr w:type="spellStart"/>
      <w:r w:rsidRPr="00622ABA">
        <w:rPr>
          <w:rFonts w:ascii="Times New Roman" w:eastAsia="Times New Roman" w:hAnsi="Times New Roman" w:cs="Times New Roman"/>
          <w:sz w:val="24"/>
          <w:szCs w:val="24"/>
        </w:rPr>
        <w:t>hibrit</w:t>
      </w:r>
      <w:proofErr w:type="spellEnd"/>
      <w:r w:rsidRPr="00622ABA">
        <w:rPr>
          <w:rFonts w:ascii="Times New Roman" w:eastAsia="Times New Roman" w:hAnsi="Times New Roman" w:cs="Times New Roman"/>
          <w:sz w:val="24"/>
          <w:szCs w:val="24"/>
        </w:rPr>
        <w:t xml:space="preserve"> eğitim sürecinde öğrencilerin aktif ve etkileşimli katılımına ilişkin çeşitli uygulamalar gerçekleştirilmiştir. Bu kapsamda hem canlı dersler ile hem de yüz yüze dersler kapsamında öğrencilerin derse katılımları sağlanmış, derse ilişkin sorular sorabilmesi desteklenmiş ve öğrencilere dönütler verilmiştir. Dersler kapsamında ekran paylaşımları aracılığıyla anlatılan konular çeşitli videolarla desteklenmiş, ayrıca Üniversitemiz Uzaktan Eğitim </w:t>
      </w:r>
      <w:proofErr w:type="spellStart"/>
      <w:r w:rsidRPr="00622ABA">
        <w:rPr>
          <w:rFonts w:ascii="Times New Roman" w:eastAsia="Times New Roman" w:hAnsi="Times New Roman" w:cs="Times New Roman"/>
          <w:sz w:val="24"/>
          <w:szCs w:val="24"/>
        </w:rPr>
        <w:t>Portalına</w:t>
      </w:r>
      <w:proofErr w:type="spellEnd"/>
      <w:r w:rsidRPr="00622ABA">
        <w:rPr>
          <w:rFonts w:ascii="Times New Roman" w:eastAsia="Times New Roman" w:hAnsi="Times New Roman" w:cs="Times New Roman"/>
          <w:sz w:val="24"/>
          <w:szCs w:val="24"/>
        </w:rPr>
        <w:t xml:space="preserve"> öğretim elemanları tarafından öğrenme kaynakları yüklenerek öğrencilerin konuyu takip etmeleri sağlanmıştır.</w:t>
      </w:r>
    </w:p>
    <w:p w14:paraId="7C8A72CE" w14:textId="77777777" w:rsidR="00622ABA" w:rsidRDefault="00C132B6" w:rsidP="007F156A">
      <w:pPr>
        <w:pStyle w:val="western"/>
        <w:spacing w:before="119" w:beforeAutospacing="0" w:after="119" w:afterAutospacing="0" w:line="360" w:lineRule="auto"/>
        <w:jc w:val="both"/>
      </w:pPr>
      <w:r>
        <w:rPr>
          <w:b/>
          <w:bCs/>
        </w:rPr>
        <w:t>Kanıt Belgeler:</w:t>
      </w:r>
    </w:p>
    <w:p w14:paraId="61F982D5" w14:textId="374D5579" w:rsidR="00696D88" w:rsidRDefault="0023472A" w:rsidP="007F156A">
      <w:pPr>
        <w:pStyle w:val="western"/>
        <w:spacing w:before="119" w:beforeAutospacing="0" w:after="119" w:afterAutospacing="0" w:line="360" w:lineRule="auto"/>
        <w:jc w:val="both"/>
        <w:rPr>
          <w:rStyle w:val="Kpr"/>
        </w:rPr>
      </w:pPr>
      <w:r>
        <w:rPr>
          <w:b/>
        </w:rPr>
        <w:t>B</w:t>
      </w:r>
      <w:r w:rsidRPr="0022522A">
        <w:rPr>
          <w:b/>
        </w:rPr>
        <w:t>.</w:t>
      </w:r>
      <w:r>
        <w:rPr>
          <w:b/>
        </w:rPr>
        <w:t>2</w:t>
      </w:r>
      <w:r w:rsidRPr="0022522A">
        <w:rPr>
          <w:b/>
        </w:rPr>
        <w:t>.</w:t>
      </w:r>
      <w:r>
        <w:rPr>
          <w:b/>
        </w:rPr>
        <w:t>1</w:t>
      </w:r>
      <w:r w:rsidRPr="0022522A">
        <w:rPr>
          <w:b/>
        </w:rPr>
        <w:t>.1:</w:t>
      </w:r>
      <w:hyperlink r:id="rId17" w:history="1">
        <w:r w:rsidR="007F156A" w:rsidRPr="001C424A">
          <w:rPr>
            <w:rStyle w:val="Kpr"/>
          </w:rPr>
          <w:t>http://ebs.bilecik.edu.tr/Program/</w:t>
        </w:r>
        <w:proofErr w:type="spellStart"/>
        <w:r w:rsidR="007F156A" w:rsidRPr="001C424A">
          <w:rPr>
            <w:rStyle w:val="Kpr"/>
          </w:rPr>
          <w:t>Bolum?BolumNo</w:t>
        </w:r>
        <w:proofErr w:type="spellEnd"/>
        <w:r w:rsidR="007F156A" w:rsidRPr="001C424A">
          <w:rPr>
            <w:rStyle w:val="Kpr"/>
          </w:rPr>
          <w:t>=257</w:t>
        </w:r>
      </w:hyperlink>
    </w:p>
    <w:p w14:paraId="2957BED4" w14:textId="77777777" w:rsidR="007F156A" w:rsidRPr="00622ABA" w:rsidRDefault="007F156A" w:rsidP="007F156A">
      <w:pPr>
        <w:pStyle w:val="western"/>
        <w:spacing w:before="119" w:beforeAutospacing="0" w:after="119" w:afterAutospacing="0" w:line="360" w:lineRule="auto"/>
        <w:jc w:val="both"/>
      </w:pPr>
    </w:p>
    <w:p w14:paraId="3C1D1FE3" w14:textId="77777777" w:rsidR="00696D88" w:rsidRDefault="00C132B6" w:rsidP="00B23DC6">
      <w:pPr>
        <w:pStyle w:val="western"/>
        <w:keepNext/>
        <w:spacing w:before="119" w:beforeAutospacing="0" w:after="119" w:afterAutospacing="0" w:line="360" w:lineRule="auto"/>
        <w:jc w:val="both"/>
      </w:pPr>
      <w:r>
        <w:rPr>
          <w:i/>
          <w:iCs/>
          <w:lang w:val="en-US"/>
        </w:rPr>
        <w:t xml:space="preserve">B.2.2. </w:t>
      </w:r>
      <w:proofErr w:type="spellStart"/>
      <w:r>
        <w:rPr>
          <w:i/>
          <w:iCs/>
          <w:lang w:val="en-US"/>
        </w:rPr>
        <w:t>Ölçme</w:t>
      </w:r>
      <w:proofErr w:type="spellEnd"/>
      <w:r>
        <w:rPr>
          <w:i/>
          <w:iCs/>
          <w:lang w:val="en-US"/>
        </w:rPr>
        <w:t xml:space="preserve"> </w:t>
      </w:r>
      <w:proofErr w:type="spellStart"/>
      <w:r>
        <w:rPr>
          <w:i/>
          <w:iCs/>
          <w:lang w:val="en-US"/>
        </w:rPr>
        <w:t>ve</w:t>
      </w:r>
      <w:proofErr w:type="spellEnd"/>
      <w:r>
        <w:rPr>
          <w:i/>
          <w:iCs/>
          <w:lang w:val="en-US"/>
        </w:rPr>
        <w:t xml:space="preserve"> de</w:t>
      </w:r>
      <w:proofErr w:type="spellStart"/>
      <w:r>
        <w:rPr>
          <w:i/>
          <w:iCs/>
        </w:rPr>
        <w:t>ğerlendirme</w:t>
      </w:r>
      <w:proofErr w:type="spellEnd"/>
    </w:p>
    <w:p w14:paraId="49303733" w14:textId="77777777" w:rsidR="00622ABA" w:rsidRDefault="00C132B6" w:rsidP="00622ABA">
      <w:pPr>
        <w:pStyle w:val="western"/>
        <w:spacing w:before="119" w:beforeAutospacing="0" w:after="119" w:afterAutospacing="0" w:line="360" w:lineRule="auto"/>
        <w:jc w:val="both"/>
        <w:rPr>
          <w:lang w:val="en-US"/>
        </w:rPr>
      </w:pPr>
      <w:r>
        <w:rPr>
          <w:lang w:val="en-US"/>
        </w:rPr>
        <w:t>-</w:t>
      </w:r>
      <w:proofErr w:type="spellStart"/>
      <w:r>
        <w:rPr>
          <w:lang w:val="en-US"/>
        </w:rPr>
        <w:t>Programlardaki</w:t>
      </w:r>
      <w:proofErr w:type="spellEnd"/>
      <w:r>
        <w:rPr>
          <w:lang w:val="en-US"/>
        </w:rPr>
        <w:t xml:space="preserve"> </w:t>
      </w:r>
      <w:proofErr w:type="spellStart"/>
      <w:r>
        <w:rPr>
          <w:lang w:val="en-US"/>
        </w:rPr>
        <w:t>uygulama</w:t>
      </w:r>
      <w:proofErr w:type="spellEnd"/>
      <w:r>
        <w:rPr>
          <w:lang w:val="en-US"/>
        </w:rPr>
        <w:t xml:space="preserve"> </w:t>
      </w:r>
      <w:proofErr w:type="spellStart"/>
      <w:r>
        <w:rPr>
          <w:lang w:val="en-US"/>
        </w:rPr>
        <w:t>örnekleri</w:t>
      </w:r>
      <w:proofErr w:type="spellEnd"/>
      <w:r>
        <w:rPr>
          <w:lang w:val="en-US"/>
        </w:rPr>
        <w:t xml:space="preserve"> </w:t>
      </w:r>
    </w:p>
    <w:p w14:paraId="2870EF56" w14:textId="22053AD6" w:rsidR="00622ABA" w:rsidRPr="00622ABA" w:rsidRDefault="00622ABA" w:rsidP="00622ABA">
      <w:pPr>
        <w:pStyle w:val="western"/>
        <w:spacing w:before="119" w:beforeAutospacing="0" w:after="119" w:afterAutospacing="0" w:line="360" w:lineRule="auto"/>
        <w:jc w:val="both"/>
        <w:rPr>
          <w:color w:val="FF0000"/>
          <w:lang w:val="en-US"/>
        </w:rPr>
      </w:pPr>
      <w:r w:rsidRPr="00622ABA">
        <w:t xml:space="preserve">Bölümümüz ders programı </w:t>
      </w:r>
      <w:proofErr w:type="spellStart"/>
      <w:r w:rsidRPr="00622ABA">
        <w:t>hibrit</w:t>
      </w:r>
      <w:proofErr w:type="spellEnd"/>
      <w:r w:rsidRPr="00622ABA">
        <w:t xml:space="preserve"> modele uygun olarak hazırlanmıştır. Bu kapsamda bölümümüzdeki bazı dersler uzaktan eğitim ile yürütülürken, bazı dersler yüz yüze eğitim ile gerçekleştirilmiştir. </w:t>
      </w:r>
      <w:r>
        <w:t xml:space="preserve">  </w:t>
      </w:r>
    </w:p>
    <w:p w14:paraId="478F59B2" w14:textId="77777777" w:rsidR="00622ABA" w:rsidRDefault="00622ABA" w:rsidP="00B23DC6">
      <w:pPr>
        <w:pStyle w:val="western"/>
        <w:spacing w:before="119" w:beforeAutospacing="0" w:after="119" w:afterAutospacing="0" w:line="360" w:lineRule="auto"/>
        <w:jc w:val="both"/>
      </w:pPr>
    </w:p>
    <w:p w14:paraId="43B9A02C" w14:textId="3EA131D1" w:rsidR="00696D88" w:rsidRDefault="00C132B6" w:rsidP="00B23DC6">
      <w:pPr>
        <w:pStyle w:val="western"/>
        <w:spacing w:before="119" w:beforeAutospacing="0" w:after="119" w:afterAutospacing="0" w:line="360" w:lineRule="auto"/>
        <w:jc w:val="both"/>
      </w:pPr>
      <w:r>
        <w:rPr>
          <w:lang w:val="en-US"/>
        </w:rPr>
        <w:t>-</w:t>
      </w:r>
      <w:proofErr w:type="spellStart"/>
      <w:r>
        <w:rPr>
          <w:lang w:val="en-US"/>
        </w:rPr>
        <w:t>Örgün</w:t>
      </w:r>
      <w:proofErr w:type="spellEnd"/>
      <w:r>
        <w:rPr>
          <w:lang w:val="en-US"/>
        </w:rPr>
        <w:t>/</w:t>
      </w:r>
      <w:proofErr w:type="spellStart"/>
      <w:r>
        <w:rPr>
          <w:lang w:val="en-US"/>
        </w:rPr>
        <w:t>uzaktan</w:t>
      </w:r>
      <w:proofErr w:type="spellEnd"/>
      <w:r>
        <w:rPr>
          <w:lang w:val="en-US"/>
        </w:rPr>
        <w:t xml:space="preserve">/karma </w:t>
      </w:r>
      <w:proofErr w:type="spellStart"/>
      <w:r>
        <w:rPr>
          <w:lang w:val="en-US"/>
        </w:rPr>
        <w:t>derslerde</w:t>
      </w:r>
      <w:proofErr w:type="spellEnd"/>
      <w:r>
        <w:rPr>
          <w:lang w:val="en-US"/>
        </w:rPr>
        <w:t xml:space="preserve"> </w:t>
      </w:r>
      <w:proofErr w:type="spellStart"/>
      <w:r>
        <w:rPr>
          <w:lang w:val="en-US"/>
        </w:rPr>
        <w:t>kullan</w:t>
      </w:r>
      <w:r>
        <w:t>ılan</w:t>
      </w:r>
      <w:proofErr w:type="spellEnd"/>
      <w:r>
        <w:t xml:space="preserve"> sınav örnekleri (programda yer verilen farklı ölçme araçlarına ilişkin) </w:t>
      </w:r>
    </w:p>
    <w:p w14:paraId="25143CCE" w14:textId="760E6A05" w:rsidR="00622ABA" w:rsidRPr="00622ABA" w:rsidRDefault="00B239FB"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284907">
        <w:rPr>
          <w:rFonts w:ascii="Times New Roman" w:eastAsia="Times New Roman" w:hAnsi="Times New Roman" w:cs="Times New Roman"/>
          <w:sz w:val="24"/>
          <w:szCs w:val="24"/>
        </w:rPr>
        <w:t>Üniversitemiz (</w:t>
      </w:r>
      <w:proofErr w:type="gramStart"/>
      <w:r w:rsidRPr="00284907">
        <w:rPr>
          <w:rFonts w:ascii="Times New Roman" w:eastAsia="Times New Roman" w:hAnsi="Times New Roman" w:cs="Times New Roman"/>
          <w:sz w:val="24"/>
          <w:szCs w:val="24"/>
        </w:rPr>
        <w:t>5i</w:t>
      </w:r>
      <w:proofErr w:type="gramEnd"/>
      <w:r w:rsidRPr="00284907">
        <w:rPr>
          <w:rFonts w:ascii="Times New Roman" w:eastAsia="Times New Roman" w:hAnsi="Times New Roman" w:cs="Times New Roman"/>
          <w:sz w:val="24"/>
          <w:szCs w:val="24"/>
        </w:rPr>
        <w:t xml:space="preserve"> Dersleri) </w:t>
      </w:r>
      <w:r w:rsidR="00622ABA" w:rsidRPr="00622ABA">
        <w:rPr>
          <w:rFonts w:ascii="Times New Roman" w:eastAsia="Times New Roman" w:hAnsi="Times New Roman" w:cs="Times New Roman"/>
          <w:sz w:val="24"/>
          <w:szCs w:val="24"/>
        </w:rPr>
        <w:t xml:space="preserve">öğretim elemanları tarafından uzaktan eğitim ile yürütülen derslerin sınavları Üniversitemiz ‘Uzaktan Eğitim </w:t>
      </w:r>
      <w:proofErr w:type="spellStart"/>
      <w:r w:rsidR="00622ABA" w:rsidRPr="00622ABA">
        <w:rPr>
          <w:rFonts w:ascii="Times New Roman" w:eastAsia="Times New Roman" w:hAnsi="Times New Roman" w:cs="Times New Roman"/>
          <w:sz w:val="24"/>
          <w:szCs w:val="24"/>
        </w:rPr>
        <w:t>Portalı</w:t>
      </w:r>
      <w:proofErr w:type="spellEnd"/>
      <w:r w:rsidR="00622ABA" w:rsidRPr="00622ABA">
        <w:rPr>
          <w:rFonts w:ascii="Times New Roman" w:eastAsia="Times New Roman" w:hAnsi="Times New Roman" w:cs="Times New Roman"/>
          <w:sz w:val="24"/>
          <w:szCs w:val="24"/>
        </w:rPr>
        <w:t xml:space="preserve">’ sistemi üzerinden gerçekleştirilmektedir. Yüz yüze yürütülen derslerin sınavları ise sınav güvenliği esas alınarak gözetmenler eşliğinde uygulanmaktadır. </w:t>
      </w:r>
      <w:r w:rsidR="00622ABA" w:rsidRPr="00284907">
        <w:rPr>
          <w:rFonts w:ascii="Times New Roman" w:eastAsia="Times New Roman" w:hAnsi="Times New Roman" w:cs="Times New Roman"/>
          <w:sz w:val="24"/>
          <w:szCs w:val="24"/>
        </w:rPr>
        <w:t xml:space="preserve"> </w:t>
      </w:r>
    </w:p>
    <w:p w14:paraId="4900FEC2" w14:textId="77777777" w:rsidR="00622ABA" w:rsidRDefault="00622ABA" w:rsidP="00B23DC6">
      <w:pPr>
        <w:pStyle w:val="western"/>
        <w:spacing w:before="119" w:beforeAutospacing="0" w:after="119" w:afterAutospacing="0" w:line="360" w:lineRule="auto"/>
        <w:jc w:val="both"/>
      </w:pPr>
    </w:p>
    <w:p w14:paraId="0675EFD4"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Ölçme</w:t>
      </w:r>
      <w:proofErr w:type="spellEnd"/>
      <w:r>
        <w:rPr>
          <w:lang w:val="en-US"/>
        </w:rPr>
        <w:t xml:space="preserve"> </w:t>
      </w:r>
      <w:proofErr w:type="spellStart"/>
      <w:r>
        <w:rPr>
          <w:lang w:val="en-US"/>
        </w:rPr>
        <w:t>ve</w:t>
      </w:r>
      <w:proofErr w:type="spellEnd"/>
      <w:r>
        <w:rPr>
          <w:lang w:val="en-US"/>
        </w:rPr>
        <w:t xml:space="preserve"> de</w:t>
      </w:r>
      <w:proofErr w:type="spellStart"/>
      <w:r>
        <w:t>ğerlendirme</w:t>
      </w:r>
      <w:proofErr w:type="spellEnd"/>
      <w:r>
        <w:t xml:space="preserve"> uygulamalarının ders kazanımları ve program yeterlilikleriyle ilişkilendirildiğini, öğrenci iş yükünü temel aldığını* gösteren ders bilgi paketi örnekleri </w:t>
      </w:r>
    </w:p>
    <w:p w14:paraId="27EBF4C7" w14:textId="757E5468" w:rsidR="00622ABA" w:rsidRPr="00622ABA" w:rsidRDefault="00622ABA" w:rsidP="00B23DC6">
      <w:pPr>
        <w:pStyle w:val="western"/>
        <w:spacing w:before="119" w:beforeAutospacing="0" w:after="119" w:afterAutospacing="0" w:line="360" w:lineRule="auto"/>
        <w:jc w:val="both"/>
        <w:rPr>
          <w:color w:val="FF0000"/>
        </w:rPr>
      </w:pPr>
      <w:r w:rsidRPr="00622ABA">
        <w:t>Ders bilgi paketlerine ilişkin örnekler kanıt belgelerde sunulmaktadır.</w:t>
      </w:r>
    </w:p>
    <w:p w14:paraId="6B9F004C" w14:textId="5B31CACC"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Dezavantajl</w:t>
      </w:r>
      <w:proofErr w:type="spellEnd"/>
      <w:r>
        <w:t xml:space="preserve">ı gruplar ve çevrimiçi sınavlar gibi özel ölçme türlerine ilişkin mekanizmalar </w:t>
      </w:r>
    </w:p>
    <w:p w14:paraId="203DD12C" w14:textId="7E8E4F62" w:rsidR="00622ABA" w:rsidRDefault="00622ABA" w:rsidP="00B23DC6">
      <w:pPr>
        <w:pStyle w:val="western"/>
        <w:spacing w:before="119" w:beforeAutospacing="0" w:after="119" w:afterAutospacing="0" w:line="360" w:lineRule="auto"/>
        <w:jc w:val="both"/>
      </w:pPr>
      <w:r w:rsidRPr="0022522A">
        <w:rPr>
          <w:shd w:val="clear" w:color="auto" w:fill="FFFFFF"/>
        </w:rPr>
        <w:t>Öğrencilerimizin ihtiyaç duyması durumunda; tek başına sınava girme, gözetmen desteği ve sınav sorularının özel hazırlanması gibi planlamalar yapılmaktadır.</w:t>
      </w:r>
    </w:p>
    <w:p w14:paraId="4DDB4F0E" w14:textId="6D8A63F3" w:rsidR="00696D88" w:rsidRDefault="00C132B6" w:rsidP="00B23DC6">
      <w:pPr>
        <w:pStyle w:val="western"/>
        <w:spacing w:before="119" w:beforeAutospacing="0" w:after="119" w:afterAutospacing="0" w:line="360" w:lineRule="auto"/>
        <w:jc w:val="both"/>
        <w:rPr>
          <w:color w:val="FF0000"/>
        </w:rPr>
      </w:pPr>
      <w:r>
        <w:rPr>
          <w:lang w:val="en-US"/>
        </w:rPr>
        <w:t>-S</w:t>
      </w:r>
      <w:proofErr w:type="spellStart"/>
      <w:r>
        <w:t>ınav</w:t>
      </w:r>
      <w:proofErr w:type="spellEnd"/>
      <w:r>
        <w:t xml:space="preserve"> güvenliği mekanizmaları </w:t>
      </w:r>
    </w:p>
    <w:p w14:paraId="71295018" w14:textId="4A0822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Bölümümüzde yürütülen derslere ilişkin çeşitli güvenlik mekanizmaları kullanılmaktadır. Bu kapsamda </w:t>
      </w:r>
      <w:proofErr w:type="gramStart"/>
      <w:r w:rsidRPr="00622ABA">
        <w:rPr>
          <w:rFonts w:ascii="Times New Roman" w:eastAsia="Times New Roman" w:hAnsi="Times New Roman" w:cs="Times New Roman"/>
          <w:sz w:val="24"/>
          <w:szCs w:val="24"/>
        </w:rPr>
        <w:t>5i</w:t>
      </w:r>
      <w:proofErr w:type="gramEnd"/>
      <w:r w:rsidRPr="00622ABA">
        <w:rPr>
          <w:rFonts w:ascii="Times New Roman" w:eastAsia="Times New Roman" w:hAnsi="Times New Roman" w:cs="Times New Roman"/>
          <w:sz w:val="24"/>
          <w:szCs w:val="24"/>
        </w:rPr>
        <w:t xml:space="preserve"> derslerinin sınav güvenliği Uzaktan Eğitim Birimi işbirliğiyle sağlanmaktadır. Sınavlar kapalı zarflarda ve kapalı kutularda teslim alınıp aynı şekilde ilgili birime teslim edilmektedir. Diğer derslerin sınavları ise öğretim elemanları tarafından sınav gözetmenine kapalı zarflarda teslim edilmektedir. Öğretim elemanları sınav okuma süreçlerini tamamladıktan sonra ilgili zarfı arşivde saklanmak üzere kapalı zarf şeklinde bölüm sekreterliğine teslim etmektedir.</w:t>
      </w:r>
    </w:p>
    <w:p w14:paraId="5159EE95" w14:textId="77777777" w:rsidR="00622ABA" w:rsidRDefault="00C132B6" w:rsidP="00622ABA">
      <w:pPr>
        <w:pStyle w:val="western"/>
        <w:spacing w:before="119" w:beforeAutospacing="0" w:after="119" w:afterAutospacing="0" w:line="360" w:lineRule="auto"/>
        <w:jc w:val="both"/>
      </w:pPr>
      <w:r>
        <w:rPr>
          <w:lang w:val="en-US"/>
        </w:rPr>
        <w:t>-</w:t>
      </w:r>
      <w:r>
        <w:t xml:space="preserve">İzleme ve paydaş katılımına dayalı iyileştirme kanıtları </w:t>
      </w:r>
    </w:p>
    <w:p w14:paraId="35DECC5B" w14:textId="62F7A3F6" w:rsidR="00622ABA" w:rsidRPr="00622ABA" w:rsidRDefault="00622ABA" w:rsidP="00622ABA">
      <w:pPr>
        <w:pStyle w:val="western"/>
        <w:spacing w:before="119" w:beforeAutospacing="0" w:after="119" w:afterAutospacing="0" w:line="360" w:lineRule="auto"/>
        <w:jc w:val="both"/>
        <w:rPr>
          <w:color w:val="FF0000"/>
        </w:rPr>
      </w:pPr>
      <w:r w:rsidRPr="00622ABA">
        <w:t>Yoktur.</w:t>
      </w:r>
    </w:p>
    <w:p w14:paraId="10DABA6E" w14:textId="77777777" w:rsidR="00696D88" w:rsidRDefault="00C132B6" w:rsidP="0023472A">
      <w:pPr>
        <w:pStyle w:val="western"/>
        <w:spacing w:before="119" w:beforeAutospacing="0" w:after="119" w:afterAutospacing="0" w:line="360" w:lineRule="auto"/>
        <w:jc w:val="both"/>
      </w:pPr>
      <w:r>
        <w:rPr>
          <w:b/>
          <w:bCs/>
        </w:rPr>
        <w:t>Kanıt Belgeler:</w:t>
      </w:r>
    </w:p>
    <w:p w14:paraId="494C3A01" w14:textId="45299762" w:rsidR="00696D88" w:rsidRDefault="0023472A" w:rsidP="00622ABA">
      <w:pPr>
        <w:pStyle w:val="western"/>
        <w:spacing w:before="119" w:beforeAutospacing="0" w:after="240" w:afterAutospacing="0" w:line="360" w:lineRule="auto"/>
        <w:ind w:right="164"/>
        <w:jc w:val="both"/>
        <w:rPr>
          <w:lang w:val="en-US"/>
        </w:rPr>
      </w:pPr>
      <w:r>
        <w:rPr>
          <w:b/>
        </w:rPr>
        <w:t>B</w:t>
      </w:r>
      <w:r w:rsidRPr="0022522A">
        <w:rPr>
          <w:b/>
        </w:rPr>
        <w:t>.</w:t>
      </w:r>
      <w:r>
        <w:rPr>
          <w:b/>
        </w:rPr>
        <w:t>2</w:t>
      </w:r>
      <w:r w:rsidRPr="0022522A">
        <w:rPr>
          <w:b/>
        </w:rPr>
        <w:t>.</w:t>
      </w:r>
      <w:r>
        <w:rPr>
          <w:b/>
        </w:rPr>
        <w:t>2</w:t>
      </w:r>
      <w:r w:rsidRPr="0022522A">
        <w:rPr>
          <w:b/>
        </w:rPr>
        <w:t>.1:</w:t>
      </w:r>
      <w:hyperlink r:id="rId18" w:history="1">
        <w:r w:rsidR="00622ABA" w:rsidRPr="001C424A">
          <w:rPr>
            <w:rStyle w:val="Kpr"/>
          </w:rPr>
          <w:t>http://ebs.bilecik.edu.tr/Program/</w:t>
        </w:r>
        <w:proofErr w:type="spellStart"/>
        <w:r w:rsidR="00622ABA" w:rsidRPr="001C424A">
          <w:rPr>
            <w:rStyle w:val="Kpr"/>
          </w:rPr>
          <w:t>Bolum?BolumNo</w:t>
        </w:r>
        <w:proofErr w:type="spellEnd"/>
        <w:r w:rsidR="00622ABA" w:rsidRPr="001C424A">
          <w:rPr>
            <w:rStyle w:val="Kpr"/>
          </w:rPr>
          <w:t>=257</w:t>
        </w:r>
      </w:hyperlink>
    </w:p>
    <w:p w14:paraId="0C5A02FF" w14:textId="67A16437" w:rsidR="00696D88" w:rsidRDefault="00C132B6" w:rsidP="00B23DC6">
      <w:pPr>
        <w:pStyle w:val="western"/>
        <w:keepNext/>
        <w:spacing w:before="119" w:beforeAutospacing="0" w:after="119" w:afterAutospacing="0" w:line="360" w:lineRule="auto"/>
        <w:jc w:val="both"/>
      </w:pPr>
      <w:r>
        <w:rPr>
          <w:i/>
          <w:iCs/>
          <w:lang w:val="en-US"/>
        </w:rPr>
        <w:t>B.2.3. Ö</w:t>
      </w:r>
      <w:proofErr w:type="spellStart"/>
      <w:r>
        <w:rPr>
          <w:i/>
          <w:iCs/>
        </w:rPr>
        <w:t>ğrenci</w:t>
      </w:r>
      <w:proofErr w:type="spellEnd"/>
      <w:r>
        <w:rPr>
          <w:i/>
          <w:iCs/>
        </w:rPr>
        <w:t xml:space="preserve"> kabulü, önceki öğrenmenin tanınması ve kredilendirilmesi</w:t>
      </w:r>
    </w:p>
    <w:p w14:paraId="722B0EFC" w14:textId="595C4B48" w:rsidR="00696D88" w:rsidRDefault="00C132B6" w:rsidP="00B23DC6">
      <w:pPr>
        <w:pStyle w:val="western"/>
        <w:spacing w:before="119" w:beforeAutospacing="0" w:after="119" w:afterAutospacing="0" w:line="360" w:lineRule="auto"/>
        <w:jc w:val="both"/>
        <w:rPr>
          <w:color w:val="FF0000"/>
          <w:lang w:val="en-US"/>
        </w:rPr>
      </w:pPr>
      <w:r>
        <w:rPr>
          <w:lang w:val="en-US"/>
        </w:rPr>
        <w:t>-</w:t>
      </w:r>
      <w:proofErr w:type="spellStart"/>
      <w:r>
        <w:rPr>
          <w:lang w:val="en-US"/>
        </w:rPr>
        <w:t>Paydaşların</w:t>
      </w:r>
      <w:proofErr w:type="spellEnd"/>
      <w:r>
        <w:rPr>
          <w:lang w:val="en-US"/>
        </w:rPr>
        <w:t xml:space="preserve"> </w:t>
      </w:r>
      <w:proofErr w:type="spellStart"/>
      <w:r>
        <w:rPr>
          <w:lang w:val="en-US"/>
        </w:rPr>
        <w:t>bilgilendirildiği</w:t>
      </w:r>
      <w:proofErr w:type="spellEnd"/>
      <w:r>
        <w:rPr>
          <w:lang w:val="en-US"/>
        </w:rPr>
        <w:t xml:space="preserve"> </w:t>
      </w:r>
      <w:proofErr w:type="spellStart"/>
      <w:r>
        <w:rPr>
          <w:lang w:val="en-US"/>
        </w:rPr>
        <w:t>mekanizmalar</w:t>
      </w:r>
      <w:proofErr w:type="spellEnd"/>
      <w:r>
        <w:rPr>
          <w:lang w:val="en-US"/>
        </w:rPr>
        <w:t xml:space="preserve"> </w:t>
      </w:r>
    </w:p>
    <w:p w14:paraId="0930A156"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lastRenderedPageBreak/>
        <w:t>– İlanlar,</w:t>
      </w:r>
    </w:p>
    <w:p w14:paraId="29AA0A94"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Toplantılar ve görüşmeler,</w:t>
      </w:r>
    </w:p>
    <w:p w14:paraId="7B649B4A"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Sözlü ve yazılı duyurular,</w:t>
      </w:r>
    </w:p>
    <w:p w14:paraId="5DA669AE"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Web üzerinden </w:t>
      </w:r>
      <w:hyperlink r:id="rId19" w:history="1">
        <w:r w:rsidRPr="00622ABA">
          <w:rPr>
            <w:rFonts w:ascii="Times New Roman" w:eastAsia="Times New Roman" w:hAnsi="Times New Roman" w:cs="Times New Roman"/>
            <w:sz w:val="24"/>
            <w:szCs w:val="24"/>
          </w:rPr>
          <w:t>duyurular</w:t>
        </w:r>
      </w:hyperlink>
      <w:r w:rsidRPr="00622ABA">
        <w:rPr>
          <w:rFonts w:ascii="Times New Roman" w:eastAsia="Times New Roman" w:hAnsi="Times New Roman" w:cs="Times New Roman"/>
          <w:sz w:val="24"/>
          <w:szCs w:val="24"/>
        </w:rPr>
        <w:t>,</w:t>
      </w:r>
    </w:p>
    <w:p w14:paraId="54312588" w14:textId="277532A6"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Otomasyon sistemi (OBS),</w:t>
      </w:r>
    </w:p>
    <w:p w14:paraId="44C0E11F" w14:textId="5624E21F"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Multimedya araçları, </w:t>
      </w:r>
    </w:p>
    <w:p w14:paraId="086B48CA" w14:textId="77777777" w:rsidR="00622ABA" w:rsidRDefault="00C132B6" w:rsidP="007F156A">
      <w:pPr>
        <w:pStyle w:val="western"/>
        <w:spacing w:before="119" w:beforeAutospacing="0" w:after="119" w:afterAutospacing="0" w:line="360" w:lineRule="auto"/>
        <w:jc w:val="both"/>
      </w:pPr>
      <w:r>
        <w:rPr>
          <w:b/>
          <w:bCs/>
        </w:rPr>
        <w:t>Kanıt Belgeler:</w:t>
      </w:r>
    </w:p>
    <w:p w14:paraId="7F8BADBD" w14:textId="35A866E5" w:rsidR="00696D88" w:rsidRDefault="0023472A" w:rsidP="007F156A">
      <w:pPr>
        <w:pStyle w:val="western"/>
        <w:spacing w:before="119" w:beforeAutospacing="0" w:after="119" w:afterAutospacing="0" w:line="360" w:lineRule="auto"/>
        <w:jc w:val="both"/>
      </w:pPr>
      <w:r>
        <w:rPr>
          <w:b/>
        </w:rPr>
        <w:t>B</w:t>
      </w:r>
      <w:r w:rsidRPr="0022522A">
        <w:rPr>
          <w:b/>
        </w:rPr>
        <w:t>.</w:t>
      </w:r>
      <w:r>
        <w:rPr>
          <w:b/>
        </w:rPr>
        <w:t>2</w:t>
      </w:r>
      <w:r w:rsidRPr="0022522A">
        <w:rPr>
          <w:b/>
        </w:rPr>
        <w:t>.</w:t>
      </w:r>
      <w:r>
        <w:rPr>
          <w:b/>
        </w:rPr>
        <w:t>3</w:t>
      </w:r>
      <w:r w:rsidRPr="0022522A">
        <w:rPr>
          <w:b/>
        </w:rPr>
        <w:t>.1:</w:t>
      </w:r>
      <w:hyperlink r:id="rId20" w:history="1">
        <w:r w:rsidR="007F156A" w:rsidRPr="001C424A">
          <w:rPr>
            <w:rStyle w:val="Kpr"/>
          </w:rPr>
          <w:t>http://aday.bilecik.edu.tr/index.php/fakultelerimiz/saglik-fakultesi/</w:t>
        </w:r>
      </w:hyperlink>
    </w:p>
    <w:p w14:paraId="1906F6F9" w14:textId="77777777" w:rsidR="007F156A" w:rsidRPr="00622ABA" w:rsidRDefault="007F156A" w:rsidP="007F156A">
      <w:pPr>
        <w:pStyle w:val="western"/>
        <w:spacing w:before="119" w:beforeAutospacing="0" w:after="119" w:afterAutospacing="0" w:line="360" w:lineRule="auto"/>
        <w:jc w:val="both"/>
      </w:pPr>
    </w:p>
    <w:p w14:paraId="2C952DF6" w14:textId="77777777" w:rsidR="00696D88" w:rsidRDefault="00C132B6" w:rsidP="00B23DC6">
      <w:pPr>
        <w:pStyle w:val="western"/>
        <w:keepNext/>
        <w:spacing w:before="119" w:beforeAutospacing="0" w:after="119" w:afterAutospacing="0" w:line="360" w:lineRule="auto"/>
        <w:jc w:val="both"/>
      </w:pPr>
      <w:r>
        <w:rPr>
          <w:i/>
          <w:iCs/>
          <w:lang w:val="en-US"/>
        </w:rPr>
        <w:t xml:space="preserve">B.2.4. </w:t>
      </w:r>
      <w:proofErr w:type="spellStart"/>
      <w:r>
        <w:rPr>
          <w:i/>
          <w:iCs/>
          <w:lang w:val="en-US"/>
        </w:rPr>
        <w:t>Yeterliliklerin</w:t>
      </w:r>
      <w:proofErr w:type="spellEnd"/>
      <w:r>
        <w:rPr>
          <w:i/>
          <w:iCs/>
          <w:lang w:val="en-US"/>
        </w:rPr>
        <w:t xml:space="preserve"> </w:t>
      </w:r>
      <w:proofErr w:type="spellStart"/>
      <w:r>
        <w:rPr>
          <w:i/>
          <w:iCs/>
          <w:lang w:val="en-US"/>
        </w:rPr>
        <w:t>sertifikaland</w:t>
      </w:r>
      <w:r>
        <w:rPr>
          <w:i/>
          <w:iCs/>
        </w:rPr>
        <w:t>ırılması</w:t>
      </w:r>
      <w:proofErr w:type="spellEnd"/>
      <w:r>
        <w:rPr>
          <w:i/>
          <w:iCs/>
        </w:rPr>
        <w:t xml:space="preserve"> ve diploma</w:t>
      </w:r>
    </w:p>
    <w:p w14:paraId="3A57E15F"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ğrencinin</w:t>
      </w:r>
      <w:proofErr w:type="spellEnd"/>
      <w:r>
        <w:t xml:space="preserve"> akademik ve kariyer gelişimini izlemek, diploma onayı ve yeterliliklerin sertifikalandırılmasına ilişkin tanımlı süreçler ve mevcut uygulamalar </w:t>
      </w:r>
    </w:p>
    <w:p w14:paraId="75CE3B26" w14:textId="2443065D" w:rsidR="00622ABA" w:rsidRPr="00622ABA" w:rsidRDefault="00622ABA" w:rsidP="00622ABA">
      <w:pPr>
        <w:pStyle w:val="western"/>
        <w:spacing w:before="119" w:beforeAutospacing="0" w:after="119" w:afterAutospacing="0" w:line="360" w:lineRule="auto"/>
        <w:jc w:val="both"/>
        <w:rPr>
          <w:color w:val="FF0000"/>
        </w:rPr>
      </w:pPr>
      <w:r w:rsidRPr="00622ABA">
        <w:t>Öğrencilerimizin akademik ve kariyer gelişimlerini izleyebilmek amacıyla bölümümüzde kariyer danışmanı bulunmaktadır. Bu kapsamda bölümümüz kariyer danışmanı, Üniversitemiz Mezun Öğrenciler ve Kariyer Merkezi Koordinatörlüğü Yönergesine uygun olarak danışmanlık hizmeti vermektedir.</w:t>
      </w:r>
    </w:p>
    <w:p w14:paraId="795D259D"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ğrenci</w:t>
      </w:r>
      <w:proofErr w:type="spellEnd"/>
      <w:r>
        <w:t xml:space="preserve"> iş yükü kredisinin değişim programlarında herhangi bir ek çalışmaya gerek kalmaksızın tanındığını gösteren belgeler* </w:t>
      </w:r>
    </w:p>
    <w:p w14:paraId="3A2CFBBB" w14:textId="0578E79B" w:rsidR="00622ABA" w:rsidRPr="00622ABA" w:rsidRDefault="00622ABA" w:rsidP="00B23DC6">
      <w:pPr>
        <w:pStyle w:val="western"/>
        <w:spacing w:before="119" w:beforeAutospacing="0" w:after="119" w:afterAutospacing="0" w:line="360" w:lineRule="auto"/>
        <w:jc w:val="both"/>
        <w:rPr>
          <w:color w:val="FF0000"/>
        </w:rPr>
      </w:pPr>
      <w:r w:rsidRPr="00622ABA">
        <w:t>Yoktur.</w:t>
      </w:r>
    </w:p>
    <w:p w14:paraId="6B3ED921" w14:textId="77777777" w:rsidR="00696D88" w:rsidRDefault="00C132B6" w:rsidP="007F156A">
      <w:pPr>
        <w:pStyle w:val="western"/>
        <w:spacing w:before="119" w:beforeAutospacing="0" w:after="119" w:afterAutospacing="0" w:line="360" w:lineRule="auto"/>
        <w:jc w:val="both"/>
      </w:pPr>
      <w:r>
        <w:rPr>
          <w:b/>
          <w:bCs/>
        </w:rPr>
        <w:t>Kanıt Belgeler:</w:t>
      </w:r>
    </w:p>
    <w:p w14:paraId="1C435247" w14:textId="33BBA14D" w:rsidR="00696D88" w:rsidRPr="00622ABA" w:rsidRDefault="00B239FB" w:rsidP="00622ABA">
      <w:pPr>
        <w:adjustRightInd w:val="0"/>
        <w:spacing w:before="100" w:beforeAutospacing="1" w:after="100" w:afterAutospacing="1" w:line="360" w:lineRule="auto"/>
        <w:contextualSpacing/>
        <w:jc w:val="both"/>
        <w:rPr>
          <w:sz w:val="24"/>
          <w:szCs w:val="24"/>
        </w:rPr>
      </w:pPr>
      <w:r>
        <w:rPr>
          <w:rStyle w:val="Kpr"/>
          <w:color w:val="auto"/>
          <w:sz w:val="24"/>
          <w:szCs w:val="24"/>
          <w:u w:val="none"/>
        </w:rPr>
        <w:t>Yoktur.</w:t>
      </w:r>
    </w:p>
    <w:p w14:paraId="5DB8277C" w14:textId="77777777" w:rsidR="00696D88" w:rsidRDefault="00C132B6" w:rsidP="00B23DC6">
      <w:pPr>
        <w:pStyle w:val="western"/>
        <w:spacing w:before="119" w:beforeAutospacing="0" w:after="119" w:afterAutospacing="0" w:line="360" w:lineRule="auto"/>
        <w:jc w:val="both"/>
      </w:pPr>
      <w:r>
        <w:rPr>
          <w:b/>
          <w:bCs/>
          <w:color w:val="000000"/>
          <w:lang w:val="en-US"/>
        </w:rPr>
        <w:t>B.3. Ö</w:t>
      </w:r>
      <w:proofErr w:type="spellStart"/>
      <w:r>
        <w:rPr>
          <w:b/>
          <w:bCs/>
          <w:color w:val="000000"/>
        </w:rPr>
        <w:t>ğrenme</w:t>
      </w:r>
      <w:proofErr w:type="spellEnd"/>
      <w:r>
        <w:rPr>
          <w:b/>
          <w:bCs/>
          <w:color w:val="000000"/>
        </w:rPr>
        <w:t xml:space="preserve"> Kaynakları ve Akademik Destek Hizmetleri</w:t>
      </w:r>
    </w:p>
    <w:p w14:paraId="39DD3A4E" w14:textId="77777777" w:rsidR="00622ABA" w:rsidRDefault="00C132B6" w:rsidP="00622ABA">
      <w:pPr>
        <w:pStyle w:val="western"/>
        <w:keepNext/>
        <w:spacing w:before="119" w:beforeAutospacing="0" w:after="119" w:afterAutospacing="0" w:line="360" w:lineRule="auto"/>
        <w:jc w:val="both"/>
        <w:rPr>
          <w:i/>
          <w:iCs/>
        </w:rPr>
      </w:pPr>
      <w:r>
        <w:rPr>
          <w:i/>
          <w:iCs/>
          <w:lang w:val="en-US"/>
        </w:rPr>
        <w:t>B.3.1. Ö</w:t>
      </w:r>
      <w:proofErr w:type="spellStart"/>
      <w:r>
        <w:rPr>
          <w:i/>
          <w:iCs/>
        </w:rPr>
        <w:t>ğrenme</w:t>
      </w:r>
      <w:proofErr w:type="spellEnd"/>
      <w:r>
        <w:rPr>
          <w:i/>
          <w:iCs/>
        </w:rPr>
        <w:t xml:space="preserve"> ortam ve kaynakları</w:t>
      </w:r>
    </w:p>
    <w:p w14:paraId="33B03C99" w14:textId="77777777" w:rsidR="007F156A" w:rsidRDefault="00C132B6" w:rsidP="00622ABA">
      <w:pPr>
        <w:pStyle w:val="western"/>
        <w:keepNext/>
        <w:spacing w:before="119" w:beforeAutospacing="0" w:after="119" w:afterAutospacing="0" w:line="360" w:lineRule="auto"/>
        <w:jc w:val="both"/>
      </w:pPr>
      <w:r w:rsidRPr="00622ABA">
        <w:rPr>
          <w:lang w:val="en-US"/>
        </w:rPr>
        <w:t>-Ö</w:t>
      </w:r>
      <w:proofErr w:type="spellStart"/>
      <w:r w:rsidRPr="00622ABA">
        <w:t>ğrenme</w:t>
      </w:r>
      <w:proofErr w:type="spellEnd"/>
      <w:r w:rsidRPr="00622ABA">
        <w:t xml:space="preserve"> kaynakları ve bu kaynakların yeterlilik durumu, geliştirilmesine ilişkin planlamalar ve uygulamalar </w:t>
      </w:r>
    </w:p>
    <w:p w14:paraId="5C5FD178" w14:textId="4A8A38C2" w:rsidR="00622ABA" w:rsidRPr="00622ABA" w:rsidRDefault="00622ABA" w:rsidP="00622ABA">
      <w:pPr>
        <w:pStyle w:val="western"/>
        <w:keepNext/>
        <w:spacing w:before="119" w:beforeAutospacing="0" w:after="119" w:afterAutospacing="0" w:line="360" w:lineRule="auto"/>
        <w:jc w:val="both"/>
      </w:pPr>
      <w:r w:rsidRPr="00622ABA">
        <w:t xml:space="preserve">Bölümümüz öğretim elemanları uzaktan eğitimle yürüttükleri dersler kapsamında, Üniversitemizin Uzaktan Eğitim </w:t>
      </w:r>
      <w:proofErr w:type="spellStart"/>
      <w:r w:rsidRPr="00622ABA">
        <w:t>Portalı</w:t>
      </w:r>
      <w:proofErr w:type="spellEnd"/>
      <w:r w:rsidRPr="00622ABA">
        <w:t xml:space="preserve"> aracılığıyla her hafta işlenen konuya ilişkin ders </w:t>
      </w:r>
      <w:r w:rsidRPr="00622ABA">
        <w:lastRenderedPageBreak/>
        <w:t>kaynaklarını sisteme yüklemektedirler. Yüz yüze verilen eğitimler sürecinde de öğrencilerle kaynaklar paylaşılmaktadır.</w:t>
      </w:r>
    </w:p>
    <w:p w14:paraId="7EB84D5A"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ğrenme</w:t>
      </w:r>
      <w:proofErr w:type="spellEnd"/>
      <w:r>
        <w:t xml:space="preserve"> kaynaklarına erişilebilirlik kanıtları (Uzaktan eğitim dahil) </w:t>
      </w:r>
    </w:p>
    <w:p w14:paraId="3B151192" w14:textId="4703FAC6" w:rsidR="00622ABA" w:rsidRPr="00622ABA" w:rsidRDefault="00622ABA" w:rsidP="00622ABA">
      <w:pPr>
        <w:pStyle w:val="western"/>
        <w:spacing w:before="119" w:beforeAutospacing="0" w:after="119" w:afterAutospacing="0" w:line="360" w:lineRule="auto"/>
        <w:jc w:val="both"/>
        <w:rPr>
          <w:color w:val="FF0000"/>
        </w:rPr>
      </w:pPr>
      <w:r w:rsidRPr="00622ABA">
        <w:t xml:space="preserve">Bölüm öğretim elemanlarımız Üniversitemizin Uzaktan Eğitim </w:t>
      </w:r>
      <w:proofErr w:type="spellStart"/>
      <w:r w:rsidRPr="00622ABA">
        <w:t>Portalına</w:t>
      </w:r>
      <w:proofErr w:type="spellEnd"/>
      <w:r w:rsidRPr="00622ABA">
        <w:t xml:space="preserve"> verdikleri derslere ilişkin öğrenme kaynaklarını yüklemiştir. Öğrencilerimiz uzaktan eğitim sistemi aracılığıyla bu kaynaklara ulaşabilmektedir. Ayrıca Üniversitemiz Kütüphane ve Dokümantasyon Daire Başkanlığının web sayfasında öğrencilerimizin çeşitli öğrenme kaynaklarına ulaşması sağlanmaktadır.</w:t>
      </w:r>
    </w:p>
    <w:p w14:paraId="3240623C" w14:textId="77777777" w:rsidR="00622ABA" w:rsidRDefault="00622ABA" w:rsidP="00B23DC6">
      <w:pPr>
        <w:pStyle w:val="western"/>
        <w:spacing w:before="119" w:beforeAutospacing="0" w:after="119" w:afterAutospacing="0" w:line="360" w:lineRule="auto"/>
        <w:jc w:val="both"/>
      </w:pPr>
    </w:p>
    <w:p w14:paraId="632A2B54"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ğrenme</w:t>
      </w:r>
      <w:proofErr w:type="spellEnd"/>
      <w:r>
        <w:t xml:space="preserve"> yönetim sistemi uygulamalarına ilişkin örnekler </w:t>
      </w:r>
    </w:p>
    <w:p w14:paraId="53BA0CCC" w14:textId="041CE281" w:rsidR="00622ABA" w:rsidRPr="00622ABA" w:rsidRDefault="00622ABA" w:rsidP="00622ABA">
      <w:pPr>
        <w:pStyle w:val="western"/>
        <w:spacing w:before="119" w:beforeAutospacing="0" w:after="119" w:afterAutospacing="0" w:line="360" w:lineRule="auto"/>
        <w:jc w:val="both"/>
        <w:rPr>
          <w:color w:val="FF0000"/>
        </w:rPr>
      </w:pPr>
      <w:r w:rsidRPr="00622ABA">
        <w:t>Üniversitemizde öğrencilerimiz ve öğretim elemanlarımızın yararlanabileceği Öğrenme Yönetim Sistemi Kılavuzları bulunmaktadır.</w:t>
      </w:r>
    </w:p>
    <w:p w14:paraId="1D4B2E36" w14:textId="77777777" w:rsidR="00622ABA" w:rsidRDefault="00622ABA" w:rsidP="00B23DC6">
      <w:pPr>
        <w:pStyle w:val="western"/>
        <w:spacing w:before="119" w:beforeAutospacing="0" w:after="119" w:afterAutospacing="0" w:line="360" w:lineRule="auto"/>
        <w:jc w:val="both"/>
      </w:pPr>
    </w:p>
    <w:p w14:paraId="550C944C" w14:textId="77777777" w:rsidR="007F156A" w:rsidRDefault="00C132B6" w:rsidP="00622ABA">
      <w:pPr>
        <w:pStyle w:val="western"/>
        <w:spacing w:before="119" w:beforeAutospacing="0" w:after="119" w:afterAutospacing="0" w:line="360" w:lineRule="auto"/>
        <w:jc w:val="both"/>
      </w:pPr>
      <w:r>
        <w:rPr>
          <w:lang w:val="en-US"/>
        </w:rPr>
        <w:t>-Ö</w:t>
      </w:r>
      <w:proofErr w:type="spellStart"/>
      <w:r>
        <w:t>ğrenme</w:t>
      </w:r>
      <w:proofErr w:type="spellEnd"/>
      <w:r>
        <w:t xml:space="preserve"> kaynaklarının düzenli iyileştirildiğine ilişkin kanıtlar </w:t>
      </w:r>
    </w:p>
    <w:p w14:paraId="61E443AF" w14:textId="5EA204D2" w:rsidR="00B23DC6" w:rsidRPr="007F156A" w:rsidRDefault="00622ABA" w:rsidP="00622ABA">
      <w:pPr>
        <w:pStyle w:val="western"/>
        <w:spacing w:before="119" w:beforeAutospacing="0" w:after="119" w:afterAutospacing="0" w:line="360" w:lineRule="auto"/>
        <w:jc w:val="both"/>
      </w:pPr>
      <w:r w:rsidRPr="00622ABA">
        <w:t>Yoktur</w:t>
      </w:r>
    </w:p>
    <w:p w14:paraId="0D056A0B" w14:textId="77777777" w:rsidR="00696D88" w:rsidRDefault="00C132B6" w:rsidP="007F156A">
      <w:pPr>
        <w:pStyle w:val="western"/>
        <w:spacing w:before="119" w:beforeAutospacing="0" w:after="119" w:afterAutospacing="0" w:line="360" w:lineRule="auto"/>
        <w:jc w:val="both"/>
      </w:pPr>
      <w:r>
        <w:rPr>
          <w:b/>
          <w:bCs/>
        </w:rPr>
        <w:t>Kanıt Belgeler:</w:t>
      </w:r>
    </w:p>
    <w:p w14:paraId="54C5E600" w14:textId="0BDA3DB9" w:rsidR="006E7A2E" w:rsidRPr="00284907" w:rsidRDefault="0023472A" w:rsidP="00622ABA">
      <w:pPr>
        <w:pStyle w:val="GvdeMetni"/>
        <w:spacing w:before="100" w:beforeAutospacing="1" w:after="100" w:afterAutospacing="1" w:line="360" w:lineRule="auto"/>
        <w:contextualSpacing/>
        <w:jc w:val="both"/>
      </w:pPr>
      <w:r>
        <w:rPr>
          <w:b/>
        </w:rPr>
        <w:t>B</w:t>
      </w:r>
      <w:r w:rsidRPr="0022522A">
        <w:rPr>
          <w:b/>
          <w:sz w:val="24"/>
          <w:szCs w:val="24"/>
        </w:rPr>
        <w:t>.</w:t>
      </w:r>
      <w:r>
        <w:rPr>
          <w:b/>
        </w:rPr>
        <w:t>3</w:t>
      </w:r>
      <w:r w:rsidRPr="0022522A">
        <w:rPr>
          <w:b/>
          <w:sz w:val="24"/>
          <w:szCs w:val="24"/>
        </w:rPr>
        <w:t>.</w:t>
      </w:r>
      <w:r>
        <w:rPr>
          <w:b/>
          <w:sz w:val="24"/>
          <w:szCs w:val="24"/>
        </w:rPr>
        <w:t>1</w:t>
      </w:r>
      <w:r w:rsidRPr="0022522A">
        <w:rPr>
          <w:b/>
          <w:sz w:val="24"/>
          <w:szCs w:val="24"/>
        </w:rPr>
        <w:t>.1:</w:t>
      </w:r>
      <w:r w:rsidR="006E7A2E" w:rsidRPr="006E7A2E">
        <w:t xml:space="preserve"> https://bilecik.edu.tr</w:t>
      </w:r>
    </w:p>
    <w:p w14:paraId="4FB9B875" w14:textId="65A80A03" w:rsidR="00622ABA" w:rsidRPr="00284907" w:rsidRDefault="0023472A" w:rsidP="00622ABA">
      <w:pPr>
        <w:pStyle w:val="GvdeMetni"/>
        <w:spacing w:before="100" w:beforeAutospacing="1" w:after="100" w:afterAutospacing="1" w:line="360" w:lineRule="auto"/>
        <w:contextualSpacing/>
        <w:jc w:val="both"/>
      </w:pPr>
      <w:r>
        <w:rPr>
          <w:b/>
        </w:rPr>
        <w:t>B</w:t>
      </w:r>
      <w:r w:rsidRPr="0022522A">
        <w:rPr>
          <w:b/>
          <w:sz w:val="24"/>
          <w:szCs w:val="24"/>
        </w:rPr>
        <w:t>.</w:t>
      </w:r>
      <w:r>
        <w:rPr>
          <w:b/>
        </w:rPr>
        <w:t>3</w:t>
      </w:r>
      <w:r w:rsidRPr="0022522A">
        <w:rPr>
          <w:b/>
          <w:sz w:val="24"/>
          <w:szCs w:val="24"/>
        </w:rPr>
        <w:t>.</w:t>
      </w:r>
      <w:r>
        <w:rPr>
          <w:b/>
          <w:sz w:val="24"/>
          <w:szCs w:val="24"/>
        </w:rPr>
        <w:t>1</w:t>
      </w:r>
      <w:r w:rsidRPr="0022522A">
        <w:rPr>
          <w:b/>
          <w:sz w:val="24"/>
          <w:szCs w:val="24"/>
        </w:rPr>
        <w:t>.</w:t>
      </w:r>
      <w:r>
        <w:rPr>
          <w:b/>
          <w:sz w:val="24"/>
          <w:szCs w:val="24"/>
        </w:rPr>
        <w:t>2</w:t>
      </w:r>
      <w:r w:rsidRPr="0022522A">
        <w:rPr>
          <w:b/>
          <w:sz w:val="24"/>
          <w:szCs w:val="24"/>
        </w:rPr>
        <w:t>:</w:t>
      </w:r>
      <w:r w:rsidR="006E7A2E" w:rsidRPr="006E7A2E">
        <w:t xml:space="preserve"> https://bilecik.edu.tr/ue/Icerik/Öğrenci_3d637</w:t>
      </w:r>
    </w:p>
    <w:p w14:paraId="3D084190" w14:textId="7E37EFA4" w:rsidR="00622ABA" w:rsidRDefault="0023472A" w:rsidP="00622ABA">
      <w:pPr>
        <w:pStyle w:val="GvdeMetni"/>
        <w:spacing w:before="100" w:beforeAutospacing="1" w:after="100" w:afterAutospacing="1" w:line="360" w:lineRule="auto"/>
        <w:contextualSpacing/>
        <w:jc w:val="both"/>
      </w:pPr>
      <w:r>
        <w:rPr>
          <w:b/>
        </w:rPr>
        <w:t>B</w:t>
      </w:r>
      <w:r w:rsidRPr="0022522A">
        <w:rPr>
          <w:b/>
          <w:sz w:val="24"/>
          <w:szCs w:val="24"/>
        </w:rPr>
        <w:t>.</w:t>
      </w:r>
      <w:r>
        <w:rPr>
          <w:b/>
        </w:rPr>
        <w:t>3</w:t>
      </w:r>
      <w:r w:rsidRPr="0022522A">
        <w:rPr>
          <w:b/>
          <w:sz w:val="24"/>
          <w:szCs w:val="24"/>
        </w:rPr>
        <w:t>.</w:t>
      </w:r>
      <w:r>
        <w:rPr>
          <w:b/>
          <w:sz w:val="24"/>
          <w:szCs w:val="24"/>
        </w:rPr>
        <w:t>1</w:t>
      </w:r>
      <w:r w:rsidRPr="0022522A">
        <w:rPr>
          <w:b/>
          <w:sz w:val="24"/>
          <w:szCs w:val="24"/>
        </w:rPr>
        <w:t>.</w:t>
      </w:r>
      <w:r>
        <w:rPr>
          <w:b/>
          <w:sz w:val="24"/>
          <w:szCs w:val="24"/>
        </w:rPr>
        <w:t>4</w:t>
      </w:r>
      <w:r w:rsidRPr="0022522A">
        <w:rPr>
          <w:b/>
          <w:sz w:val="24"/>
          <w:szCs w:val="24"/>
        </w:rPr>
        <w:t>:</w:t>
      </w:r>
      <w:r w:rsidR="006E7A2E" w:rsidRPr="006E7A2E">
        <w:t xml:space="preserve"> </w:t>
      </w:r>
      <w:r w:rsidR="006E7A2E" w:rsidRPr="006E7A2E">
        <w:rPr>
          <w:rFonts w:ascii="Times New Roman" w:hAnsi="Times New Roman" w:cs="Times New Roman"/>
          <w:bCs/>
          <w:sz w:val="24"/>
          <w:szCs w:val="24"/>
        </w:rPr>
        <w:t>https://bilecik.edu.tr/ue/Icerik/Öğretim_Elemanları_6e0d4</w:t>
      </w:r>
      <w:r w:rsidR="00622ABA">
        <w:t xml:space="preserve"> </w:t>
      </w:r>
    </w:p>
    <w:p w14:paraId="6F4B8EA7" w14:textId="77777777" w:rsidR="00696D88" w:rsidRDefault="00C132B6" w:rsidP="00B23DC6">
      <w:pPr>
        <w:pStyle w:val="western"/>
        <w:keepNext/>
        <w:spacing w:before="119" w:beforeAutospacing="0" w:after="119" w:afterAutospacing="0" w:line="360" w:lineRule="auto"/>
        <w:jc w:val="both"/>
      </w:pPr>
      <w:r w:rsidRPr="00F32123">
        <w:rPr>
          <w:i/>
          <w:iCs/>
          <w:lang w:val="en-US"/>
        </w:rPr>
        <w:t xml:space="preserve">B.3.2. </w:t>
      </w:r>
      <w:proofErr w:type="spellStart"/>
      <w:r w:rsidRPr="00F32123">
        <w:rPr>
          <w:i/>
          <w:iCs/>
          <w:lang w:val="en-US"/>
        </w:rPr>
        <w:t>Akademik</w:t>
      </w:r>
      <w:proofErr w:type="spellEnd"/>
      <w:r w:rsidRPr="00F32123">
        <w:rPr>
          <w:i/>
          <w:iCs/>
          <w:lang w:val="en-US"/>
        </w:rPr>
        <w:t xml:space="preserve"> </w:t>
      </w:r>
      <w:proofErr w:type="spellStart"/>
      <w:r w:rsidRPr="00F32123">
        <w:rPr>
          <w:i/>
          <w:iCs/>
          <w:lang w:val="en-US"/>
        </w:rPr>
        <w:t>Destek</w:t>
      </w:r>
      <w:proofErr w:type="spellEnd"/>
      <w:r w:rsidRPr="00F32123">
        <w:rPr>
          <w:i/>
          <w:iCs/>
          <w:lang w:val="en-US"/>
        </w:rPr>
        <w:t xml:space="preserve"> </w:t>
      </w:r>
      <w:proofErr w:type="spellStart"/>
      <w:r w:rsidRPr="00F32123">
        <w:rPr>
          <w:i/>
          <w:iCs/>
          <w:lang w:val="en-US"/>
        </w:rPr>
        <w:t>Hizmetleri</w:t>
      </w:r>
      <w:proofErr w:type="spellEnd"/>
    </w:p>
    <w:p w14:paraId="45567B09"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ğrenci</w:t>
      </w:r>
      <w:proofErr w:type="spellEnd"/>
      <w:r>
        <w:t xml:space="preserve"> danışmanlık sisteminde kullanılan tanımlı süreçler </w:t>
      </w:r>
    </w:p>
    <w:p w14:paraId="258EB2D3" w14:textId="21BAE662" w:rsidR="00622ABA" w:rsidRPr="00622ABA" w:rsidRDefault="00622ABA" w:rsidP="00B23DC6">
      <w:pPr>
        <w:pStyle w:val="western"/>
        <w:spacing w:before="119" w:beforeAutospacing="0" w:after="119" w:afterAutospacing="0" w:line="360" w:lineRule="auto"/>
        <w:jc w:val="both"/>
        <w:rPr>
          <w:color w:val="FF0000"/>
        </w:rPr>
      </w:pPr>
      <w:r w:rsidRPr="00622ABA">
        <w:t xml:space="preserve">Danışman, eğitim-öğretim çalışmaları ve Üniversite yaşamı ile ilgili sorunların çözümünde öğrenciye yardımcı olur. Öğrencinin kayıt yenileme, ders ekleme-silme işlemleri, bu yönetmelik çerçevesinde danışman onayı ile yapılır. Öğrenci danışmanlığına ilişkin tanımlı süreçler Bilecik Şeyh Edebali Üniversitesi </w:t>
      </w:r>
      <w:proofErr w:type="spellStart"/>
      <w:r w:rsidRPr="00622ABA">
        <w:t>Önlisans</w:t>
      </w:r>
      <w:proofErr w:type="spellEnd"/>
      <w:r w:rsidRPr="00622ABA">
        <w:t xml:space="preserve"> ve Lisans Eğitim Öğretim Yönetmeliğinde bulunmaktadır.</w:t>
      </w:r>
    </w:p>
    <w:p w14:paraId="46767524"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Varsa</w:t>
      </w:r>
      <w:proofErr w:type="spellEnd"/>
      <w:r>
        <w:rPr>
          <w:lang w:val="en-US"/>
        </w:rPr>
        <w:t xml:space="preserve"> </w:t>
      </w:r>
      <w:proofErr w:type="spellStart"/>
      <w:r>
        <w:rPr>
          <w:lang w:val="en-US"/>
        </w:rPr>
        <w:t>uzaktan</w:t>
      </w:r>
      <w:proofErr w:type="spellEnd"/>
      <w:r>
        <w:rPr>
          <w:lang w:val="en-US"/>
        </w:rPr>
        <w:t xml:space="preserve"> e</w:t>
      </w:r>
      <w:proofErr w:type="spellStart"/>
      <w:r>
        <w:t>ğitimde</w:t>
      </w:r>
      <w:proofErr w:type="spellEnd"/>
      <w:r>
        <w:t xml:space="preserve"> akademik ve teknik öğrenci danışmanlığı mekanizmaları ve tanımlı süreçler </w:t>
      </w:r>
    </w:p>
    <w:p w14:paraId="3FC5C296" w14:textId="089FC4A2" w:rsidR="00622ABA" w:rsidRDefault="00622ABA" w:rsidP="00B23DC6">
      <w:pPr>
        <w:pStyle w:val="western"/>
        <w:spacing w:before="119" w:beforeAutospacing="0" w:after="119" w:afterAutospacing="0" w:line="360" w:lineRule="auto"/>
        <w:jc w:val="both"/>
      </w:pPr>
      <w:r w:rsidRPr="00622ABA">
        <w:lastRenderedPageBreak/>
        <w:t xml:space="preserve">Uzaktan eğitim sürecinde öğrencilerimiz, Üniversitemizin ‘Uzaktan Eğitim </w:t>
      </w:r>
      <w:proofErr w:type="spellStart"/>
      <w:r w:rsidRPr="00622ABA">
        <w:t>Portalı</w:t>
      </w:r>
      <w:proofErr w:type="spellEnd"/>
      <w:r w:rsidRPr="00622ABA">
        <w:t>’ aracılığıyla görüş ve önerilerini sunabilmekte ve destek alabilmektedir.</w:t>
      </w:r>
    </w:p>
    <w:p w14:paraId="7447343E" w14:textId="77777777" w:rsidR="007F156A" w:rsidRPr="00622ABA" w:rsidRDefault="007F156A" w:rsidP="00B23DC6">
      <w:pPr>
        <w:pStyle w:val="western"/>
        <w:spacing w:before="119" w:beforeAutospacing="0" w:after="119" w:afterAutospacing="0" w:line="360" w:lineRule="auto"/>
        <w:jc w:val="both"/>
        <w:rPr>
          <w:color w:val="FF0000"/>
        </w:rPr>
      </w:pPr>
    </w:p>
    <w:p w14:paraId="6A911EB4" w14:textId="77777777" w:rsidR="00622ABA" w:rsidRDefault="00C132B6" w:rsidP="00622ABA">
      <w:pPr>
        <w:pStyle w:val="western"/>
        <w:spacing w:before="119" w:beforeAutospacing="0" w:after="119" w:afterAutospacing="0" w:line="360" w:lineRule="auto"/>
        <w:jc w:val="both"/>
      </w:pPr>
      <w:r>
        <w:rPr>
          <w:lang w:val="en-US"/>
        </w:rPr>
        <w:t>-Ö</w:t>
      </w:r>
      <w:proofErr w:type="spellStart"/>
      <w:r>
        <w:t>ğrencilerin</w:t>
      </w:r>
      <w:proofErr w:type="spellEnd"/>
      <w:r>
        <w:t xml:space="preserve"> Danışmanlara Erişimine İlişkin Mekanizmalar </w:t>
      </w:r>
    </w:p>
    <w:p w14:paraId="6B529E43" w14:textId="5B8E6321" w:rsidR="007F156A" w:rsidRDefault="00622ABA" w:rsidP="00622ABA">
      <w:pPr>
        <w:pStyle w:val="western"/>
        <w:spacing w:before="119" w:beforeAutospacing="0" w:after="119" w:afterAutospacing="0" w:line="360" w:lineRule="auto"/>
        <w:jc w:val="both"/>
        <w:rPr>
          <w:color w:val="000000"/>
        </w:rPr>
      </w:pPr>
      <w:r w:rsidRPr="00622ABA">
        <w:rPr>
          <w:color w:val="000000"/>
        </w:rPr>
        <w:t xml:space="preserve">Öğrencilerin danışmanları ile erişimini sağlayan mekanizmalar şu şekildedir: </w:t>
      </w:r>
    </w:p>
    <w:p w14:paraId="67DD1B3C" w14:textId="77777777" w:rsidR="00622ABA" w:rsidRDefault="00622ABA" w:rsidP="00622ABA">
      <w:pPr>
        <w:pStyle w:val="western"/>
        <w:spacing w:before="119" w:beforeAutospacing="0" w:after="119" w:afterAutospacing="0" w:line="360" w:lineRule="auto"/>
        <w:jc w:val="both"/>
      </w:pPr>
      <w:r w:rsidRPr="00622ABA">
        <w:t>-Öğrenci danışmanı ile Öğrenci Bilgi Sistemi (</w:t>
      </w:r>
      <w:hyperlink r:id="rId21" w:history="1">
        <w:r w:rsidRPr="00622ABA">
          <w:rPr>
            <w:color w:val="0000FF"/>
            <w:u w:val="single"/>
          </w:rPr>
          <w:t>OBS</w:t>
        </w:r>
      </w:hyperlink>
      <w:r w:rsidRPr="00622ABA">
        <w:t>) üzerinden çevrimiçi iletişim kurabilir ve işlemlerini interaktif olarak gerçekleştirebilir.</w:t>
      </w:r>
    </w:p>
    <w:p w14:paraId="783773FC" w14:textId="77777777" w:rsidR="00622ABA" w:rsidRDefault="00622ABA" w:rsidP="00622ABA">
      <w:pPr>
        <w:pStyle w:val="western"/>
        <w:spacing w:before="119" w:beforeAutospacing="0" w:after="119" w:afterAutospacing="0" w:line="360" w:lineRule="auto"/>
        <w:jc w:val="both"/>
      </w:pPr>
      <w:r w:rsidRPr="00622ABA">
        <w:t>-Öğrenci danışmanı ile e posta aracılığıyla iletişim kurabilir.</w:t>
      </w:r>
    </w:p>
    <w:p w14:paraId="120C57C0" w14:textId="20C67306" w:rsidR="00622ABA" w:rsidRPr="00622ABA" w:rsidRDefault="00622ABA" w:rsidP="00622ABA">
      <w:pPr>
        <w:pStyle w:val="western"/>
        <w:spacing w:before="119" w:beforeAutospacing="0" w:after="119" w:afterAutospacing="0" w:line="360" w:lineRule="auto"/>
        <w:jc w:val="both"/>
        <w:rPr>
          <w:color w:val="FF0000"/>
        </w:rPr>
      </w:pPr>
      <w:r w:rsidRPr="00622ABA">
        <w:t>-Öğrenci danışmanı ile kitle iletişim araçları aracılığıyla iletişim kurabilir.</w:t>
      </w:r>
    </w:p>
    <w:p w14:paraId="167ECBDD" w14:textId="77777777" w:rsidR="00622ABA" w:rsidRDefault="00622ABA" w:rsidP="00B23DC6">
      <w:pPr>
        <w:pStyle w:val="western"/>
        <w:spacing w:before="119" w:beforeAutospacing="0" w:after="119" w:afterAutospacing="0" w:line="360" w:lineRule="auto"/>
        <w:jc w:val="both"/>
      </w:pPr>
    </w:p>
    <w:p w14:paraId="6501B923"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Rehberlik</w:t>
      </w:r>
      <w:proofErr w:type="spellEnd"/>
      <w:r>
        <w:rPr>
          <w:lang w:val="en-US"/>
        </w:rPr>
        <w:t xml:space="preserve">, </w:t>
      </w:r>
      <w:proofErr w:type="spellStart"/>
      <w:r>
        <w:rPr>
          <w:lang w:val="en-US"/>
        </w:rPr>
        <w:t>psikolojik</w:t>
      </w:r>
      <w:proofErr w:type="spellEnd"/>
      <w:r>
        <w:rPr>
          <w:lang w:val="en-US"/>
        </w:rPr>
        <w:t xml:space="preserve"> dan</w:t>
      </w:r>
      <w:proofErr w:type="spellStart"/>
      <w:r>
        <w:t>ışmanlık</w:t>
      </w:r>
      <w:proofErr w:type="spellEnd"/>
      <w:r>
        <w:t xml:space="preserve"> ve kariyer hizmetlerine ilişkin planlama ve uygulamalar </w:t>
      </w:r>
    </w:p>
    <w:p w14:paraId="48669CEF" w14:textId="007DCD52" w:rsidR="00622ABA" w:rsidRDefault="00622ABA" w:rsidP="00B23DC6">
      <w:pPr>
        <w:pStyle w:val="western"/>
        <w:spacing w:before="119" w:beforeAutospacing="0" w:after="119" w:afterAutospacing="0" w:line="360" w:lineRule="auto"/>
        <w:jc w:val="both"/>
      </w:pPr>
      <w:r w:rsidRPr="00622ABA">
        <w:t>Öğrencilerimizin akademik ve kariyer gelişimlerini izleyebilmek amacıyla bölümümüzde kariyer danışmanı bulunmaktadır. Bu kapsamda bölümümüz kariyer danışmanı, Üniversitemiz Mezun Öğrenciler ve Kariyer Merkezi Koordinatörlüğü Yönergesine uygun olarak danışmanlık hizmeti vermektedir</w:t>
      </w:r>
    </w:p>
    <w:p w14:paraId="753A7E94" w14:textId="77777777" w:rsidR="007F156A" w:rsidRPr="00622ABA" w:rsidRDefault="007F156A" w:rsidP="00B23DC6">
      <w:pPr>
        <w:pStyle w:val="western"/>
        <w:spacing w:before="119" w:beforeAutospacing="0" w:after="119" w:afterAutospacing="0" w:line="360" w:lineRule="auto"/>
        <w:jc w:val="both"/>
        <w:rPr>
          <w:color w:val="FF0000"/>
        </w:rPr>
      </w:pPr>
    </w:p>
    <w:p w14:paraId="1E127815" w14:textId="77777777" w:rsidR="00622ABA" w:rsidRDefault="00C132B6" w:rsidP="00B23DC6">
      <w:pPr>
        <w:pStyle w:val="western"/>
        <w:spacing w:before="119" w:beforeAutospacing="0" w:after="119" w:afterAutospacing="0" w:line="360" w:lineRule="auto"/>
        <w:jc w:val="both"/>
      </w:pPr>
      <w:r>
        <w:rPr>
          <w:lang w:val="en-US"/>
        </w:rPr>
        <w:t>-</w:t>
      </w:r>
      <w:proofErr w:type="spellStart"/>
      <w:r>
        <w:rPr>
          <w:lang w:val="en-US"/>
        </w:rPr>
        <w:t>Kariyer</w:t>
      </w:r>
      <w:proofErr w:type="spellEnd"/>
      <w:r>
        <w:rPr>
          <w:lang w:val="en-US"/>
        </w:rPr>
        <w:t xml:space="preserve"> </w:t>
      </w:r>
      <w:proofErr w:type="spellStart"/>
      <w:r>
        <w:rPr>
          <w:lang w:val="en-US"/>
        </w:rPr>
        <w:t>merkezi</w:t>
      </w:r>
      <w:proofErr w:type="spellEnd"/>
      <w:r>
        <w:rPr>
          <w:lang w:val="en-US"/>
        </w:rPr>
        <w:t xml:space="preserve"> </w:t>
      </w:r>
      <w:proofErr w:type="spellStart"/>
      <w:r>
        <w:rPr>
          <w:lang w:val="en-US"/>
        </w:rPr>
        <w:t>uygulamalar</w:t>
      </w:r>
      <w:proofErr w:type="spellEnd"/>
      <w:r>
        <w:t>ı</w:t>
      </w:r>
    </w:p>
    <w:p w14:paraId="5EE33E9B" w14:textId="6016F205" w:rsidR="00622ABA" w:rsidRDefault="00622ABA" w:rsidP="00B23DC6">
      <w:pPr>
        <w:pStyle w:val="western"/>
        <w:spacing w:before="119" w:beforeAutospacing="0" w:after="119" w:afterAutospacing="0" w:line="360" w:lineRule="auto"/>
        <w:jc w:val="both"/>
        <w:rPr>
          <w:sz w:val="22"/>
          <w:szCs w:val="22"/>
          <w:lang w:eastAsia="en-US"/>
        </w:rPr>
      </w:pPr>
      <w:r w:rsidRPr="00622ABA">
        <w:rPr>
          <w:sz w:val="22"/>
          <w:szCs w:val="22"/>
          <w:lang w:eastAsia="en-US"/>
        </w:rPr>
        <w:t>Yoktur.</w:t>
      </w:r>
    </w:p>
    <w:p w14:paraId="6B4F91BD" w14:textId="77777777" w:rsidR="007F156A" w:rsidRPr="00622ABA" w:rsidRDefault="007F156A" w:rsidP="00B23DC6">
      <w:pPr>
        <w:pStyle w:val="western"/>
        <w:spacing w:before="119" w:beforeAutospacing="0" w:after="119" w:afterAutospacing="0" w:line="360" w:lineRule="auto"/>
        <w:jc w:val="both"/>
        <w:rPr>
          <w:color w:val="FF0000"/>
        </w:rPr>
      </w:pPr>
    </w:p>
    <w:p w14:paraId="4983B760" w14:textId="5D1EB3BE" w:rsidR="007F156A" w:rsidRPr="007F156A" w:rsidRDefault="00C132B6" w:rsidP="00B23DC6">
      <w:pPr>
        <w:pStyle w:val="western"/>
        <w:spacing w:before="119" w:beforeAutospacing="0" w:after="119" w:afterAutospacing="0" w:line="360" w:lineRule="auto"/>
        <w:jc w:val="both"/>
      </w:pPr>
      <w:r>
        <w:rPr>
          <w:lang w:val="en-US"/>
        </w:rPr>
        <w:t>-Ö</w:t>
      </w:r>
      <w:proofErr w:type="spellStart"/>
      <w:r>
        <w:t>ğrencilerin</w:t>
      </w:r>
      <w:proofErr w:type="spellEnd"/>
      <w:r>
        <w:t xml:space="preserve"> Katılımına İlişkin Kanıtlar </w:t>
      </w:r>
    </w:p>
    <w:p w14:paraId="7384EB77" w14:textId="7DE26001" w:rsidR="00622ABA" w:rsidRDefault="00622ABA" w:rsidP="00B23DC6">
      <w:pPr>
        <w:pStyle w:val="western"/>
        <w:spacing w:before="119" w:beforeAutospacing="0" w:after="119" w:afterAutospacing="0" w:line="360" w:lineRule="auto"/>
        <w:jc w:val="both"/>
        <w:rPr>
          <w:sz w:val="22"/>
          <w:szCs w:val="22"/>
          <w:lang w:eastAsia="en-US"/>
        </w:rPr>
      </w:pPr>
      <w:r w:rsidRPr="00622ABA">
        <w:rPr>
          <w:sz w:val="22"/>
          <w:szCs w:val="22"/>
          <w:lang w:eastAsia="en-US"/>
        </w:rPr>
        <w:t>Yoktur.</w:t>
      </w:r>
    </w:p>
    <w:p w14:paraId="7089FA5A" w14:textId="77777777" w:rsidR="007F156A" w:rsidRPr="00622ABA" w:rsidRDefault="007F156A" w:rsidP="00B23DC6">
      <w:pPr>
        <w:pStyle w:val="western"/>
        <w:spacing w:before="119" w:beforeAutospacing="0" w:after="119" w:afterAutospacing="0" w:line="360" w:lineRule="auto"/>
        <w:jc w:val="both"/>
        <w:rPr>
          <w:color w:val="FF0000"/>
        </w:rPr>
      </w:pPr>
    </w:p>
    <w:p w14:paraId="199A5719" w14:textId="7DD90F5A" w:rsidR="00696D88" w:rsidRPr="00622ABA" w:rsidRDefault="00C132B6" w:rsidP="00B23DC6">
      <w:pPr>
        <w:pStyle w:val="western"/>
        <w:spacing w:before="119" w:beforeAutospacing="0" w:after="119" w:afterAutospacing="0" w:line="360" w:lineRule="auto"/>
        <w:jc w:val="both"/>
        <w:rPr>
          <w:color w:val="FF0000"/>
        </w:rPr>
      </w:pPr>
      <w:r>
        <w:rPr>
          <w:lang w:val="en-US"/>
        </w:rPr>
        <w:t>-Ö</w:t>
      </w:r>
      <w:proofErr w:type="spellStart"/>
      <w:r>
        <w:t>ğrencilere</w:t>
      </w:r>
      <w:proofErr w:type="spellEnd"/>
      <w:r>
        <w:t xml:space="preserve"> sunulan hizmetlerle ilgili öğrenci geri bildirim araçları (anketler vb.) sonuçları </w:t>
      </w:r>
      <w:r w:rsidR="00622ABA" w:rsidRPr="00622ABA">
        <w:rPr>
          <w:sz w:val="22"/>
          <w:szCs w:val="22"/>
          <w:lang w:eastAsia="en-US"/>
        </w:rPr>
        <w:t>Yoktur.</w:t>
      </w:r>
    </w:p>
    <w:p w14:paraId="510C1C65" w14:textId="77777777" w:rsidR="00696D88" w:rsidRDefault="00C132B6" w:rsidP="007F156A">
      <w:pPr>
        <w:pStyle w:val="western"/>
        <w:spacing w:before="119" w:beforeAutospacing="0" w:after="119" w:afterAutospacing="0" w:line="360" w:lineRule="auto"/>
        <w:jc w:val="both"/>
      </w:pPr>
      <w:r>
        <w:rPr>
          <w:b/>
          <w:bCs/>
        </w:rPr>
        <w:t>Kanıt Belgeler:</w:t>
      </w:r>
    </w:p>
    <w:p w14:paraId="00B1A7E5" w14:textId="4F551116" w:rsidR="006E7A2E" w:rsidRPr="0022522A" w:rsidRDefault="00F32123" w:rsidP="00622ABA">
      <w:pPr>
        <w:pStyle w:val="GvdeMetni"/>
        <w:spacing w:before="100" w:beforeAutospacing="1" w:after="100" w:afterAutospacing="1" w:line="360" w:lineRule="auto"/>
        <w:contextualSpacing/>
        <w:jc w:val="both"/>
      </w:pPr>
      <w:r>
        <w:rPr>
          <w:b/>
        </w:rPr>
        <w:t>B</w:t>
      </w:r>
      <w:r w:rsidRPr="0022522A">
        <w:rPr>
          <w:b/>
          <w:sz w:val="24"/>
          <w:szCs w:val="24"/>
        </w:rPr>
        <w:t>.</w:t>
      </w:r>
      <w:r>
        <w:rPr>
          <w:b/>
        </w:rPr>
        <w:t>3</w:t>
      </w:r>
      <w:r w:rsidRPr="0022522A">
        <w:rPr>
          <w:b/>
          <w:sz w:val="24"/>
          <w:szCs w:val="24"/>
        </w:rPr>
        <w:t>.</w:t>
      </w:r>
      <w:r>
        <w:rPr>
          <w:b/>
          <w:sz w:val="24"/>
          <w:szCs w:val="24"/>
        </w:rPr>
        <w:t>2</w:t>
      </w:r>
      <w:r w:rsidRPr="0022522A">
        <w:rPr>
          <w:b/>
          <w:sz w:val="24"/>
          <w:szCs w:val="24"/>
        </w:rPr>
        <w:t>.1:</w:t>
      </w:r>
      <w:r w:rsidR="00622ABA" w:rsidRPr="00284907">
        <w:t xml:space="preserve"> </w:t>
      </w:r>
      <w:r w:rsidR="006E7A2E" w:rsidRPr="006E7A2E">
        <w:t>https://bilecik.edu.tr</w:t>
      </w:r>
    </w:p>
    <w:p w14:paraId="7DD7306D" w14:textId="5CD47530" w:rsidR="00622ABA" w:rsidRDefault="00F32123" w:rsidP="00622ABA">
      <w:pPr>
        <w:pStyle w:val="GvdeMetni"/>
        <w:tabs>
          <w:tab w:val="left" w:pos="1260"/>
        </w:tabs>
        <w:spacing w:before="100" w:beforeAutospacing="1" w:after="100" w:afterAutospacing="1" w:line="360" w:lineRule="auto"/>
        <w:contextualSpacing/>
        <w:jc w:val="both"/>
      </w:pPr>
      <w:r>
        <w:rPr>
          <w:b/>
        </w:rPr>
        <w:t>B</w:t>
      </w:r>
      <w:r w:rsidRPr="0022522A">
        <w:rPr>
          <w:b/>
          <w:sz w:val="24"/>
          <w:szCs w:val="24"/>
        </w:rPr>
        <w:t>.</w:t>
      </w:r>
      <w:r>
        <w:rPr>
          <w:b/>
        </w:rPr>
        <w:t>3</w:t>
      </w:r>
      <w:r w:rsidRPr="0022522A">
        <w:rPr>
          <w:b/>
          <w:sz w:val="24"/>
          <w:szCs w:val="24"/>
        </w:rPr>
        <w:t>.</w:t>
      </w:r>
      <w:r>
        <w:rPr>
          <w:b/>
          <w:sz w:val="24"/>
          <w:szCs w:val="24"/>
        </w:rPr>
        <w:t>1</w:t>
      </w:r>
      <w:r w:rsidRPr="0022522A">
        <w:rPr>
          <w:b/>
          <w:sz w:val="24"/>
          <w:szCs w:val="24"/>
        </w:rPr>
        <w:t>.</w:t>
      </w:r>
      <w:r>
        <w:rPr>
          <w:b/>
          <w:sz w:val="24"/>
          <w:szCs w:val="24"/>
        </w:rPr>
        <w:t>2</w:t>
      </w:r>
      <w:r w:rsidRPr="0022522A">
        <w:rPr>
          <w:b/>
          <w:sz w:val="24"/>
          <w:szCs w:val="24"/>
        </w:rPr>
        <w:t>:</w:t>
      </w:r>
      <w:r w:rsidR="00242843" w:rsidRPr="00242843">
        <w:t xml:space="preserve"> </w:t>
      </w:r>
      <w:r w:rsidR="00242843" w:rsidRPr="00242843">
        <w:t>https://kms.kaysis.gov.tr/Home/Kurum/52300778</w:t>
      </w:r>
    </w:p>
    <w:p w14:paraId="1174AB81" w14:textId="77777777" w:rsidR="00696D88" w:rsidRDefault="00696D88" w:rsidP="00622ABA">
      <w:pPr>
        <w:pStyle w:val="western"/>
        <w:spacing w:before="119" w:beforeAutospacing="0" w:after="240" w:afterAutospacing="0" w:line="360" w:lineRule="auto"/>
        <w:ind w:right="164"/>
        <w:jc w:val="both"/>
        <w:rPr>
          <w:lang w:val="en-US"/>
        </w:rPr>
      </w:pPr>
    </w:p>
    <w:p w14:paraId="43E43F8A" w14:textId="77777777" w:rsidR="00696D88" w:rsidRDefault="00C132B6" w:rsidP="00B23DC6">
      <w:pPr>
        <w:pStyle w:val="western"/>
        <w:keepNext/>
        <w:spacing w:before="119" w:beforeAutospacing="0" w:after="119" w:afterAutospacing="0" w:line="360" w:lineRule="auto"/>
        <w:jc w:val="both"/>
      </w:pPr>
      <w:r>
        <w:rPr>
          <w:i/>
          <w:iCs/>
          <w:lang w:val="en-US"/>
        </w:rPr>
        <w:t xml:space="preserve">B.3.3. </w:t>
      </w:r>
      <w:proofErr w:type="spellStart"/>
      <w:r>
        <w:rPr>
          <w:i/>
          <w:iCs/>
          <w:lang w:val="en-US"/>
        </w:rPr>
        <w:t>Tesis</w:t>
      </w:r>
      <w:proofErr w:type="spellEnd"/>
      <w:r>
        <w:rPr>
          <w:i/>
          <w:iCs/>
          <w:lang w:val="en-US"/>
        </w:rPr>
        <w:t xml:space="preserve"> </w:t>
      </w:r>
      <w:proofErr w:type="spellStart"/>
      <w:r>
        <w:rPr>
          <w:i/>
          <w:iCs/>
          <w:lang w:val="en-US"/>
        </w:rPr>
        <w:t>ve</w:t>
      </w:r>
      <w:proofErr w:type="spellEnd"/>
      <w:r>
        <w:rPr>
          <w:i/>
          <w:iCs/>
          <w:lang w:val="en-US"/>
        </w:rPr>
        <w:t xml:space="preserve"> </w:t>
      </w:r>
      <w:proofErr w:type="spellStart"/>
      <w:r>
        <w:rPr>
          <w:i/>
          <w:iCs/>
          <w:lang w:val="en-US"/>
        </w:rPr>
        <w:t>altyap</w:t>
      </w:r>
      <w:r>
        <w:rPr>
          <w:i/>
          <w:iCs/>
        </w:rPr>
        <w:t>ılar</w:t>
      </w:r>
      <w:proofErr w:type="spellEnd"/>
    </w:p>
    <w:p w14:paraId="26667C82" w14:textId="47733DAC"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Tesis</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altyap</w:t>
      </w:r>
      <w:r>
        <w:t>ının</w:t>
      </w:r>
      <w:proofErr w:type="spellEnd"/>
      <w:r>
        <w:t xml:space="preserve"> kullanımına yönelik ilke ve kurallar </w:t>
      </w:r>
    </w:p>
    <w:p w14:paraId="2B11D444" w14:textId="6608F3F1" w:rsidR="00622ABA" w:rsidRDefault="00622ABA" w:rsidP="00B23DC6">
      <w:pPr>
        <w:pStyle w:val="western"/>
        <w:spacing w:before="119" w:beforeAutospacing="0" w:after="119" w:afterAutospacing="0" w:line="360" w:lineRule="auto"/>
        <w:jc w:val="both"/>
      </w:pPr>
      <w:r w:rsidRPr="00622ABA">
        <w:rPr>
          <w:sz w:val="22"/>
          <w:szCs w:val="22"/>
          <w:lang w:eastAsia="en-US"/>
        </w:rPr>
        <w:t>Yoktur.</w:t>
      </w:r>
    </w:p>
    <w:p w14:paraId="44C345DE" w14:textId="5574E455" w:rsidR="00696D88" w:rsidRDefault="00C132B6" w:rsidP="00B23DC6">
      <w:pPr>
        <w:pStyle w:val="western"/>
        <w:spacing w:before="119" w:beforeAutospacing="0" w:after="119" w:afterAutospacing="0" w:line="360" w:lineRule="auto"/>
        <w:jc w:val="both"/>
        <w:rPr>
          <w:color w:val="FF0000"/>
          <w:lang w:val="en-US"/>
        </w:rPr>
      </w:pPr>
      <w:r>
        <w:rPr>
          <w:lang w:val="en-US"/>
        </w:rPr>
        <w:t>-</w:t>
      </w:r>
      <w:proofErr w:type="spellStart"/>
      <w:r>
        <w:rPr>
          <w:lang w:val="en-US"/>
        </w:rPr>
        <w:t>Erişim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kullanıma</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uygulamalar</w:t>
      </w:r>
      <w:proofErr w:type="spellEnd"/>
      <w:r>
        <w:rPr>
          <w:lang w:val="en-US"/>
        </w:rPr>
        <w:t xml:space="preserve"> </w:t>
      </w:r>
    </w:p>
    <w:p w14:paraId="00687EA7" w14:textId="43CF841D" w:rsidR="00622ABA" w:rsidRDefault="00622ABA" w:rsidP="00B23DC6">
      <w:pPr>
        <w:pStyle w:val="western"/>
        <w:spacing w:before="119" w:beforeAutospacing="0" w:after="119" w:afterAutospacing="0" w:line="360" w:lineRule="auto"/>
        <w:jc w:val="both"/>
      </w:pPr>
      <w:r w:rsidRPr="00622ABA">
        <w:rPr>
          <w:sz w:val="22"/>
          <w:szCs w:val="22"/>
          <w:lang w:eastAsia="en-US"/>
        </w:rPr>
        <w:t>Yoktur.</w:t>
      </w:r>
    </w:p>
    <w:p w14:paraId="125C29CC" w14:textId="50CB263D"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Tesis</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altyap</w:t>
      </w:r>
      <w:r>
        <w:t>ının</w:t>
      </w:r>
      <w:proofErr w:type="spellEnd"/>
      <w:r>
        <w:t xml:space="preserve"> kurumsal büyüme ile ilişkili olarak gelişim durumu (Örneğin, Birim sayısındaki artış ile fiziksel alanlardaki artış arasındaki ilişki gibi) </w:t>
      </w:r>
    </w:p>
    <w:p w14:paraId="1C86D18C" w14:textId="7B21A419" w:rsidR="00622ABA" w:rsidRDefault="00622ABA" w:rsidP="00B23DC6">
      <w:pPr>
        <w:pStyle w:val="western"/>
        <w:spacing w:before="119" w:beforeAutospacing="0" w:after="119" w:afterAutospacing="0" w:line="360" w:lineRule="auto"/>
        <w:jc w:val="both"/>
      </w:pPr>
      <w:r w:rsidRPr="00622ABA">
        <w:rPr>
          <w:sz w:val="22"/>
          <w:szCs w:val="22"/>
          <w:lang w:eastAsia="en-US"/>
        </w:rPr>
        <w:t>Yoktur.</w:t>
      </w:r>
    </w:p>
    <w:p w14:paraId="3C7301B5" w14:textId="77777777" w:rsidR="00696D88" w:rsidRDefault="00C132B6" w:rsidP="007F156A">
      <w:pPr>
        <w:pStyle w:val="western"/>
        <w:spacing w:before="119" w:beforeAutospacing="0" w:after="119" w:afterAutospacing="0" w:line="360" w:lineRule="auto"/>
        <w:jc w:val="both"/>
      </w:pPr>
      <w:r>
        <w:rPr>
          <w:b/>
          <w:bCs/>
        </w:rPr>
        <w:t>Kanıt Belgeler:</w:t>
      </w:r>
    </w:p>
    <w:p w14:paraId="0377249A" w14:textId="423950EB" w:rsidR="00696D88" w:rsidRDefault="00622ABA" w:rsidP="00B23DC6">
      <w:pPr>
        <w:pStyle w:val="western"/>
        <w:keepNext/>
        <w:spacing w:before="119" w:beforeAutospacing="0" w:after="240" w:afterAutospacing="0" w:line="360" w:lineRule="auto"/>
        <w:jc w:val="both"/>
        <w:rPr>
          <w:lang w:val="en-US"/>
        </w:rPr>
      </w:pPr>
      <w:r w:rsidRPr="00622ABA">
        <w:rPr>
          <w:sz w:val="22"/>
          <w:szCs w:val="22"/>
          <w:lang w:eastAsia="en-US"/>
        </w:rPr>
        <w:t>Yoktur.</w:t>
      </w:r>
    </w:p>
    <w:p w14:paraId="0CC3E9D0" w14:textId="77777777" w:rsidR="00696D88" w:rsidRDefault="00C132B6" w:rsidP="00B23DC6">
      <w:pPr>
        <w:pStyle w:val="western"/>
        <w:keepNext/>
        <w:spacing w:before="119" w:beforeAutospacing="0" w:after="119" w:afterAutospacing="0" w:line="360" w:lineRule="auto"/>
        <w:jc w:val="both"/>
      </w:pPr>
      <w:r>
        <w:rPr>
          <w:i/>
          <w:iCs/>
          <w:lang w:val="en-US"/>
        </w:rPr>
        <w:t xml:space="preserve">B.3.4. </w:t>
      </w:r>
      <w:proofErr w:type="spellStart"/>
      <w:r>
        <w:rPr>
          <w:i/>
          <w:iCs/>
          <w:lang w:val="en-US"/>
        </w:rPr>
        <w:t>Dezavantajl</w:t>
      </w:r>
      <w:proofErr w:type="spellEnd"/>
      <w:r>
        <w:rPr>
          <w:i/>
          <w:iCs/>
        </w:rPr>
        <w:t>ı Gruplar</w:t>
      </w:r>
    </w:p>
    <w:p w14:paraId="16BEDBD2" w14:textId="77777777" w:rsidR="00622ABA" w:rsidRDefault="00C132B6" w:rsidP="00622ABA">
      <w:pPr>
        <w:pStyle w:val="western"/>
        <w:spacing w:before="119" w:beforeAutospacing="0" w:after="119" w:afterAutospacing="0" w:line="360" w:lineRule="auto"/>
        <w:jc w:val="both"/>
      </w:pPr>
      <w:r>
        <w:rPr>
          <w:lang w:val="en-US"/>
        </w:rPr>
        <w:t>-</w:t>
      </w:r>
      <w:proofErr w:type="spellStart"/>
      <w:r>
        <w:rPr>
          <w:lang w:val="en-US"/>
        </w:rPr>
        <w:t>Dezavantajl</w:t>
      </w:r>
      <w:proofErr w:type="spellEnd"/>
      <w:r>
        <w:t xml:space="preserve">ı öğrenci gruplarına sunulacak hizmetlerle ilgili planlama ve uygulamalar (kurullarda temsil, engelsiz üniversite uygulamaları, varsa uzaktan eğitim süreçlerindeki uygulamalar vb.) </w:t>
      </w:r>
    </w:p>
    <w:p w14:paraId="3CB9B7B0" w14:textId="74FC8673" w:rsidR="00622ABA" w:rsidRPr="00622ABA" w:rsidRDefault="00622ABA" w:rsidP="00622ABA">
      <w:pPr>
        <w:pStyle w:val="western"/>
        <w:spacing w:before="119" w:beforeAutospacing="0" w:after="119" w:afterAutospacing="0" w:line="360" w:lineRule="auto"/>
        <w:jc w:val="both"/>
        <w:rPr>
          <w:color w:val="FF0000"/>
        </w:rPr>
      </w:pPr>
      <w:r w:rsidRPr="00622ABA">
        <w:rPr>
          <w:shd w:val="clear" w:color="auto" w:fill="FFFFFF"/>
        </w:rPr>
        <w:t xml:space="preserve">Üniversitemiz 2018 yılından itibaren YÖK tarafından düzenlenen Engelsiz Üniversite Ödüllerinde her yıl ödüle layık görülmüştür. Bu kapsamda öğrencilerimizin eğitim hakkından faydalanabilmeleri, </w:t>
      </w:r>
      <w:proofErr w:type="spellStart"/>
      <w:r w:rsidRPr="00622ABA">
        <w:rPr>
          <w:shd w:val="clear" w:color="auto" w:fill="FFFFFF"/>
        </w:rPr>
        <w:t>sosyo</w:t>
      </w:r>
      <w:proofErr w:type="spellEnd"/>
      <w:r w:rsidRPr="00622ABA">
        <w:rPr>
          <w:shd w:val="clear" w:color="auto" w:fill="FFFFFF"/>
        </w:rPr>
        <w:t xml:space="preserve">-kültürel faaliyetlere katılabilmeleri ve üniversitemiz içerisinde rahat mekânsal erişim sağlayabilmeleri amacıyla ihtiyaç duyulan altyapı çalışmalarını titizlikle yürütmektedir. Bu amaçla, özel </w:t>
      </w:r>
      <w:proofErr w:type="spellStart"/>
      <w:r w:rsidRPr="00622ABA">
        <w:rPr>
          <w:shd w:val="clear" w:color="auto" w:fill="FFFFFF"/>
        </w:rPr>
        <w:t>gereksinimli</w:t>
      </w:r>
      <w:proofErr w:type="spellEnd"/>
      <w:r w:rsidRPr="00622ABA">
        <w:rPr>
          <w:shd w:val="clear" w:color="auto" w:fill="FFFFFF"/>
        </w:rPr>
        <w:t xml:space="preserve"> öğrencilerimiz için rampalar, asansörler, hissedilebilir yürüme yüzeyleri ve bina girişlerinde özel giriş sistemleri kurulmuştur. Kütüphanemizin özel </w:t>
      </w:r>
      <w:proofErr w:type="spellStart"/>
      <w:r w:rsidRPr="00622ABA">
        <w:rPr>
          <w:shd w:val="clear" w:color="auto" w:fill="FFFFFF"/>
        </w:rPr>
        <w:t>gereksinimli</w:t>
      </w:r>
      <w:proofErr w:type="spellEnd"/>
      <w:r w:rsidRPr="00622ABA">
        <w:rPr>
          <w:shd w:val="clear" w:color="auto" w:fill="FFFFFF"/>
        </w:rPr>
        <w:t xml:space="preserve"> öğrenciler için hazırladığı okuma/çalışma odasına, görme engelli öğrencilerimizin daha rahat çalışabilmeleri için e-bot cihazı kurulmuştur. Öğrencilerimizin ihtiyaç duyması durumunda; tek başına sınava girme, gözetmen desteği ve sınav sorularının özel hazırlanması gibi planlamalar yapılmaktadır. </w:t>
      </w:r>
    </w:p>
    <w:p w14:paraId="4CCEE06A" w14:textId="77777777" w:rsidR="00622ABA" w:rsidRDefault="00622ABA" w:rsidP="00B23DC6">
      <w:pPr>
        <w:pStyle w:val="western"/>
        <w:spacing w:before="119" w:beforeAutospacing="0" w:after="119" w:afterAutospacing="0" w:line="360" w:lineRule="auto"/>
        <w:jc w:val="both"/>
      </w:pPr>
    </w:p>
    <w:p w14:paraId="1B72DFF8" w14:textId="77777777" w:rsidR="00622ABA" w:rsidRDefault="00C132B6" w:rsidP="00622ABA">
      <w:pPr>
        <w:pStyle w:val="western"/>
        <w:spacing w:before="119" w:beforeAutospacing="0" w:after="119" w:afterAutospacing="0" w:line="360" w:lineRule="auto"/>
        <w:jc w:val="both"/>
        <w:rPr>
          <w:lang w:val="en-US"/>
        </w:rPr>
      </w:pPr>
      <w:r>
        <w:rPr>
          <w:lang w:val="en-US"/>
        </w:rPr>
        <w:t xml:space="preserve">-Geri </w:t>
      </w:r>
      <w:proofErr w:type="spellStart"/>
      <w:r>
        <w:rPr>
          <w:lang w:val="en-US"/>
        </w:rPr>
        <w:t>bildirimlerin</w:t>
      </w:r>
      <w:proofErr w:type="spellEnd"/>
      <w:r>
        <w:rPr>
          <w:lang w:val="en-US"/>
        </w:rPr>
        <w:t xml:space="preserve"> </w:t>
      </w:r>
      <w:proofErr w:type="spellStart"/>
      <w:r>
        <w:rPr>
          <w:lang w:val="en-US"/>
        </w:rPr>
        <w:t>iyileştirme</w:t>
      </w:r>
      <w:proofErr w:type="spellEnd"/>
      <w:r>
        <w:rPr>
          <w:lang w:val="en-US"/>
        </w:rPr>
        <w:t xml:space="preserve"> </w:t>
      </w:r>
      <w:proofErr w:type="spellStart"/>
      <w:r>
        <w:rPr>
          <w:lang w:val="en-US"/>
        </w:rPr>
        <w:t>mekanizmalarında</w:t>
      </w:r>
      <w:proofErr w:type="spellEnd"/>
      <w:r>
        <w:rPr>
          <w:lang w:val="en-US"/>
        </w:rPr>
        <w:t xml:space="preserve"> </w:t>
      </w:r>
      <w:proofErr w:type="spellStart"/>
      <w:r>
        <w:rPr>
          <w:lang w:val="en-US"/>
        </w:rPr>
        <w:t>kullanıldığına</w:t>
      </w:r>
      <w:proofErr w:type="spellEnd"/>
      <w:r>
        <w:rPr>
          <w:lang w:val="en-US"/>
        </w:rPr>
        <w:t xml:space="preserve"> </w:t>
      </w:r>
      <w:proofErr w:type="spellStart"/>
      <w:r>
        <w:rPr>
          <w:lang w:val="en-US"/>
        </w:rPr>
        <w:t>ilişkin</w:t>
      </w:r>
      <w:proofErr w:type="spellEnd"/>
      <w:r>
        <w:rPr>
          <w:lang w:val="en-US"/>
        </w:rPr>
        <w:t xml:space="preserve"> </w:t>
      </w:r>
      <w:proofErr w:type="spellStart"/>
      <w:r>
        <w:rPr>
          <w:lang w:val="en-US"/>
        </w:rPr>
        <w:t>belgeler</w:t>
      </w:r>
      <w:proofErr w:type="spellEnd"/>
      <w:r>
        <w:rPr>
          <w:lang w:val="en-US"/>
        </w:rPr>
        <w:t xml:space="preserve"> </w:t>
      </w:r>
    </w:p>
    <w:p w14:paraId="1D86F701" w14:textId="10B8C539" w:rsidR="00622ABA" w:rsidRPr="00622ABA" w:rsidRDefault="00622ABA" w:rsidP="00622ABA">
      <w:pPr>
        <w:pStyle w:val="western"/>
        <w:spacing w:before="119" w:beforeAutospacing="0" w:after="119" w:afterAutospacing="0" w:line="360" w:lineRule="auto"/>
        <w:jc w:val="both"/>
        <w:rPr>
          <w:color w:val="FF0000"/>
          <w:lang w:val="en-US"/>
        </w:rPr>
      </w:pPr>
      <w:r w:rsidRPr="00622ABA">
        <w:t xml:space="preserve">Bölümümüzde ilgili tarihler arasında geribildirimlerin iyileştirme mekanizmalarında kullanıldığına ilişkin bir belge bulunmamaktadır. </w:t>
      </w:r>
    </w:p>
    <w:p w14:paraId="48757A61" w14:textId="77777777" w:rsidR="00622ABA" w:rsidRDefault="00622ABA" w:rsidP="00B23DC6">
      <w:pPr>
        <w:pStyle w:val="western"/>
        <w:spacing w:before="119" w:beforeAutospacing="0" w:after="119" w:afterAutospacing="0" w:line="360" w:lineRule="auto"/>
        <w:jc w:val="both"/>
      </w:pPr>
    </w:p>
    <w:p w14:paraId="3797BF58" w14:textId="77777777" w:rsidR="00622ABA"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Engelsiz</w:t>
      </w:r>
      <w:proofErr w:type="spellEnd"/>
      <w:r>
        <w:rPr>
          <w:lang w:val="en-US"/>
        </w:rPr>
        <w:t xml:space="preserve"> </w:t>
      </w:r>
      <w:proofErr w:type="spellStart"/>
      <w:r>
        <w:rPr>
          <w:lang w:val="en-US"/>
        </w:rPr>
        <w:t>üniversite</w:t>
      </w:r>
      <w:proofErr w:type="spellEnd"/>
      <w:r>
        <w:rPr>
          <w:lang w:val="en-US"/>
        </w:rPr>
        <w:t xml:space="preserve"> </w:t>
      </w:r>
      <w:proofErr w:type="spellStart"/>
      <w:r>
        <w:rPr>
          <w:lang w:val="en-US"/>
        </w:rPr>
        <w:t>uygulamalar</w:t>
      </w:r>
      <w:r>
        <w:t>ına</w:t>
      </w:r>
      <w:proofErr w:type="spellEnd"/>
      <w:r>
        <w:t xml:space="preserve"> ilişkin izleme ve iyileştirme kanıtları </w:t>
      </w:r>
    </w:p>
    <w:p w14:paraId="6BF57661" w14:textId="3483992A" w:rsidR="00622ABA" w:rsidRPr="00622ABA" w:rsidRDefault="00622ABA" w:rsidP="00B23DC6">
      <w:pPr>
        <w:pStyle w:val="western"/>
        <w:spacing w:before="119" w:beforeAutospacing="0" w:after="119" w:afterAutospacing="0" w:line="360" w:lineRule="auto"/>
        <w:jc w:val="both"/>
        <w:rPr>
          <w:color w:val="FF0000"/>
        </w:rPr>
      </w:pPr>
      <w:r w:rsidRPr="00622ABA">
        <w:rPr>
          <w:sz w:val="22"/>
          <w:szCs w:val="22"/>
          <w:lang w:eastAsia="en-US"/>
        </w:rPr>
        <w:t>Yoktur.</w:t>
      </w:r>
    </w:p>
    <w:p w14:paraId="1D66559F" w14:textId="77777777" w:rsidR="007F156A" w:rsidRDefault="007F156A" w:rsidP="007F156A">
      <w:pPr>
        <w:pStyle w:val="western"/>
        <w:spacing w:before="119" w:beforeAutospacing="0" w:after="119" w:afterAutospacing="0" w:line="360" w:lineRule="auto"/>
        <w:jc w:val="both"/>
        <w:rPr>
          <w:b/>
          <w:bCs/>
        </w:rPr>
      </w:pPr>
    </w:p>
    <w:p w14:paraId="15A46CB8" w14:textId="78562F6D" w:rsidR="00696D88" w:rsidRDefault="00C132B6" w:rsidP="007F156A">
      <w:pPr>
        <w:pStyle w:val="western"/>
        <w:spacing w:before="119" w:beforeAutospacing="0" w:after="119" w:afterAutospacing="0" w:line="360" w:lineRule="auto"/>
        <w:jc w:val="both"/>
      </w:pPr>
      <w:r>
        <w:rPr>
          <w:b/>
          <w:bCs/>
        </w:rPr>
        <w:t>Kanıt Belgeler:</w:t>
      </w:r>
    </w:p>
    <w:p w14:paraId="6BEA3351" w14:textId="74740DAE" w:rsidR="00696D88" w:rsidRPr="00622ABA" w:rsidRDefault="00F32123" w:rsidP="00622ABA">
      <w:pPr>
        <w:adjustRightInd w:val="0"/>
        <w:spacing w:before="100" w:beforeAutospacing="1" w:after="100" w:afterAutospacing="1" w:line="360" w:lineRule="auto"/>
        <w:contextualSpacing/>
        <w:jc w:val="both"/>
        <w:rPr>
          <w:color w:val="000000"/>
          <w:sz w:val="24"/>
          <w:szCs w:val="24"/>
        </w:rPr>
      </w:pPr>
      <w:r w:rsidRPr="0035017B">
        <w:rPr>
          <w:b/>
        </w:rPr>
        <w:t>B</w:t>
      </w:r>
      <w:r w:rsidRPr="0035017B">
        <w:rPr>
          <w:b/>
          <w:sz w:val="24"/>
          <w:szCs w:val="24"/>
        </w:rPr>
        <w:t>.</w:t>
      </w:r>
      <w:r w:rsidRPr="0035017B">
        <w:rPr>
          <w:b/>
        </w:rPr>
        <w:t>3</w:t>
      </w:r>
      <w:r w:rsidRPr="0035017B">
        <w:rPr>
          <w:b/>
          <w:sz w:val="24"/>
          <w:szCs w:val="24"/>
        </w:rPr>
        <w:t>.4.1:</w:t>
      </w:r>
      <w:hyperlink r:id="rId22" w:history="1">
        <w:r w:rsidR="00622ABA" w:rsidRPr="0035017B">
          <w:rPr>
            <w:rStyle w:val="Kpr"/>
            <w:sz w:val="24"/>
            <w:szCs w:val="24"/>
          </w:rPr>
          <w:t>http://aday.bilecik.edu.tr/index.php/saglik-hizmetleri-ve-engelsiz-yasam/</w:t>
        </w:r>
      </w:hyperlink>
    </w:p>
    <w:p w14:paraId="12BF9C65" w14:textId="77777777" w:rsidR="00696D88" w:rsidRDefault="00C132B6" w:rsidP="00B23DC6">
      <w:pPr>
        <w:pStyle w:val="western"/>
        <w:keepNext/>
        <w:spacing w:before="119" w:beforeAutospacing="0" w:after="119" w:afterAutospacing="0" w:line="360" w:lineRule="auto"/>
        <w:jc w:val="both"/>
      </w:pPr>
      <w:r>
        <w:rPr>
          <w:i/>
          <w:iCs/>
          <w:lang w:val="en-US"/>
        </w:rPr>
        <w:t xml:space="preserve">B.3.5. </w:t>
      </w:r>
      <w:proofErr w:type="spellStart"/>
      <w:r>
        <w:rPr>
          <w:i/>
          <w:iCs/>
          <w:lang w:val="en-US"/>
        </w:rPr>
        <w:t>Sosyal</w:t>
      </w:r>
      <w:proofErr w:type="spellEnd"/>
      <w:r>
        <w:rPr>
          <w:i/>
          <w:iCs/>
          <w:lang w:val="en-US"/>
        </w:rPr>
        <w:t xml:space="preserve">, </w:t>
      </w:r>
      <w:proofErr w:type="spellStart"/>
      <w:r>
        <w:rPr>
          <w:i/>
          <w:iCs/>
          <w:lang w:val="en-US"/>
        </w:rPr>
        <w:t>kültürel</w:t>
      </w:r>
      <w:proofErr w:type="spellEnd"/>
      <w:r>
        <w:rPr>
          <w:i/>
          <w:iCs/>
          <w:lang w:val="en-US"/>
        </w:rPr>
        <w:t xml:space="preserve">, sportif </w:t>
      </w:r>
      <w:proofErr w:type="spellStart"/>
      <w:r>
        <w:rPr>
          <w:i/>
          <w:iCs/>
          <w:lang w:val="en-US"/>
        </w:rPr>
        <w:t>faaliyetler</w:t>
      </w:r>
      <w:proofErr w:type="spellEnd"/>
    </w:p>
    <w:p w14:paraId="72282AB0" w14:textId="6DEB6402" w:rsidR="007F156A" w:rsidRDefault="00C132B6" w:rsidP="00B23DC6">
      <w:pPr>
        <w:pStyle w:val="western"/>
        <w:spacing w:before="119" w:beforeAutospacing="0" w:after="119" w:afterAutospacing="0" w:line="360" w:lineRule="auto"/>
        <w:jc w:val="both"/>
      </w:pPr>
      <w:r>
        <w:rPr>
          <w:lang w:val="en-US"/>
        </w:rPr>
        <w:t>-Y</w:t>
      </w:r>
      <w:proofErr w:type="spellStart"/>
      <w:r>
        <w:t>ıl</w:t>
      </w:r>
      <w:proofErr w:type="spellEnd"/>
      <w:r>
        <w:t xml:space="preserve"> içerisinde öğrencilere yönelik yıllık sportif, kültürel, sosyal faaliyetlerin listesi (faaliyet türü, konusu, katılımcı sayısı vb. bilgilerle) </w:t>
      </w:r>
    </w:p>
    <w:p w14:paraId="7A68A2A6" w14:textId="2E6D8945" w:rsidR="00A11EF0" w:rsidRDefault="00A11EF0" w:rsidP="00B23DC6">
      <w:pPr>
        <w:pStyle w:val="western"/>
        <w:spacing w:before="119" w:beforeAutospacing="0" w:after="119" w:afterAutospacing="0" w:line="360" w:lineRule="auto"/>
        <w:jc w:val="both"/>
      </w:pPr>
      <w:r>
        <w:t>Yoktur.</w:t>
      </w:r>
    </w:p>
    <w:p w14:paraId="1F445734" w14:textId="0F6529C4" w:rsidR="00696D88" w:rsidRDefault="00C132B6" w:rsidP="007F156A">
      <w:pPr>
        <w:pStyle w:val="western"/>
        <w:spacing w:before="119" w:beforeAutospacing="0" w:after="119" w:afterAutospacing="0" w:line="360" w:lineRule="auto"/>
        <w:jc w:val="both"/>
      </w:pPr>
      <w:r>
        <w:rPr>
          <w:b/>
          <w:bCs/>
        </w:rPr>
        <w:t>Kanıt Belgeler:</w:t>
      </w:r>
    </w:p>
    <w:p w14:paraId="67F57394" w14:textId="15299BBF" w:rsidR="00622ABA" w:rsidRDefault="00B239FB" w:rsidP="00B23DC6">
      <w:pPr>
        <w:pStyle w:val="western"/>
        <w:keepNext/>
        <w:spacing w:before="119" w:beforeAutospacing="0" w:after="119" w:afterAutospacing="0" w:line="360" w:lineRule="auto"/>
        <w:jc w:val="both"/>
      </w:pPr>
      <w:r>
        <w:t>Yoktur.</w:t>
      </w:r>
    </w:p>
    <w:p w14:paraId="7848B6FD" w14:textId="77777777" w:rsidR="007F156A" w:rsidRPr="00622ABA" w:rsidRDefault="007F156A" w:rsidP="00B23DC6">
      <w:pPr>
        <w:pStyle w:val="western"/>
        <w:keepNext/>
        <w:spacing w:before="119" w:beforeAutospacing="0" w:after="119" w:afterAutospacing="0" w:line="360" w:lineRule="auto"/>
        <w:jc w:val="both"/>
      </w:pPr>
    </w:p>
    <w:p w14:paraId="68434460" w14:textId="5ABA1AAB" w:rsidR="00696D88" w:rsidRDefault="00C132B6" w:rsidP="00B23DC6">
      <w:pPr>
        <w:pStyle w:val="western"/>
        <w:keepNext/>
        <w:spacing w:before="119" w:beforeAutospacing="0" w:after="119" w:afterAutospacing="0" w:line="360" w:lineRule="auto"/>
        <w:jc w:val="both"/>
      </w:pPr>
      <w:r>
        <w:rPr>
          <w:b/>
          <w:bCs/>
          <w:color w:val="000000"/>
          <w:lang w:val="en-US"/>
        </w:rPr>
        <w:t>B.4. Ö</w:t>
      </w:r>
      <w:proofErr w:type="spellStart"/>
      <w:r>
        <w:rPr>
          <w:b/>
          <w:bCs/>
          <w:color w:val="000000"/>
        </w:rPr>
        <w:t>ğretim</w:t>
      </w:r>
      <w:proofErr w:type="spellEnd"/>
      <w:r>
        <w:rPr>
          <w:b/>
          <w:bCs/>
          <w:color w:val="000000"/>
        </w:rPr>
        <w:t xml:space="preserve"> Kadrosu</w:t>
      </w:r>
    </w:p>
    <w:p w14:paraId="77A30B03" w14:textId="77777777" w:rsidR="00696D88" w:rsidRDefault="00C132B6" w:rsidP="00B23DC6">
      <w:pPr>
        <w:pStyle w:val="western"/>
        <w:keepNext/>
        <w:spacing w:before="119" w:beforeAutospacing="0" w:after="119" w:afterAutospacing="0" w:line="360" w:lineRule="auto"/>
        <w:jc w:val="both"/>
      </w:pPr>
      <w:r>
        <w:rPr>
          <w:i/>
          <w:iCs/>
          <w:lang w:val="en-US"/>
        </w:rPr>
        <w:t xml:space="preserve">B.4.1. </w:t>
      </w:r>
      <w:proofErr w:type="spellStart"/>
      <w:r>
        <w:rPr>
          <w:i/>
          <w:iCs/>
          <w:lang w:val="en-US"/>
        </w:rPr>
        <w:t>Atama</w:t>
      </w:r>
      <w:proofErr w:type="spellEnd"/>
      <w:r>
        <w:rPr>
          <w:i/>
          <w:iCs/>
          <w:lang w:val="en-US"/>
        </w:rPr>
        <w:t xml:space="preserve">, </w:t>
      </w:r>
      <w:proofErr w:type="spellStart"/>
      <w:r>
        <w:rPr>
          <w:i/>
          <w:iCs/>
          <w:lang w:val="en-US"/>
        </w:rPr>
        <w:t>yükseltme</w:t>
      </w:r>
      <w:proofErr w:type="spellEnd"/>
      <w:r>
        <w:rPr>
          <w:i/>
          <w:iCs/>
          <w:lang w:val="en-US"/>
        </w:rPr>
        <w:t xml:space="preserve"> </w:t>
      </w:r>
      <w:proofErr w:type="spellStart"/>
      <w:r>
        <w:rPr>
          <w:i/>
          <w:iCs/>
          <w:lang w:val="en-US"/>
        </w:rPr>
        <w:t>ve</w:t>
      </w:r>
      <w:proofErr w:type="spellEnd"/>
      <w:r>
        <w:rPr>
          <w:i/>
          <w:iCs/>
          <w:lang w:val="en-US"/>
        </w:rPr>
        <w:t xml:space="preserve"> </w:t>
      </w:r>
      <w:proofErr w:type="spellStart"/>
      <w:r>
        <w:rPr>
          <w:i/>
          <w:iCs/>
          <w:lang w:val="en-US"/>
        </w:rPr>
        <w:t>görevlendirme</w:t>
      </w:r>
      <w:proofErr w:type="spellEnd"/>
      <w:r>
        <w:rPr>
          <w:i/>
          <w:iCs/>
          <w:lang w:val="en-US"/>
        </w:rPr>
        <w:t xml:space="preserve"> </w:t>
      </w:r>
      <w:proofErr w:type="spellStart"/>
      <w:r>
        <w:rPr>
          <w:i/>
          <w:iCs/>
          <w:lang w:val="en-US"/>
        </w:rPr>
        <w:t>kriterleri</w:t>
      </w:r>
      <w:proofErr w:type="spellEnd"/>
    </w:p>
    <w:p w14:paraId="6E8ED741" w14:textId="4E436DEF" w:rsidR="00696D88" w:rsidRDefault="00C132B6" w:rsidP="00B23DC6">
      <w:pPr>
        <w:pStyle w:val="western"/>
        <w:spacing w:before="119" w:beforeAutospacing="0" w:after="119" w:afterAutospacing="0" w:line="360" w:lineRule="auto"/>
        <w:jc w:val="both"/>
        <w:rPr>
          <w:color w:val="FF0000"/>
        </w:rPr>
      </w:pPr>
      <w:r>
        <w:rPr>
          <w:lang w:val="en-US"/>
        </w:rPr>
        <w:t>-</w:t>
      </w:r>
      <w:proofErr w:type="spellStart"/>
      <w:r>
        <w:rPr>
          <w:lang w:val="en-US"/>
        </w:rPr>
        <w:t>Akademik</w:t>
      </w:r>
      <w:proofErr w:type="spellEnd"/>
      <w:r>
        <w:rPr>
          <w:lang w:val="en-US"/>
        </w:rPr>
        <w:t xml:space="preserve"> </w:t>
      </w:r>
      <w:proofErr w:type="spellStart"/>
      <w:r>
        <w:rPr>
          <w:lang w:val="en-US"/>
        </w:rPr>
        <w:t>kadronun</w:t>
      </w:r>
      <w:proofErr w:type="spellEnd"/>
      <w:r>
        <w:rPr>
          <w:lang w:val="en-US"/>
        </w:rPr>
        <w:t xml:space="preserve"> </w:t>
      </w:r>
      <w:proofErr w:type="spellStart"/>
      <w:r>
        <w:rPr>
          <w:lang w:val="en-US"/>
        </w:rPr>
        <w:t>uzmanl</w:t>
      </w:r>
      <w:r>
        <w:t>ık</w:t>
      </w:r>
      <w:proofErr w:type="spellEnd"/>
      <w:r>
        <w:t xml:space="preserve"> alanı ile yürüttükleri ders arasında uyumun sağlanmasına yönelik uygulamalar </w:t>
      </w:r>
    </w:p>
    <w:p w14:paraId="0BDD50A1" w14:textId="72584B75" w:rsidR="00622ABA" w:rsidRPr="00622ABA" w:rsidRDefault="00622ABA" w:rsidP="00622ABA">
      <w:pPr>
        <w:widowControl w:val="0"/>
        <w:suppressAutoHyphens w:val="0"/>
        <w:autoSpaceDE w:val="0"/>
        <w:autoSpaceDN w:val="0"/>
        <w:adjustRightInd w:val="0"/>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622ABA">
        <w:rPr>
          <w:rFonts w:ascii="Times New Roman" w:eastAsia="Times New Roman" w:hAnsi="Times New Roman" w:cs="Times New Roman"/>
          <w:color w:val="000000"/>
          <w:sz w:val="24"/>
          <w:szCs w:val="24"/>
        </w:rPr>
        <w:t xml:space="preserve">Bölümümüzdeki her akademik personelimiz kendi uzmanlık alanı olan dersleri yürütmektedir. Bu kapsamda gerçekleştirilen bölüm toplantıları ile akademik personelimizin vereceği dersler belirlenmektedir. </w:t>
      </w:r>
    </w:p>
    <w:p w14:paraId="4CFB3261" w14:textId="77777777" w:rsidR="00622ABA" w:rsidRDefault="00C132B6" w:rsidP="00622ABA">
      <w:pPr>
        <w:pStyle w:val="western"/>
        <w:spacing w:before="119" w:beforeAutospacing="0" w:after="119" w:afterAutospacing="0" w:line="360" w:lineRule="auto"/>
        <w:jc w:val="both"/>
      </w:pPr>
      <w:r>
        <w:rPr>
          <w:lang w:val="en-US"/>
        </w:rPr>
        <w:t>-</w:t>
      </w:r>
      <w:r>
        <w:t xml:space="preserve">İzleme ve iyileştirme kanıtları </w:t>
      </w:r>
    </w:p>
    <w:p w14:paraId="55446619" w14:textId="77777777" w:rsidR="007F156A" w:rsidRDefault="00622ABA" w:rsidP="007F156A">
      <w:pPr>
        <w:pStyle w:val="western"/>
        <w:spacing w:before="119" w:beforeAutospacing="0" w:after="119" w:afterAutospacing="0" w:line="360" w:lineRule="auto"/>
        <w:jc w:val="both"/>
        <w:rPr>
          <w:color w:val="FF0000"/>
        </w:rPr>
      </w:pPr>
      <w:r w:rsidRPr="00622ABA">
        <w:t>Yoktur.</w:t>
      </w:r>
    </w:p>
    <w:p w14:paraId="3C7B173C" w14:textId="74CF718F" w:rsidR="00284907" w:rsidRPr="007F156A" w:rsidRDefault="00C132B6" w:rsidP="007F156A">
      <w:pPr>
        <w:pStyle w:val="western"/>
        <w:spacing w:before="119" w:beforeAutospacing="0" w:after="119" w:afterAutospacing="0" w:line="360" w:lineRule="auto"/>
        <w:jc w:val="both"/>
        <w:rPr>
          <w:color w:val="FF0000"/>
        </w:rPr>
      </w:pPr>
      <w:r>
        <w:rPr>
          <w:b/>
          <w:bCs/>
        </w:rPr>
        <w:t>Kanıt Belgeler:</w:t>
      </w:r>
    </w:p>
    <w:p w14:paraId="28BEE293" w14:textId="51262730" w:rsidR="00284907" w:rsidRDefault="00F32123" w:rsidP="00B23DC6">
      <w:pPr>
        <w:pStyle w:val="western"/>
        <w:keepNext/>
        <w:spacing w:before="119" w:beforeAutospacing="0" w:after="119" w:afterAutospacing="0" w:line="360" w:lineRule="auto"/>
        <w:jc w:val="both"/>
        <w:rPr>
          <w:rStyle w:val="Kpr"/>
          <w:color w:val="auto"/>
          <w:u w:val="none"/>
        </w:rPr>
      </w:pPr>
      <w:r>
        <w:rPr>
          <w:b/>
        </w:rPr>
        <w:lastRenderedPageBreak/>
        <w:t>B</w:t>
      </w:r>
      <w:r w:rsidRPr="0022522A">
        <w:rPr>
          <w:b/>
        </w:rPr>
        <w:t>.</w:t>
      </w:r>
      <w:r>
        <w:rPr>
          <w:b/>
        </w:rPr>
        <w:t>4</w:t>
      </w:r>
      <w:r w:rsidRPr="0022522A">
        <w:rPr>
          <w:b/>
        </w:rPr>
        <w:t>.</w:t>
      </w:r>
      <w:r>
        <w:rPr>
          <w:b/>
        </w:rPr>
        <w:t>1</w:t>
      </w:r>
      <w:r w:rsidRPr="0022522A">
        <w:rPr>
          <w:b/>
        </w:rPr>
        <w:t>.1:</w:t>
      </w:r>
      <w:hyperlink r:id="rId23" w:history="1">
        <w:r w:rsidR="00284907" w:rsidRPr="001C424A">
          <w:rPr>
            <w:rStyle w:val="Kpr"/>
          </w:rPr>
          <w:t>https://bilecik.edu.tr/cocukgelisimi/Icerik/Personel_1117d</w:t>
        </w:r>
      </w:hyperlink>
    </w:p>
    <w:p w14:paraId="6F7079C7" w14:textId="2AA7675C" w:rsidR="00284907" w:rsidRDefault="00F32123" w:rsidP="00B23DC6">
      <w:pPr>
        <w:pStyle w:val="western"/>
        <w:keepNext/>
        <w:spacing w:before="119" w:beforeAutospacing="0" w:after="119" w:afterAutospacing="0" w:line="360" w:lineRule="auto"/>
        <w:jc w:val="both"/>
        <w:rPr>
          <w:rStyle w:val="Kpr"/>
          <w:color w:val="auto"/>
          <w:u w:val="none"/>
        </w:rPr>
      </w:pPr>
      <w:r>
        <w:rPr>
          <w:b/>
        </w:rPr>
        <w:t>B</w:t>
      </w:r>
      <w:r w:rsidRPr="0022522A">
        <w:rPr>
          <w:b/>
        </w:rPr>
        <w:t>.</w:t>
      </w:r>
      <w:r>
        <w:rPr>
          <w:b/>
        </w:rPr>
        <w:t>4</w:t>
      </w:r>
      <w:r w:rsidRPr="0022522A">
        <w:rPr>
          <w:b/>
        </w:rPr>
        <w:t>.</w:t>
      </w:r>
      <w:r>
        <w:rPr>
          <w:b/>
        </w:rPr>
        <w:t>1</w:t>
      </w:r>
      <w:r w:rsidRPr="0022522A">
        <w:rPr>
          <w:b/>
        </w:rPr>
        <w:t>.</w:t>
      </w:r>
      <w:r>
        <w:rPr>
          <w:b/>
        </w:rPr>
        <w:t>2</w:t>
      </w:r>
      <w:r w:rsidRPr="0022522A">
        <w:rPr>
          <w:b/>
        </w:rPr>
        <w:t>:</w:t>
      </w:r>
      <w:hyperlink r:id="rId24" w:history="1">
        <w:r w:rsidR="00284907" w:rsidRPr="001C424A">
          <w:rPr>
            <w:rStyle w:val="Kpr"/>
          </w:rPr>
          <w:t>http://ebs.bilecik.edu.tr/Program/</w:t>
        </w:r>
        <w:proofErr w:type="spellStart"/>
        <w:r w:rsidR="00284907" w:rsidRPr="001C424A">
          <w:rPr>
            <w:rStyle w:val="Kpr"/>
          </w:rPr>
          <w:t>DersPlani?BolumNo</w:t>
        </w:r>
        <w:proofErr w:type="spellEnd"/>
        <w:r w:rsidR="00284907" w:rsidRPr="001C424A">
          <w:rPr>
            <w:rStyle w:val="Kpr"/>
          </w:rPr>
          <w:t>=257</w:t>
        </w:r>
      </w:hyperlink>
    </w:p>
    <w:p w14:paraId="10D413C1" w14:textId="77777777" w:rsidR="00284907" w:rsidRDefault="00284907" w:rsidP="00B23DC6">
      <w:pPr>
        <w:pStyle w:val="western"/>
        <w:keepNext/>
        <w:spacing w:before="119" w:beforeAutospacing="0" w:after="119" w:afterAutospacing="0" w:line="360" w:lineRule="auto"/>
        <w:jc w:val="both"/>
        <w:rPr>
          <w:rStyle w:val="Kpr"/>
          <w:color w:val="auto"/>
          <w:u w:val="none"/>
        </w:rPr>
      </w:pPr>
    </w:p>
    <w:p w14:paraId="3E440A18" w14:textId="76575D76" w:rsidR="00696D88" w:rsidRDefault="00C132B6" w:rsidP="00B23DC6">
      <w:pPr>
        <w:pStyle w:val="western"/>
        <w:keepNext/>
        <w:spacing w:before="119" w:beforeAutospacing="0" w:after="119" w:afterAutospacing="0" w:line="360" w:lineRule="auto"/>
        <w:jc w:val="both"/>
      </w:pPr>
      <w:r>
        <w:rPr>
          <w:i/>
          <w:iCs/>
          <w:lang w:val="en-US"/>
        </w:rPr>
        <w:t>B.4.2. Ö</w:t>
      </w:r>
      <w:proofErr w:type="spellStart"/>
      <w:r>
        <w:rPr>
          <w:i/>
          <w:iCs/>
        </w:rPr>
        <w:t>ğretim</w:t>
      </w:r>
      <w:proofErr w:type="spellEnd"/>
      <w:r>
        <w:rPr>
          <w:i/>
          <w:iCs/>
        </w:rPr>
        <w:t xml:space="preserve"> yetkinlikleri ve gelişimi</w:t>
      </w:r>
    </w:p>
    <w:p w14:paraId="075A30E6" w14:textId="77777777" w:rsidR="00622ABA" w:rsidRDefault="00C132B6" w:rsidP="00622ABA">
      <w:pPr>
        <w:pStyle w:val="western"/>
        <w:spacing w:before="119" w:beforeAutospacing="0" w:after="119" w:afterAutospacing="0" w:line="360" w:lineRule="auto"/>
        <w:jc w:val="both"/>
      </w:pPr>
      <w:r>
        <w:rPr>
          <w:lang w:val="en-US"/>
        </w:rPr>
        <w:t>-Ö</w:t>
      </w:r>
      <w:proofErr w:type="spellStart"/>
      <w:r>
        <w:t>ğretim</w:t>
      </w:r>
      <w:proofErr w:type="spellEnd"/>
      <w:r>
        <w:t xml:space="preserve"> elemanlarının izleme ve iyileştirme süreçlerine katılımını gösteren kanıtlar </w:t>
      </w:r>
    </w:p>
    <w:p w14:paraId="13A7E62B" w14:textId="73350917" w:rsidR="007F156A" w:rsidRPr="00B239FB" w:rsidRDefault="00622ABA" w:rsidP="00B23DC6">
      <w:pPr>
        <w:pStyle w:val="western"/>
        <w:spacing w:before="119" w:beforeAutospacing="0" w:after="119" w:afterAutospacing="0" w:line="360" w:lineRule="auto"/>
        <w:jc w:val="both"/>
      </w:pPr>
      <w:r w:rsidRPr="00622ABA">
        <w:t>Yoktur.</w:t>
      </w:r>
      <w:r w:rsidRPr="00B239FB">
        <w:t xml:space="preserve"> </w:t>
      </w:r>
    </w:p>
    <w:p w14:paraId="001B8FDC" w14:textId="77777777" w:rsidR="00622ABA" w:rsidRPr="00B239FB" w:rsidRDefault="00C132B6" w:rsidP="00622ABA">
      <w:pPr>
        <w:pStyle w:val="western"/>
        <w:spacing w:before="119" w:beforeAutospacing="0" w:after="119" w:afterAutospacing="0" w:line="360" w:lineRule="auto"/>
        <w:jc w:val="both"/>
      </w:pPr>
      <w:r w:rsidRPr="00B239FB">
        <w:rPr>
          <w:lang w:val="en-US"/>
        </w:rPr>
        <w:t>-Ö</w:t>
      </w:r>
      <w:proofErr w:type="spellStart"/>
      <w:r w:rsidRPr="00B239FB">
        <w:t>ğretim</w:t>
      </w:r>
      <w:proofErr w:type="spellEnd"/>
      <w:r w:rsidRPr="00B239FB">
        <w:t xml:space="preserve"> yetkinliği geliştirme süreçlerine ilişkin izleme ve iyileştirme kanıtları </w:t>
      </w:r>
    </w:p>
    <w:p w14:paraId="48B9BA02" w14:textId="54AA9AEF" w:rsidR="007F156A" w:rsidRPr="00B239FB" w:rsidRDefault="00622ABA" w:rsidP="00B23DC6">
      <w:pPr>
        <w:pStyle w:val="western"/>
        <w:spacing w:before="119" w:beforeAutospacing="0" w:after="119" w:afterAutospacing="0" w:line="360" w:lineRule="auto"/>
        <w:jc w:val="both"/>
      </w:pPr>
      <w:r w:rsidRPr="00622ABA">
        <w:t>Yoktur.</w:t>
      </w:r>
      <w:r w:rsidRPr="00B239FB">
        <w:t xml:space="preserve"> </w:t>
      </w:r>
    </w:p>
    <w:p w14:paraId="44E80ADC" w14:textId="77777777" w:rsidR="00696D88" w:rsidRPr="00B239FB" w:rsidRDefault="00C132B6" w:rsidP="007F156A">
      <w:pPr>
        <w:pStyle w:val="western"/>
        <w:spacing w:before="119" w:beforeAutospacing="0" w:after="119" w:afterAutospacing="0" w:line="360" w:lineRule="auto"/>
        <w:jc w:val="both"/>
      </w:pPr>
      <w:r w:rsidRPr="00B239FB">
        <w:rPr>
          <w:b/>
          <w:bCs/>
        </w:rPr>
        <w:t>Kanıt Belgeler:</w:t>
      </w:r>
    </w:p>
    <w:p w14:paraId="0A569BA1" w14:textId="1821C35C" w:rsidR="00622ABA" w:rsidRDefault="00622ABA" w:rsidP="00622ABA">
      <w:pPr>
        <w:pStyle w:val="western"/>
        <w:spacing w:before="119" w:beforeAutospacing="0" w:after="119" w:afterAutospacing="0" w:line="360" w:lineRule="auto"/>
        <w:jc w:val="both"/>
      </w:pPr>
      <w:r w:rsidRPr="00622ABA">
        <w:t>Yoktur.</w:t>
      </w:r>
      <w:r>
        <w:t xml:space="preserve"> </w:t>
      </w:r>
    </w:p>
    <w:p w14:paraId="625051B9" w14:textId="77777777" w:rsidR="007F156A" w:rsidRPr="00622ABA" w:rsidRDefault="007F156A" w:rsidP="00622ABA">
      <w:pPr>
        <w:pStyle w:val="western"/>
        <w:spacing w:before="119" w:beforeAutospacing="0" w:after="119" w:afterAutospacing="0" w:line="360" w:lineRule="auto"/>
        <w:jc w:val="both"/>
      </w:pPr>
    </w:p>
    <w:p w14:paraId="2A077340" w14:textId="77777777" w:rsidR="00696D88" w:rsidRDefault="00C132B6" w:rsidP="00B23DC6">
      <w:pPr>
        <w:pStyle w:val="western"/>
        <w:spacing w:before="119" w:beforeAutospacing="0" w:after="119" w:afterAutospacing="0" w:line="360" w:lineRule="auto"/>
        <w:jc w:val="both"/>
      </w:pPr>
      <w:r>
        <w:rPr>
          <w:i/>
          <w:iCs/>
          <w:lang w:val="en-US"/>
        </w:rPr>
        <w:t>B.4.3. E</w:t>
      </w:r>
      <w:proofErr w:type="spellStart"/>
      <w:r>
        <w:rPr>
          <w:i/>
          <w:iCs/>
        </w:rPr>
        <w:t>ğitim</w:t>
      </w:r>
      <w:proofErr w:type="spellEnd"/>
      <w:r>
        <w:rPr>
          <w:i/>
          <w:iCs/>
        </w:rPr>
        <w:t xml:space="preserve"> faaliyetlerine yönelik teşvik ve ödüllendirme</w:t>
      </w:r>
    </w:p>
    <w:p w14:paraId="197A4C49" w14:textId="77777777" w:rsidR="00622ABA" w:rsidRDefault="00C132B6" w:rsidP="00622ABA">
      <w:pPr>
        <w:pStyle w:val="western"/>
        <w:spacing w:before="119" w:beforeAutospacing="0" w:after="119" w:afterAutospacing="0" w:line="360" w:lineRule="auto"/>
        <w:jc w:val="both"/>
      </w:pPr>
      <w:r>
        <w:rPr>
          <w:lang w:val="en-US"/>
        </w:rPr>
        <w:t>-E</w:t>
      </w:r>
      <w:proofErr w:type="spellStart"/>
      <w:r>
        <w:t>ğitim</w:t>
      </w:r>
      <w:proofErr w:type="spellEnd"/>
      <w:r>
        <w:t xml:space="preserve"> kadrosunun eğitim-öğretim performansını takdir-tanıma ve ödüllendirmek üzere yapılan planlama, uygulama ve iyileştirme kanıtları </w:t>
      </w:r>
    </w:p>
    <w:p w14:paraId="590231D0" w14:textId="11D3DBF6" w:rsidR="00622ABA" w:rsidRPr="00205D9E" w:rsidRDefault="00622ABA" w:rsidP="00B23DC6">
      <w:pPr>
        <w:pStyle w:val="western"/>
        <w:spacing w:before="119" w:beforeAutospacing="0" w:after="119" w:afterAutospacing="0" w:line="360" w:lineRule="auto"/>
        <w:jc w:val="both"/>
        <w:rPr>
          <w:color w:val="FF0000"/>
        </w:rPr>
      </w:pPr>
      <w:r w:rsidRPr="00622ABA">
        <w:t>Yoktur.</w:t>
      </w:r>
    </w:p>
    <w:p w14:paraId="12E325DC" w14:textId="3E5C13FA" w:rsidR="00696D88" w:rsidRDefault="00C132B6" w:rsidP="007F156A">
      <w:pPr>
        <w:pStyle w:val="western"/>
        <w:spacing w:before="119" w:beforeAutospacing="0" w:after="119" w:afterAutospacing="0" w:line="360" w:lineRule="auto"/>
        <w:jc w:val="both"/>
      </w:pPr>
      <w:r>
        <w:rPr>
          <w:b/>
          <w:bCs/>
        </w:rPr>
        <w:t>Kanıt Belgeler:</w:t>
      </w:r>
    </w:p>
    <w:p w14:paraId="13D3CDEC" w14:textId="77777777" w:rsidR="00622ABA" w:rsidRDefault="00622ABA" w:rsidP="00622ABA">
      <w:pPr>
        <w:pStyle w:val="western"/>
        <w:spacing w:before="119" w:beforeAutospacing="0" w:after="119" w:afterAutospacing="0" w:line="360" w:lineRule="auto"/>
        <w:jc w:val="both"/>
      </w:pPr>
      <w:r w:rsidRPr="0022522A">
        <w:t>Yoktur.</w:t>
      </w:r>
    </w:p>
    <w:p w14:paraId="78826A9D" w14:textId="77777777" w:rsidR="00622ABA" w:rsidRPr="00622ABA" w:rsidRDefault="00C132B6" w:rsidP="00622ABA">
      <w:pPr>
        <w:pStyle w:val="GvdeMetni"/>
        <w:spacing w:before="100" w:beforeAutospacing="1" w:after="100" w:afterAutospacing="1" w:line="360" w:lineRule="auto"/>
        <w:contextualSpacing/>
        <w:jc w:val="both"/>
        <w:rPr>
          <w:rFonts w:ascii="Times New Roman" w:hAnsi="Times New Roman" w:cs="Times New Roman"/>
          <w:b/>
          <w:sz w:val="24"/>
          <w:szCs w:val="24"/>
          <w:lang w:val="en-US"/>
        </w:rPr>
      </w:pPr>
      <w:r w:rsidRPr="00622ABA">
        <w:rPr>
          <w:rFonts w:ascii="Times New Roman" w:hAnsi="Times New Roman" w:cs="Times New Roman"/>
          <w:b/>
          <w:sz w:val="24"/>
          <w:szCs w:val="24"/>
          <w:lang w:val="en-US"/>
        </w:rPr>
        <w:t>C. ARAŞTIRMA GELİŞTİRME</w:t>
      </w:r>
    </w:p>
    <w:p w14:paraId="0BAD3E37" w14:textId="00C74A84" w:rsidR="00696D88" w:rsidRPr="00622ABA" w:rsidRDefault="00C132B6" w:rsidP="00622ABA">
      <w:pPr>
        <w:pStyle w:val="GvdeMetni"/>
        <w:spacing w:before="100" w:beforeAutospacing="1" w:after="100" w:afterAutospacing="1" w:line="360" w:lineRule="auto"/>
        <w:contextualSpacing/>
        <w:jc w:val="both"/>
        <w:rPr>
          <w:rFonts w:ascii="Times New Roman" w:hAnsi="Times New Roman" w:cs="Times New Roman"/>
        </w:rPr>
      </w:pPr>
      <w:r w:rsidRPr="00622ABA">
        <w:rPr>
          <w:rFonts w:ascii="Times New Roman" w:hAnsi="Times New Roman" w:cs="Times New Roman"/>
          <w:b/>
          <w:sz w:val="24"/>
          <w:szCs w:val="24"/>
          <w:lang w:val="en-US"/>
        </w:rPr>
        <w:t xml:space="preserve">C.1. </w:t>
      </w:r>
      <w:proofErr w:type="spellStart"/>
      <w:r w:rsidRPr="00622ABA">
        <w:rPr>
          <w:rFonts w:ascii="Times New Roman" w:hAnsi="Times New Roman" w:cs="Times New Roman"/>
          <w:b/>
          <w:sz w:val="24"/>
          <w:szCs w:val="24"/>
          <w:lang w:val="en-US"/>
        </w:rPr>
        <w:t>Süreçlerinin</w:t>
      </w:r>
      <w:proofErr w:type="spellEnd"/>
      <w:r w:rsidRPr="00622ABA">
        <w:rPr>
          <w:rFonts w:ascii="Times New Roman" w:hAnsi="Times New Roman" w:cs="Times New Roman"/>
          <w:b/>
          <w:sz w:val="24"/>
          <w:szCs w:val="24"/>
          <w:lang w:val="en-US"/>
        </w:rPr>
        <w:t xml:space="preserve"> </w:t>
      </w:r>
      <w:proofErr w:type="spellStart"/>
      <w:r w:rsidRPr="00622ABA">
        <w:rPr>
          <w:rFonts w:ascii="Times New Roman" w:hAnsi="Times New Roman" w:cs="Times New Roman"/>
          <w:b/>
          <w:sz w:val="24"/>
          <w:szCs w:val="24"/>
          <w:lang w:val="en-US"/>
        </w:rPr>
        <w:t>Yönetimi</w:t>
      </w:r>
      <w:proofErr w:type="spellEnd"/>
      <w:r w:rsidRPr="00622ABA">
        <w:rPr>
          <w:rFonts w:ascii="Times New Roman" w:hAnsi="Times New Roman" w:cs="Times New Roman"/>
          <w:b/>
          <w:sz w:val="24"/>
          <w:szCs w:val="24"/>
          <w:lang w:val="en-US"/>
        </w:rPr>
        <w:t xml:space="preserve"> </w:t>
      </w:r>
      <w:proofErr w:type="spellStart"/>
      <w:r w:rsidRPr="00622ABA">
        <w:rPr>
          <w:rFonts w:ascii="Times New Roman" w:hAnsi="Times New Roman" w:cs="Times New Roman"/>
          <w:b/>
          <w:sz w:val="24"/>
          <w:szCs w:val="24"/>
          <w:lang w:val="en-US"/>
        </w:rPr>
        <w:t>ve</w:t>
      </w:r>
      <w:proofErr w:type="spellEnd"/>
      <w:r w:rsidRPr="00622ABA">
        <w:rPr>
          <w:rFonts w:ascii="Times New Roman" w:hAnsi="Times New Roman" w:cs="Times New Roman"/>
          <w:b/>
          <w:sz w:val="24"/>
          <w:szCs w:val="24"/>
          <w:lang w:val="en-US"/>
        </w:rPr>
        <w:t xml:space="preserve"> </w:t>
      </w:r>
      <w:proofErr w:type="spellStart"/>
      <w:r w:rsidRPr="00622ABA">
        <w:rPr>
          <w:rFonts w:ascii="Times New Roman" w:hAnsi="Times New Roman" w:cs="Times New Roman"/>
          <w:b/>
          <w:sz w:val="24"/>
          <w:szCs w:val="24"/>
          <w:lang w:val="en-US"/>
        </w:rPr>
        <w:t>Araştırma</w:t>
      </w:r>
      <w:proofErr w:type="spellEnd"/>
      <w:r w:rsidRPr="00622ABA">
        <w:rPr>
          <w:rFonts w:ascii="Times New Roman" w:hAnsi="Times New Roman" w:cs="Times New Roman"/>
          <w:b/>
          <w:sz w:val="24"/>
          <w:szCs w:val="24"/>
          <w:lang w:val="en-US"/>
        </w:rPr>
        <w:t xml:space="preserve"> </w:t>
      </w:r>
      <w:proofErr w:type="spellStart"/>
      <w:r w:rsidRPr="00622ABA">
        <w:rPr>
          <w:rFonts w:ascii="Times New Roman" w:hAnsi="Times New Roman" w:cs="Times New Roman"/>
          <w:b/>
          <w:sz w:val="24"/>
          <w:szCs w:val="24"/>
          <w:lang w:val="en-US"/>
        </w:rPr>
        <w:t>Kaynakları</w:t>
      </w:r>
      <w:proofErr w:type="spellEnd"/>
    </w:p>
    <w:p w14:paraId="103889D1" w14:textId="77777777" w:rsidR="00696D88" w:rsidRDefault="00C132B6" w:rsidP="00B23DC6">
      <w:pPr>
        <w:pStyle w:val="Standard"/>
        <w:spacing w:before="120" w:after="120" w:line="360" w:lineRule="auto"/>
        <w:jc w:val="both"/>
      </w:pPr>
      <w:r>
        <w:rPr>
          <w:i/>
          <w:sz w:val="24"/>
          <w:szCs w:val="24"/>
          <w:lang w:val="en-US"/>
        </w:rPr>
        <w:t xml:space="preserve">C1.1. </w:t>
      </w:r>
      <w:proofErr w:type="spellStart"/>
      <w:r>
        <w:rPr>
          <w:i/>
          <w:sz w:val="24"/>
          <w:szCs w:val="24"/>
          <w:lang w:val="en-US"/>
        </w:rPr>
        <w:t>Araştırma</w:t>
      </w:r>
      <w:proofErr w:type="spellEnd"/>
      <w:r>
        <w:rPr>
          <w:i/>
          <w:sz w:val="24"/>
          <w:szCs w:val="24"/>
          <w:lang w:val="en-US"/>
        </w:rPr>
        <w:t xml:space="preserve"> </w:t>
      </w:r>
      <w:proofErr w:type="spellStart"/>
      <w:r>
        <w:rPr>
          <w:i/>
          <w:sz w:val="24"/>
          <w:szCs w:val="24"/>
          <w:lang w:val="en-US"/>
        </w:rPr>
        <w:t>Süreçlerinin</w:t>
      </w:r>
      <w:proofErr w:type="spellEnd"/>
      <w:r>
        <w:rPr>
          <w:i/>
          <w:sz w:val="24"/>
          <w:szCs w:val="24"/>
          <w:lang w:val="en-US"/>
        </w:rPr>
        <w:t xml:space="preserve"> </w:t>
      </w:r>
      <w:proofErr w:type="spellStart"/>
      <w:r>
        <w:rPr>
          <w:i/>
          <w:sz w:val="24"/>
          <w:szCs w:val="24"/>
          <w:lang w:val="en-US"/>
        </w:rPr>
        <w:t>Yönetimi</w:t>
      </w:r>
      <w:proofErr w:type="spellEnd"/>
    </w:p>
    <w:p w14:paraId="39382427" w14:textId="77777777" w:rsidR="00622ABA" w:rsidRDefault="00C132B6" w:rsidP="00622ABA">
      <w:pPr>
        <w:pStyle w:val="Standard"/>
        <w:spacing w:before="120" w:after="120" w:line="360" w:lineRule="auto"/>
        <w:jc w:val="both"/>
        <w:rPr>
          <w:sz w:val="24"/>
          <w:szCs w:val="24"/>
          <w:lang w:val="en-US"/>
        </w:rPr>
      </w:pPr>
      <w:r>
        <w:rPr>
          <w:sz w:val="24"/>
          <w:szCs w:val="24"/>
          <w:lang w:val="en-US"/>
        </w:rPr>
        <w:t>-</w:t>
      </w:r>
      <w:proofErr w:type="spellStart"/>
      <w:r>
        <w:rPr>
          <w:sz w:val="24"/>
          <w:szCs w:val="24"/>
          <w:lang w:val="en-US"/>
        </w:rPr>
        <w:t>Araştırma-geliştirme</w:t>
      </w:r>
      <w:proofErr w:type="spellEnd"/>
      <w:r>
        <w:rPr>
          <w:sz w:val="24"/>
          <w:szCs w:val="24"/>
          <w:lang w:val="en-US"/>
        </w:rPr>
        <w:t xml:space="preserve"> </w:t>
      </w:r>
      <w:proofErr w:type="spellStart"/>
      <w:r>
        <w:rPr>
          <w:sz w:val="24"/>
          <w:szCs w:val="24"/>
          <w:lang w:val="en-US"/>
        </w:rPr>
        <w:t>süreçlerinin</w:t>
      </w:r>
      <w:proofErr w:type="spellEnd"/>
      <w:r>
        <w:rPr>
          <w:sz w:val="24"/>
          <w:szCs w:val="24"/>
          <w:lang w:val="en-US"/>
        </w:rPr>
        <w:t xml:space="preserve"> </w:t>
      </w:r>
      <w:proofErr w:type="spellStart"/>
      <w:r>
        <w:rPr>
          <w:sz w:val="24"/>
          <w:szCs w:val="24"/>
          <w:lang w:val="en-US"/>
        </w:rPr>
        <w:t>yönetimi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organizasyon</w:t>
      </w:r>
      <w:proofErr w:type="spellEnd"/>
      <w:r>
        <w:rPr>
          <w:sz w:val="24"/>
          <w:szCs w:val="24"/>
          <w:lang w:val="en-US"/>
        </w:rPr>
        <w:t xml:space="preserve"> </w:t>
      </w:r>
      <w:proofErr w:type="spellStart"/>
      <w:r>
        <w:rPr>
          <w:sz w:val="24"/>
          <w:szCs w:val="24"/>
          <w:lang w:val="en-US"/>
        </w:rPr>
        <w:t>yapısı</w:t>
      </w:r>
      <w:proofErr w:type="spellEnd"/>
      <w:r>
        <w:rPr>
          <w:sz w:val="24"/>
          <w:szCs w:val="24"/>
          <w:lang w:val="en-US"/>
        </w:rPr>
        <w:t xml:space="preserve"> </w:t>
      </w:r>
    </w:p>
    <w:p w14:paraId="63085560" w14:textId="12377937" w:rsidR="00622ABA" w:rsidRDefault="00622ABA" w:rsidP="00B23DC6">
      <w:pPr>
        <w:pStyle w:val="Standard"/>
        <w:spacing w:before="120" w:after="120" w:line="360" w:lineRule="auto"/>
        <w:jc w:val="both"/>
        <w:rPr>
          <w:sz w:val="24"/>
          <w:szCs w:val="24"/>
        </w:rPr>
      </w:pPr>
      <w:r w:rsidRPr="00622ABA">
        <w:rPr>
          <w:sz w:val="24"/>
          <w:szCs w:val="24"/>
        </w:rPr>
        <w:t xml:space="preserve">Bölümümüzde araştırma-geliştirme süreçlerinin yönetimi ve organizasyon yapısına ilişkin bir veri bulunmamaktadır. </w:t>
      </w:r>
    </w:p>
    <w:p w14:paraId="7531F1D8" w14:textId="77777777" w:rsidR="007F156A" w:rsidRPr="00205D9E" w:rsidRDefault="007F156A" w:rsidP="00B23DC6">
      <w:pPr>
        <w:pStyle w:val="Standard"/>
        <w:spacing w:before="120" w:after="120" w:line="360" w:lineRule="auto"/>
        <w:jc w:val="both"/>
        <w:rPr>
          <w:color w:val="FF0000"/>
          <w:sz w:val="24"/>
          <w:szCs w:val="24"/>
          <w:lang w:val="en-US"/>
        </w:rPr>
      </w:pPr>
    </w:p>
    <w:p w14:paraId="4F49F78C" w14:textId="77777777" w:rsidR="00622ABA" w:rsidRDefault="00C132B6" w:rsidP="00622ABA">
      <w:pPr>
        <w:pStyle w:val="Standard"/>
        <w:spacing w:before="120" w:after="120" w:line="360" w:lineRule="auto"/>
        <w:jc w:val="both"/>
        <w:rPr>
          <w:sz w:val="24"/>
          <w:szCs w:val="24"/>
          <w:lang w:val="en-US"/>
        </w:rPr>
      </w:pPr>
      <w:r>
        <w:rPr>
          <w:sz w:val="24"/>
          <w:szCs w:val="24"/>
          <w:lang w:val="en-US"/>
        </w:rPr>
        <w:t>-</w:t>
      </w:r>
      <w:proofErr w:type="spellStart"/>
      <w:r>
        <w:rPr>
          <w:sz w:val="24"/>
          <w:szCs w:val="24"/>
          <w:lang w:val="en-US"/>
        </w:rPr>
        <w:t>Araştırma</w:t>
      </w:r>
      <w:proofErr w:type="spellEnd"/>
      <w:r>
        <w:rPr>
          <w:sz w:val="24"/>
          <w:szCs w:val="24"/>
          <w:lang w:val="en-US"/>
        </w:rPr>
        <w:t xml:space="preserve"> </w:t>
      </w:r>
      <w:proofErr w:type="spellStart"/>
      <w:r>
        <w:rPr>
          <w:sz w:val="24"/>
          <w:szCs w:val="24"/>
          <w:u w:val="single"/>
          <w:lang w:val="en-US"/>
        </w:rPr>
        <w:t>yönetişim</w:t>
      </w:r>
      <w:proofErr w:type="spellEnd"/>
      <w:r>
        <w:rPr>
          <w:sz w:val="24"/>
          <w:szCs w:val="24"/>
          <w:lang w:val="en-US"/>
        </w:rPr>
        <w:t xml:space="preserve"> </w:t>
      </w:r>
      <w:proofErr w:type="spellStart"/>
      <w:r>
        <w:rPr>
          <w:sz w:val="24"/>
          <w:szCs w:val="24"/>
          <w:lang w:val="en-US"/>
        </w:rPr>
        <w:t>modeli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uygulamaları</w:t>
      </w:r>
      <w:proofErr w:type="spellEnd"/>
      <w:r>
        <w:rPr>
          <w:sz w:val="24"/>
          <w:szCs w:val="24"/>
          <w:lang w:val="en-US"/>
        </w:rPr>
        <w:t xml:space="preserve"> </w:t>
      </w:r>
    </w:p>
    <w:p w14:paraId="5E2E45D3" w14:textId="77777777" w:rsidR="00F32123" w:rsidRDefault="00622ABA" w:rsidP="00622ABA">
      <w:pPr>
        <w:pStyle w:val="Standard"/>
        <w:spacing w:before="120" w:after="120" w:line="360" w:lineRule="auto"/>
        <w:jc w:val="both"/>
        <w:rPr>
          <w:sz w:val="24"/>
          <w:szCs w:val="24"/>
        </w:rPr>
      </w:pPr>
      <w:r w:rsidRPr="00622ABA">
        <w:rPr>
          <w:sz w:val="24"/>
          <w:szCs w:val="24"/>
        </w:rPr>
        <w:t>Yoktur.</w:t>
      </w:r>
    </w:p>
    <w:p w14:paraId="267B55C5" w14:textId="0B051CCB" w:rsidR="00622ABA" w:rsidRPr="00F32123" w:rsidRDefault="00C132B6" w:rsidP="00622ABA">
      <w:pPr>
        <w:pStyle w:val="Standard"/>
        <w:spacing w:before="120" w:after="120" w:line="360" w:lineRule="auto"/>
        <w:jc w:val="both"/>
        <w:rPr>
          <w:sz w:val="24"/>
          <w:szCs w:val="24"/>
        </w:rPr>
      </w:pPr>
      <w:r>
        <w:rPr>
          <w:sz w:val="24"/>
          <w:szCs w:val="24"/>
          <w:lang w:val="en-US"/>
        </w:rPr>
        <w:lastRenderedPageBreak/>
        <w:t>-</w:t>
      </w:r>
      <w:proofErr w:type="spellStart"/>
      <w:r>
        <w:rPr>
          <w:sz w:val="24"/>
          <w:szCs w:val="24"/>
          <w:lang w:val="en-US"/>
        </w:rPr>
        <w:t>Araştırma</w:t>
      </w:r>
      <w:proofErr w:type="spellEnd"/>
      <w:r>
        <w:rPr>
          <w:sz w:val="24"/>
          <w:szCs w:val="24"/>
          <w:lang w:val="en-US"/>
        </w:rPr>
        <w:t xml:space="preserve"> </w:t>
      </w:r>
      <w:proofErr w:type="spellStart"/>
      <w:r>
        <w:rPr>
          <w:sz w:val="24"/>
          <w:szCs w:val="24"/>
          <w:lang w:val="en-US"/>
        </w:rPr>
        <w:t>faaliyetlerini</w:t>
      </w:r>
      <w:proofErr w:type="spellEnd"/>
      <w:r>
        <w:rPr>
          <w:sz w:val="24"/>
          <w:szCs w:val="24"/>
          <w:lang w:val="en-US"/>
        </w:rPr>
        <w:t xml:space="preserve"> </w:t>
      </w:r>
      <w:proofErr w:type="spellStart"/>
      <w:r>
        <w:rPr>
          <w:sz w:val="24"/>
          <w:szCs w:val="24"/>
          <w:lang w:val="en-US"/>
        </w:rPr>
        <w:t>yürüten</w:t>
      </w:r>
      <w:proofErr w:type="spellEnd"/>
      <w:r>
        <w:rPr>
          <w:sz w:val="24"/>
          <w:szCs w:val="24"/>
          <w:lang w:val="en-US"/>
        </w:rPr>
        <w:t xml:space="preserve"> </w:t>
      </w:r>
      <w:proofErr w:type="spellStart"/>
      <w:r>
        <w:rPr>
          <w:sz w:val="24"/>
          <w:szCs w:val="24"/>
          <w:lang w:val="en-US"/>
        </w:rPr>
        <w:t>birimler</w:t>
      </w:r>
      <w:proofErr w:type="spellEnd"/>
      <w:r>
        <w:rPr>
          <w:sz w:val="24"/>
          <w:szCs w:val="24"/>
          <w:lang w:val="en-US"/>
        </w:rPr>
        <w:t xml:space="preserve"> </w:t>
      </w:r>
    </w:p>
    <w:p w14:paraId="53A36AD3" w14:textId="3F512168" w:rsidR="00622ABA" w:rsidRPr="00622ABA" w:rsidRDefault="00622ABA" w:rsidP="00622ABA">
      <w:pPr>
        <w:pStyle w:val="Standard"/>
        <w:spacing w:before="120" w:after="120" w:line="360" w:lineRule="auto"/>
        <w:jc w:val="both"/>
        <w:rPr>
          <w:color w:val="FF0000"/>
          <w:sz w:val="24"/>
          <w:szCs w:val="24"/>
          <w:lang w:val="en-US"/>
        </w:rPr>
      </w:pPr>
      <w:r w:rsidRPr="00622ABA">
        <w:rPr>
          <w:color w:val="000000"/>
          <w:sz w:val="24"/>
          <w:szCs w:val="24"/>
          <w:lang w:eastAsia="tr-TR"/>
        </w:rPr>
        <w:t>Kurumumuzun araştırma birimleri şu şekildedir:</w:t>
      </w:r>
    </w:p>
    <w:p w14:paraId="3F46146B"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25" w:tgtFrame="_blank" w:history="1">
        <w:r w:rsidRPr="00622ABA">
          <w:rPr>
            <w:rFonts w:ascii="Times New Roman" w:eastAsia="Times New Roman" w:hAnsi="Times New Roman" w:cs="Times New Roman"/>
            <w:sz w:val="24"/>
            <w:szCs w:val="24"/>
          </w:rPr>
          <w:t>Açık ve Uzaktan Öğrenme Uygulama ve Araştırma Merkezi</w:t>
        </w:r>
      </w:hyperlink>
    </w:p>
    <w:p w14:paraId="7E8A18B2"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proofErr w:type="spellStart"/>
      <w:r w:rsidRPr="00622ABA">
        <w:rPr>
          <w:rFonts w:ascii="Times New Roman" w:eastAsia="Times New Roman" w:hAnsi="Times New Roman" w:cs="Times New Roman"/>
          <w:sz w:val="24"/>
          <w:szCs w:val="24"/>
        </w:rPr>
        <w:fldChar w:fldCharType="begin"/>
      </w:r>
      <w:r w:rsidRPr="00622ABA">
        <w:rPr>
          <w:rFonts w:ascii="Times New Roman" w:eastAsia="Times New Roman" w:hAnsi="Times New Roman" w:cs="Times New Roman"/>
          <w:sz w:val="24"/>
          <w:szCs w:val="24"/>
        </w:rPr>
        <w:instrText>HYPERLINK "http://w3.bilecik.edu.tr/biyotekmer/" \t "_blank"</w:instrText>
      </w:r>
      <w:r w:rsidRPr="00622ABA">
        <w:rPr>
          <w:rFonts w:ascii="Times New Roman" w:eastAsia="Times New Roman" w:hAnsi="Times New Roman" w:cs="Times New Roman"/>
          <w:sz w:val="24"/>
          <w:szCs w:val="24"/>
        </w:rPr>
      </w:r>
      <w:r w:rsidRPr="00622ABA">
        <w:rPr>
          <w:rFonts w:ascii="Times New Roman" w:eastAsia="Times New Roman" w:hAnsi="Times New Roman" w:cs="Times New Roman"/>
          <w:sz w:val="24"/>
          <w:szCs w:val="24"/>
        </w:rPr>
        <w:fldChar w:fldCharType="separate"/>
      </w:r>
      <w:r w:rsidRPr="00622ABA">
        <w:rPr>
          <w:rFonts w:ascii="Times New Roman" w:eastAsia="Times New Roman" w:hAnsi="Times New Roman" w:cs="Times New Roman"/>
          <w:sz w:val="24"/>
          <w:szCs w:val="24"/>
        </w:rPr>
        <w:t>Biyoteknoloji</w:t>
      </w:r>
      <w:proofErr w:type="spellEnd"/>
      <w:r w:rsidRPr="00622ABA">
        <w:rPr>
          <w:rFonts w:ascii="Times New Roman" w:eastAsia="Times New Roman" w:hAnsi="Times New Roman" w:cs="Times New Roman"/>
          <w:sz w:val="24"/>
          <w:szCs w:val="24"/>
        </w:rPr>
        <w:t xml:space="preserve"> Uygulama ve Araştırma Merkezi</w:t>
      </w:r>
      <w:r w:rsidRPr="00622ABA">
        <w:rPr>
          <w:rFonts w:ascii="Times New Roman" w:eastAsia="Times New Roman" w:hAnsi="Times New Roman" w:cs="Times New Roman"/>
          <w:sz w:val="24"/>
          <w:szCs w:val="24"/>
        </w:rPr>
        <w:fldChar w:fldCharType="end"/>
      </w:r>
    </w:p>
    <w:p w14:paraId="12E25DFA"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26" w:tgtFrame="_blank" w:history="1">
        <w:r w:rsidRPr="00622ABA">
          <w:rPr>
            <w:rFonts w:ascii="Times New Roman" w:eastAsia="Times New Roman" w:hAnsi="Times New Roman" w:cs="Times New Roman"/>
            <w:sz w:val="24"/>
            <w:szCs w:val="24"/>
          </w:rPr>
          <w:t>Deneysel Arkeoloji Uygulama ve Araştırma Merkezi</w:t>
        </w:r>
      </w:hyperlink>
    </w:p>
    <w:p w14:paraId="113BF64C"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27" w:tgtFrame="_blank" w:history="1">
        <w:r w:rsidRPr="00622ABA">
          <w:rPr>
            <w:rFonts w:ascii="Times New Roman" w:eastAsia="Times New Roman" w:hAnsi="Times New Roman" w:cs="Times New Roman"/>
            <w:sz w:val="24"/>
            <w:szCs w:val="24"/>
          </w:rPr>
          <w:t>Endüstriye Dayalı Mesleki Eğitim Uygulama ve Araştırma Merkezi</w:t>
        </w:r>
      </w:hyperlink>
    </w:p>
    <w:p w14:paraId="4464771C"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28" w:tgtFrame="_blank" w:history="1">
        <w:r w:rsidRPr="00622ABA">
          <w:rPr>
            <w:rFonts w:ascii="Times New Roman" w:eastAsia="Times New Roman" w:hAnsi="Times New Roman" w:cs="Times New Roman"/>
            <w:sz w:val="24"/>
            <w:szCs w:val="24"/>
          </w:rPr>
          <w:t>Enerji Teknolojileri Uygulama ve Araştırma Merkezi</w:t>
        </w:r>
      </w:hyperlink>
    </w:p>
    <w:p w14:paraId="5D3A3B2C"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29" w:tgtFrame="_blank" w:history="1">
        <w:r w:rsidRPr="00622ABA">
          <w:rPr>
            <w:rFonts w:ascii="Times New Roman" w:eastAsia="Times New Roman" w:hAnsi="Times New Roman" w:cs="Times New Roman"/>
            <w:sz w:val="24"/>
            <w:szCs w:val="24"/>
          </w:rPr>
          <w:t>Geleneksel Türk Sanatları Uygulama ve Araştırma Merkezi</w:t>
        </w:r>
      </w:hyperlink>
    </w:p>
    <w:p w14:paraId="1DFCE433"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30" w:tgtFrame="_blank" w:history="1">
        <w:r w:rsidRPr="00622ABA">
          <w:rPr>
            <w:rFonts w:ascii="Times New Roman" w:eastAsia="Times New Roman" w:hAnsi="Times New Roman" w:cs="Times New Roman"/>
            <w:sz w:val="24"/>
            <w:szCs w:val="24"/>
          </w:rPr>
          <w:t>Merkezi Araştırma Laboratuvarı Uygulama ve Araştırma Merkezi</w:t>
        </w:r>
      </w:hyperlink>
    </w:p>
    <w:p w14:paraId="09CB2A82"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31" w:tgtFrame="_blank" w:history="1">
        <w:r w:rsidRPr="00622ABA">
          <w:rPr>
            <w:rFonts w:ascii="Times New Roman" w:eastAsia="Times New Roman" w:hAnsi="Times New Roman" w:cs="Times New Roman"/>
            <w:sz w:val="24"/>
            <w:szCs w:val="24"/>
          </w:rPr>
          <w:t>Oğuz-Türkmen Araştırmaları Uygulama ve Araştırma Merkezi</w:t>
        </w:r>
      </w:hyperlink>
    </w:p>
    <w:p w14:paraId="522A769F"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32" w:tgtFrame="_blank" w:history="1">
        <w:r w:rsidRPr="00622ABA">
          <w:rPr>
            <w:rFonts w:ascii="Times New Roman" w:eastAsia="Times New Roman" w:hAnsi="Times New Roman" w:cs="Times New Roman"/>
            <w:sz w:val="24"/>
            <w:szCs w:val="24"/>
          </w:rPr>
          <w:t>Osmanlı Tarihi Uygulama ve Araştırma Merkezi</w:t>
        </w:r>
      </w:hyperlink>
    </w:p>
    <w:p w14:paraId="421590D9"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33" w:tgtFrame="_blank" w:history="1">
        <w:r w:rsidRPr="00622ABA">
          <w:rPr>
            <w:rFonts w:ascii="Times New Roman" w:eastAsia="Times New Roman" w:hAnsi="Times New Roman" w:cs="Times New Roman"/>
            <w:sz w:val="24"/>
            <w:szCs w:val="24"/>
          </w:rPr>
          <w:t>Sürekli Eğitim Uygulama ve Araştırma Merkezi</w:t>
        </w:r>
      </w:hyperlink>
    </w:p>
    <w:p w14:paraId="50629B90"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w:t>
      </w:r>
      <w:hyperlink r:id="rId34" w:tgtFrame="_blank" w:history="1">
        <w:r w:rsidRPr="00622ABA">
          <w:rPr>
            <w:rFonts w:ascii="Times New Roman" w:eastAsia="Times New Roman" w:hAnsi="Times New Roman" w:cs="Times New Roman"/>
            <w:sz w:val="24"/>
            <w:szCs w:val="24"/>
          </w:rPr>
          <w:t>Türkçe Öğretimi Uygulama ve Araştırma Merkezi</w:t>
        </w:r>
      </w:hyperlink>
    </w:p>
    <w:p w14:paraId="5E12BA90" w14:textId="38C62609" w:rsidR="00696D88" w:rsidRDefault="00696D88" w:rsidP="00B23DC6">
      <w:pPr>
        <w:pStyle w:val="Standard"/>
        <w:spacing w:before="120" w:after="120" w:line="360" w:lineRule="auto"/>
        <w:jc w:val="both"/>
      </w:pPr>
    </w:p>
    <w:p w14:paraId="0F8C05A0" w14:textId="234A4E8E" w:rsidR="00696D88" w:rsidRDefault="00C132B6" w:rsidP="00B23DC6">
      <w:pPr>
        <w:pStyle w:val="Standard"/>
        <w:spacing w:before="120" w:after="120" w:line="360" w:lineRule="auto"/>
        <w:jc w:val="both"/>
        <w:rPr>
          <w:color w:val="FF0000"/>
          <w:sz w:val="24"/>
          <w:szCs w:val="24"/>
          <w:lang w:val="en-US"/>
        </w:rPr>
      </w:pPr>
      <w:r>
        <w:rPr>
          <w:sz w:val="24"/>
          <w:szCs w:val="24"/>
          <w:lang w:val="en-US"/>
        </w:rPr>
        <w:t>-</w:t>
      </w:r>
      <w:proofErr w:type="spellStart"/>
      <w:r>
        <w:rPr>
          <w:sz w:val="24"/>
          <w:szCs w:val="24"/>
          <w:lang w:val="en-US"/>
        </w:rPr>
        <w:t>Araştırma</w:t>
      </w:r>
      <w:proofErr w:type="spellEnd"/>
      <w:r>
        <w:rPr>
          <w:sz w:val="24"/>
          <w:szCs w:val="24"/>
          <w:lang w:val="en-US"/>
        </w:rPr>
        <w:t xml:space="preserve"> </w:t>
      </w:r>
      <w:proofErr w:type="spellStart"/>
      <w:r>
        <w:rPr>
          <w:sz w:val="24"/>
          <w:szCs w:val="24"/>
          <w:lang w:val="en-US"/>
        </w:rPr>
        <w:t>yönetimi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organizasyonel</w:t>
      </w:r>
      <w:proofErr w:type="spellEnd"/>
      <w:r>
        <w:rPr>
          <w:sz w:val="24"/>
          <w:szCs w:val="24"/>
          <w:lang w:val="en-US"/>
        </w:rPr>
        <w:t xml:space="preserve"> </w:t>
      </w:r>
      <w:proofErr w:type="spellStart"/>
      <w:r>
        <w:rPr>
          <w:sz w:val="24"/>
          <w:szCs w:val="24"/>
          <w:lang w:val="en-US"/>
        </w:rPr>
        <w:t>yapının</w:t>
      </w:r>
      <w:proofErr w:type="spellEnd"/>
      <w:r>
        <w:rPr>
          <w:sz w:val="24"/>
          <w:szCs w:val="24"/>
          <w:lang w:val="en-US"/>
        </w:rPr>
        <w:t xml:space="preserve"> </w:t>
      </w:r>
      <w:proofErr w:type="spellStart"/>
      <w:r>
        <w:rPr>
          <w:sz w:val="24"/>
          <w:szCs w:val="24"/>
          <w:lang w:val="en-US"/>
        </w:rPr>
        <w:t>işlerliğinin</w:t>
      </w:r>
      <w:proofErr w:type="spellEnd"/>
      <w:r>
        <w:rPr>
          <w:sz w:val="24"/>
          <w:szCs w:val="24"/>
          <w:lang w:val="en-US"/>
        </w:rPr>
        <w:t xml:space="preserve"> </w:t>
      </w:r>
      <w:proofErr w:type="spellStart"/>
      <w:r>
        <w:rPr>
          <w:sz w:val="24"/>
          <w:szCs w:val="24"/>
          <w:lang w:val="en-US"/>
        </w:rPr>
        <w:t>izlendiği</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iyileştirildiğine</w:t>
      </w:r>
      <w:proofErr w:type="spellEnd"/>
      <w:r>
        <w:rPr>
          <w:sz w:val="24"/>
          <w:szCs w:val="24"/>
          <w:lang w:val="en-US"/>
        </w:rPr>
        <w:t xml:space="preserve"> </w:t>
      </w:r>
      <w:proofErr w:type="spellStart"/>
      <w:r>
        <w:rPr>
          <w:sz w:val="24"/>
          <w:szCs w:val="24"/>
          <w:lang w:val="en-US"/>
        </w:rPr>
        <w:t>ilişkin</w:t>
      </w:r>
      <w:proofErr w:type="spellEnd"/>
      <w:r>
        <w:rPr>
          <w:sz w:val="24"/>
          <w:szCs w:val="24"/>
          <w:lang w:val="en-US"/>
        </w:rPr>
        <w:t xml:space="preserve"> </w:t>
      </w:r>
      <w:proofErr w:type="spellStart"/>
      <w:r>
        <w:rPr>
          <w:sz w:val="24"/>
          <w:szCs w:val="24"/>
          <w:lang w:val="en-US"/>
        </w:rPr>
        <w:t>kanıtlar</w:t>
      </w:r>
      <w:proofErr w:type="spellEnd"/>
      <w:r>
        <w:rPr>
          <w:sz w:val="24"/>
          <w:szCs w:val="24"/>
          <w:lang w:val="en-US"/>
        </w:rPr>
        <w:t xml:space="preserve"> </w:t>
      </w:r>
    </w:p>
    <w:p w14:paraId="74B4721A" w14:textId="498A4B74" w:rsidR="00622ABA" w:rsidRDefault="00622ABA" w:rsidP="00B23DC6">
      <w:pPr>
        <w:pStyle w:val="Standard"/>
        <w:spacing w:before="120" w:after="120" w:line="360" w:lineRule="auto"/>
        <w:jc w:val="both"/>
      </w:pPr>
      <w:r w:rsidRPr="0022522A">
        <w:rPr>
          <w:sz w:val="24"/>
          <w:szCs w:val="24"/>
        </w:rPr>
        <w:t>Yoktur.</w:t>
      </w:r>
    </w:p>
    <w:p w14:paraId="2EF73B16" w14:textId="77777777" w:rsidR="007F156A" w:rsidRDefault="007F156A" w:rsidP="007F156A">
      <w:pPr>
        <w:pStyle w:val="Standard"/>
        <w:spacing w:before="120" w:after="120" w:line="360" w:lineRule="auto"/>
        <w:jc w:val="both"/>
        <w:rPr>
          <w:b/>
          <w:bCs/>
          <w:sz w:val="24"/>
          <w:szCs w:val="24"/>
        </w:rPr>
      </w:pPr>
    </w:p>
    <w:p w14:paraId="09C08067" w14:textId="7FF68272" w:rsidR="00696D88" w:rsidRDefault="00C132B6" w:rsidP="007F156A">
      <w:pPr>
        <w:pStyle w:val="Standard"/>
        <w:spacing w:before="120" w:after="120" w:line="360" w:lineRule="auto"/>
        <w:jc w:val="both"/>
      </w:pPr>
      <w:r>
        <w:rPr>
          <w:b/>
          <w:bCs/>
          <w:sz w:val="24"/>
          <w:szCs w:val="24"/>
        </w:rPr>
        <w:t>Kanıt Belgeler:</w:t>
      </w:r>
    </w:p>
    <w:p w14:paraId="68EF9329" w14:textId="3BB05A34" w:rsidR="00696D88" w:rsidRDefault="00622ABA" w:rsidP="00622ABA">
      <w:pPr>
        <w:pStyle w:val="Standard"/>
        <w:spacing w:before="120" w:after="120" w:line="360" w:lineRule="auto"/>
        <w:jc w:val="both"/>
        <w:rPr>
          <w:sz w:val="24"/>
          <w:szCs w:val="24"/>
          <w:lang w:val="en-US"/>
        </w:rPr>
      </w:pPr>
      <w:r w:rsidRPr="0022522A">
        <w:rPr>
          <w:sz w:val="24"/>
          <w:szCs w:val="24"/>
        </w:rPr>
        <w:t>Yoktur.</w:t>
      </w:r>
    </w:p>
    <w:p w14:paraId="49ED8979" w14:textId="77777777" w:rsidR="00696D88" w:rsidRDefault="00C132B6" w:rsidP="00B23DC6">
      <w:pPr>
        <w:pStyle w:val="Standard"/>
        <w:spacing w:before="120" w:after="120" w:line="360" w:lineRule="auto"/>
        <w:jc w:val="both"/>
      </w:pPr>
      <w:r>
        <w:rPr>
          <w:i/>
          <w:sz w:val="24"/>
          <w:szCs w:val="24"/>
          <w:lang w:val="en-US"/>
        </w:rPr>
        <w:t xml:space="preserve">C.1.2. </w:t>
      </w:r>
      <w:r>
        <w:rPr>
          <w:i/>
          <w:sz w:val="24"/>
          <w:szCs w:val="24"/>
        </w:rPr>
        <w:t>İç ve Dış Kaynaklar</w:t>
      </w:r>
    </w:p>
    <w:p w14:paraId="0E7088FF" w14:textId="4025E9B7" w:rsidR="00696D88" w:rsidRDefault="00C132B6" w:rsidP="00B23DC6">
      <w:pPr>
        <w:pStyle w:val="Standard"/>
        <w:spacing w:before="120" w:after="120" w:line="360" w:lineRule="auto"/>
        <w:jc w:val="both"/>
        <w:rPr>
          <w:color w:val="FF0000"/>
          <w:sz w:val="24"/>
          <w:szCs w:val="24"/>
          <w:lang w:val="en-US"/>
        </w:rPr>
      </w:pPr>
      <w:r>
        <w:rPr>
          <w:color w:val="000000"/>
          <w:sz w:val="24"/>
          <w:szCs w:val="24"/>
          <w:lang w:val="en-US"/>
        </w:rPr>
        <w:t>-</w:t>
      </w:r>
      <w:proofErr w:type="spellStart"/>
      <w:r>
        <w:rPr>
          <w:color w:val="000000"/>
          <w:sz w:val="24"/>
          <w:szCs w:val="24"/>
          <w:lang w:val="en-US"/>
        </w:rPr>
        <w:t>Araştırma-geliştirme</w:t>
      </w:r>
      <w:proofErr w:type="spellEnd"/>
      <w:r>
        <w:rPr>
          <w:color w:val="000000"/>
          <w:sz w:val="24"/>
          <w:szCs w:val="24"/>
          <w:lang w:val="en-US"/>
        </w:rPr>
        <w:t xml:space="preserve"> </w:t>
      </w:r>
      <w:proofErr w:type="spellStart"/>
      <w:r>
        <w:rPr>
          <w:color w:val="000000"/>
          <w:sz w:val="24"/>
          <w:szCs w:val="24"/>
          <w:lang w:val="en-US"/>
        </w:rPr>
        <w:t>kaynaklarının</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stratejisi</w:t>
      </w:r>
      <w:proofErr w:type="spellEnd"/>
      <w:r>
        <w:rPr>
          <w:color w:val="000000"/>
          <w:sz w:val="24"/>
          <w:szCs w:val="24"/>
          <w:lang w:val="en-US"/>
        </w:rPr>
        <w:t xml:space="preserve"> </w:t>
      </w:r>
      <w:proofErr w:type="spellStart"/>
      <w:r>
        <w:rPr>
          <w:color w:val="000000"/>
          <w:sz w:val="24"/>
          <w:szCs w:val="24"/>
          <w:lang w:val="en-US"/>
        </w:rPr>
        <w:t>doğrultusunda</w:t>
      </w:r>
      <w:proofErr w:type="spellEnd"/>
      <w:r>
        <w:rPr>
          <w:color w:val="000000"/>
          <w:sz w:val="24"/>
          <w:szCs w:val="24"/>
          <w:lang w:val="en-US"/>
        </w:rPr>
        <w:t xml:space="preserve"> </w:t>
      </w:r>
      <w:proofErr w:type="spellStart"/>
      <w:r>
        <w:rPr>
          <w:color w:val="000000"/>
          <w:sz w:val="24"/>
          <w:szCs w:val="24"/>
          <w:lang w:val="en-US"/>
        </w:rPr>
        <w:t>yönetildiğini</w:t>
      </w:r>
      <w:proofErr w:type="spellEnd"/>
      <w:r>
        <w:rPr>
          <w:color w:val="000000"/>
          <w:sz w:val="24"/>
          <w:szCs w:val="24"/>
          <w:lang w:val="en-US"/>
        </w:rPr>
        <w:t xml:space="preserve"> </w:t>
      </w:r>
      <w:proofErr w:type="spellStart"/>
      <w:r>
        <w:rPr>
          <w:color w:val="000000"/>
          <w:sz w:val="24"/>
          <w:szCs w:val="24"/>
          <w:lang w:val="en-US"/>
        </w:rPr>
        <w:t>gösteren</w:t>
      </w:r>
      <w:proofErr w:type="spellEnd"/>
      <w:r>
        <w:rPr>
          <w:color w:val="000000"/>
          <w:sz w:val="24"/>
          <w:szCs w:val="24"/>
          <w:lang w:val="en-US"/>
        </w:rPr>
        <w:t xml:space="preserve"> </w:t>
      </w:r>
      <w:proofErr w:type="spellStart"/>
      <w:r>
        <w:rPr>
          <w:color w:val="000000"/>
          <w:sz w:val="24"/>
          <w:szCs w:val="24"/>
          <w:lang w:val="en-US"/>
        </w:rPr>
        <w:t>kanıtlar</w:t>
      </w:r>
      <w:proofErr w:type="spellEnd"/>
      <w:r>
        <w:rPr>
          <w:color w:val="000000"/>
          <w:sz w:val="24"/>
          <w:szCs w:val="24"/>
          <w:lang w:val="en-US"/>
        </w:rPr>
        <w:t xml:space="preserve"> </w:t>
      </w:r>
    </w:p>
    <w:p w14:paraId="0C2A045A" w14:textId="5DA29594" w:rsidR="00622ABA" w:rsidRDefault="00622ABA" w:rsidP="00622ABA">
      <w:pPr>
        <w:pStyle w:val="Standard"/>
        <w:spacing w:before="120" w:after="120" w:line="360" w:lineRule="auto"/>
        <w:jc w:val="both"/>
        <w:rPr>
          <w:sz w:val="24"/>
          <w:szCs w:val="24"/>
        </w:rPr>
      </w:pPr>
      <w:r w:rsidRPr="0022522A">
        <w:rPr>
          <w:sz w:val="24"/>
          <w:szCs w:val="24"/>
        </w:rPr>
        <w:t>Yoktur.</w:t>
      </w:r>
    </w:p>
    <w:p w14:paraId="41513FC2" w14:textId="77777777" w:rsidR="007F156A" w:rsidRDefault="007F156A" w:rsidP="00622ABA">
      <w:pPr>
        <w:pStyle w:val="Standard"/>
        <w:spacing w:before="120" w:after="120" w:line="360" w:lineRule="auto"/>
        <w:jc w:val="both"/>
        <w:rPr>
          <w:sz w:val="24"/>
          <w:szCs w:val="24"/>
        </w:rPr>
      </w:pPr>
    </w:p>
    <w:p w14:paraId="6D61254D" w14:textId="4C419CD2" w:rsidR="00622ABA" w:rsidRPr="00622ABA" w:rsidRDefault="00C132B6" w:rsidP="00622ABA">
      <w:pPr>
        <w:pStyle w:val="Standard"/>
        <w:spacing w:before="120" w:after="120" w:line="360" w:lineRule="auto"/>
        <w:jc w:val="both"/>
      </w:pPr>
      <w:r>
        <w:rPr>
          <w:sz w:val="24"/>
          <w:szCs w:val="24"/>
          <w:lang w:val="en-US"/>
        </w:rPr>
        <w:t>-</w:t>
      </w:r>
      <w:proofErr w:type="spellStart"/>
      <w:r>
        <w:rPr>
          <w:sz w:val="24"/>
          <w:szCs w:val="24"/>
          <w:lang w:val="en-US"/>
        </w:rPr>
        <w:t>Araştırma</w:t>
      </w:r>
      <w:proofErr w:type="spellEnd"/>
      <w:r>
        <w:rPr>
          <w:sz w:val="24"/>
          <w:szCs w:val="24"/>
          <w:lang w:val="en-US"/>
        </w:rPr>
        <w:t xml:space="preserve"> </w:t>
      </w:r>
      <w:proofErr w:type="spellStart"/>
      <w:r>
        <w:rPr>
          <w:sz w:val="24"/>
          <w:szCs w:val="24"/>
          <w:lang w:val="en-US"/>
        </w:rPr>
        <w:t>çerçevesinde</w:t>
      </w:r>
      <w:proofErr w:type="spellEnd"/>
      <w:r>
        <w:rPr>
          <w:sz w:val="24"/>
          <w:szCs w:val="24"/>
          <w:lang w:val="en-US"/>
        </w:rPr>
        <w:t xml:space="preserve"> </w:t>
      </w:r>
      <w:proofErr w:type="spellStart"/>
      <w:r>
        <w:rPr>
          <w:sz w:val="24"/>
          <w:szCs w:val="24"/>
          <w:lang w:val="en-US"/>
        </w:rPr>
        <w:t>yapılan</w:t>
      </w:r>
      <w:proofErr w:type="spellEnd"/>
      <w:r>
        <w:rPr>
          <w:sz w:val="24"/>
          <w:szCs w:val="24"/>
          <w:lang w:val="en-US"/>
        </w:rPr>
        <w:t xml:space="preserve"> </w:t>
      </w:r>
      <w:proofErr w:type="spellStart"/>
      <w:r>
        <w:rPr>
          <w:sz w:val="24"/>
          <w:szCs w:val="24"/>
          <w:lang w:val="en-US"/>
        </w:rPr>
        <w:t>stratejik</w:t>
      </w:r>
      <w:proofErr w:type="spellEnd"/>
      <w:r>
        <w:rPr>
          <w:sz w:val="24"/>
          <w:szCs w:val="24"/>
          <w:lang w:val="en-US"/>
        </w:rPr>
        <w:t xml:space="preserve"> </w:t>
      </w:r>
      <w:proofErr w:type="spellStart"/>
      <w:r>
        <w:rPr>
          <w:sz w:val="24"/>
          <w:szCs w:val="24"/>
          <w:lang w:val="en-US"/>
        </w:rPr>
        <w:t>ortaklıklar</w:t>
      </w:r>
      <w:proofErr w:type="spellEnd"/>
      <w:r>
        <w:rPr>
          <w:sz w:val="24"/>
          <w:szCs w:val="24"/>
          <w:lang w:val="en-US"/>
        </w:rPr>
        <w:t xml:space="preserve"> (</w:t>
      </w:r>
      <w:proofErr w:type="spellStart"/>
      <w:r>
        <w:rPr>
          <w:sz w:val="24"/>
          <w:szCs w:val="24"/>
          <w:lang w:val="en-US"/>
        </w:rPr>
        <w:t>Kamu</w:t>
      </w:r>
      <w:proofErr w:type="spellEnd"/>
      <w:r>
        <w:rPr>
          <w:sz w:val="24"/>
          <w:szCs w:val="24"/>
          <w:lang w:val="en-US"/>
        </w:rPr>
        <w:t xml:space="preserve"> </w:t>
      </w:r>
      <w:proofErr w:type="spellStart"/>
      <w:r>
        <w:rPr>
          <w:sz w:val="24"/>
          <w:szCs w:val="24"/>
          <w:lang w:val="en-US"/>
        </w:rPr>
        <w:t>veya</w:t>
      </w:r>
      <w:proofErr w:type="spellEnd"/>
      <w:r>
        <w:rPr>
          <w:sz w:val="24"/>
          <w:szCs w:val="24"/>
          <w:lang w:val="en-US"/>
        </w:rPr>
        <w:t xml:space="preserve"> </w:t>
      </w:r>
      <w:proofErr w:type="spellStart"/>
      <w:r>
        <w:rPr>
          <w:sz w:val="24"/>
          <w:szCs w:val="24"/>
          <w:lang w:val="en-US"/>
        </w:rPr>
        <w:t>özel</w:t>
      </w:r>
      <w:proofErr w:type="spellEnd"/>
      <w:r>
        <w:rPr>
          <w:sz w:val="24"/>
          <w:szCs w:val="24"/>
          <w:lang w:val="en-US"/>
        </w:rPr>
        <w:t xml:space="preserve">) </w:t>
      </w:r>
    </w:p>
    <w:p w14:paraId="772AADC9" w14:textId="0C54496E" w:rsidR="007F156A" w:rsidRDefault="00A11EF0" w:rsidP="00B23DC6">
      <w:pPr>
        <w:pStyle w:val="Standard"/>
        <w:spacing w:before="120" w:after="120" w:line="360" w:lineRule="auto"/>
        <w:jc w:val="both"/>
        <w:rPr>
          <w:sz w:val="24"/>
          <w:szCs w:val="24"/>
        </w:rPr>
      </w:pPr>
      <w:r>
        <w:rPr>
          <w:sz w:val="24"/>
          <w:szCs w:val="24"/>
        </w:rPr>
        <w:t>Yoktur.</w:t>
      </w:r>
    </w:p>
    <w:p w14:paraId="03F0C757" w14:textId="77777777" w:rsidR="007F156A" w:rsidRDefault="007F156A" w:rsidP="007F156A">
      <w:pPr>
        <w:pStyle w:val="Standard"/>
        <w:spacing w:before="120" w:after="120" w:line="360" w:lineRule="auto"/>
        <w:jc w:val="both"/>
        <w:rPr>
          <w:b/>
          <w:bCs/>
          <w:sz w:val="24"/>
          <w:szCs w:val="24"/>
        </w:rPr>
      </w:pPr>
    </w:p>
    <w:p w14:paraId="63790848" w14:textId="3B59ED48" w:rsidR="00696D88" w:rsidRDefault="00C132B6" w:rsidP="007F156A">
      <w:pPr>
        <w:pStyle w:val="Standard"/>
        <w:spacing w:before="120" w:after="120" w:line="360" w:lineRule="auto"/>
        <w:jc w:val="both"/>
      </w:pPr>
      <w:r>
        <w:rPr>
          <w:b/>
          <w:bCs/>
          <w:sz w:val="24"/>
          <w:szCs w:val="24"/>
        </w:rPr>
        <w:lastRenderedPageBreak/>
        <w:t>Kanıt Belgeler:</w:t>
      </w:r>
    </w:p>
    <w:p w14:paraId="403CE480" w14:textId="031E3CFB" w:rsidR="00622ABA" w:rsidRPr="0022522A" w:rsidRDefault="00F32123" w:rsidP="00622ABA">
      <w:pPr>
        <w:pStyle w:val="western"/>
        <w:spacing w:before="100" w:after="100" w:line="360" w:lineRule="auto"/>
        <w:ind w:right="57"/>
        <w:contextualSpacing/>
        <w:jc w:val="both"/>
      </w:pPr>
      <w:r>
        <w:rPr>
          <w:b/>
        </w:rPr>
        <w:t>C</w:t>
      </w:r>
      <w:r w:rsidRPr="0022522A">
        <w:rPr>
          <w:b/>
        </w:rPr>
        <w:t>.</w:t>
      </w:r>
      <w:r>
        <w:rPr>
          <w:b/>
        </w:rPr>
        <w:t>1</w:t>
      </w:r>
      <w:r w:rsidRPr="0022522A">
        <w:rPr>
          <w:b/>
        </w:rPr>
        <w:t>.</w:t>
      </w:r>
      <w:r>
        <w:rPr>
          <w:b/>
        </w:rPr>
        <w:t>2</w:t>
      </w:r>
      <w:r w:rsidRPr="0022522A">
        <w:rPr>
          <w:b/>
        </w:rPr>
        <w:t>.1:</w:t>
      </w:r>
      <w:hyperlink r:id="rId35" w:history="1">
        <w:r w:rsidRPr="001C424A">
          <w:rPr>
            <w:rStyle w:val="Kpr"/>
          </w:rPr>
          <w:t>https://gpdp.gsb.gov.tr/</w:t>
        </w:r>
      </w:hyperlink>
    </w:p>
    <w:p w14:paraId="7B16CEA0" w14:textId="7EE68544" w:rsidR="00622ABA" w:rsidRDefault="00F32123" w:rsidP="00622ABA">
      <w:pPr>
        <w:pStyle w:val="western"/>
        <w:spacing w:before="100" w:after="100" w:line="360" w:lineRule="auto"/>
        <w:ind w:right="57"/>
        <w:contextualSpacing/>
        <w:jc w:val="both"/>
      </w:pPr>
      <w:r>
        <w:rPr>
          <w:b/>
        </w:rPr>
        <w:t>C</w:t>
      </w:r>
      <w:r w:rsidRPr="0022522A">
        <w:rPr>
          <w:b/>
        </w:rPr>
        <w:t>.</w:t>
      </w:r>
      <w:r>
        <w:rPr>
          <w:b/>
        </w:rPr>
        <w:t>1</w:t>
      </w:r>
      <w:r w:rsidRPr="0022522A">
        <w:rPr>
          <w:b/>
        </w:rPr>
        <w:t>.</w:t>
      </w:r>
      <w:r>
        <w:rPr>
          <w:b/>
        </w:rPr>
        <w:t>2</w:t>
      </w:r>
      <w:r w:rsidRPr="0022522A">
        <w:rPr>
          <w:b/>
        </w:rPr>
        <w:t>.</w:t>
      </w:r>
      <w:r>
        <w:rPr>
          <w:b/>
        </w:rPr>
        <w:t>2</w:t>
      </w:r>
      <w:r w:rsidRPr="0022522A">
        <w:rPr>
          <w:b/>
        </w:rPr>
        <w:t>:</w:t>
      </w:r>
      <w:hyperlink r:id="rId36" w:history="1">
        <w:r w:rsidR="00622ABA" w:rsidRPr="0022522A">
          <w:rPr>
            <w:rStyle w:val="Kpr"/>
          </w:rPr>
          <w:t>http://www.bilecik.gov.tr/yuz-yuze-iii-projesi</w:t>
        </w:r>
      </w:hyperlink>
    </w:p>
    <w:p w14:paraId="19CDCA45" w14:textId="77777777" w:rsidR="00696D88" w:rsidRDefault="00696D88" w:rsidP="00B23DC6">
      <w:pPr>
        <w:pStyle w:val="Standard"/>
        <w:spacing w:before="120" w:after="120" w:line="360" w:lineRule="auto"/>
        <w:jc w:val="both"/>
        <w:rPr>
          <w:sz w:val="24"/>
          <w:szCs w:val="24"/>
        </w:rPr>
      </w:pPr>
    </w:p>
    <w:p w14:paraId="06D5747D" w14:textId="77777777" w:rsidR="00696D88" w:rsidRDefault="00C132B6" w:rsidP="00B23DC6">
      <w:pPr>
        <w:pStyle w:val="Standard"/>
        <w:spacing w:before="120" w:after="120" w:line="360" w:lineRule="auto"/>
        <w:jc w:val="both"/>
      </w:pPr>
      <w:r>
        <w:rPr>
          <w:b/>
          <w:sz w:val="24"/>
          <w:szCs w:val="24"/>
          <w:lang w:val="en-US"/>
        </w:rPr>
        <w:t xml:space="preserve">C.2. </w:t>
      </w:r>
      <w:proofErr w:type="spellStart"/>
      <w:r>
        <w:rPr>
          <w:b/>
          <w:sz w:val="24"/>
          <w:szCs w:val="24"/>
          <w:lang w:val="en-US"/>
        </w:rPr>
        <w:t>Araştırma</w:t>
      </w:r>
      <w:proofErr w:type="spellEnd"/>
      <w:r>
        <w:rPr>
          <w:b/>
          <w:sz w:val="24"/>
          <w:szCs w:val="24"/>
          <w:lang w:val="en-US"/>
        </w:rPr>
        <w:t xml:space="preserve"> </w:t>
      </w:r>
      <w:proofErr w:type="spellStart"/>
      <w:r>
        <w:rPr>
          <w:b/>
          <w:sz w:val="24"/>
          <w:szCs w:val="24"/>
          <w:lang w:val="en-US"/>
        </w:rPr>
        <w:t>Yetkinliği</w:t>
      </w:r>
      <w:proofErr w:type="spellEnd"/>
      <w:r>
        <w:rPr>
          <w:b/>
          <w:sz w:val="24"/>
          <w:szCs w:val="24"/>
          <w:lang w:val="en-US"/>
        </w:rPr>
        <w:t xml:space="preserve">, </w:t>
      </w:r>
      <w:proofErr w:type="spellStart"/>
      <w:r>
        <w:rPr>
          <w:b/>
          <w:sz w:val="24"/>
          <w:szCs w:val="24"/>
          <w:lang w:val="en-US"/>
        </w:rPr>
        <w:t>İş</w:t>
      </w:r>
      <w:proofErr w:type="spellEnd"/>
      <w:r>
        <w:rPr>
          <w:b/>
          <w:sz w:val="24"/>
          <w:szCs w:val="24"/>
          <w:lang w:val="en-US"/>
        </w:rPr>
        <w:t xml:space="preserve"> </w:t>
      </w:r>
      <w:proofErr w:type="spellStart"/>
      <w:r>
        <w:rPr>
          <w:b/>
          <w:sz w:val="24"/>
          <w:szCs w:val="24"/>
          <w:lang w:val="en-US"/>
        </w:rPr>
        <w:t>birlikler</w:t>
      </w:r>
      <w:proofErr w:type="spellEnd"/>
      <w:r>
        <w:rPr>
          <w:b/>
          <w:sz w:val="24"/>
          <w:szCs w:val="24"/>
          <w:lang w:val="en-US"/>
        </w:rPr>
        <w:t xml:space="preserve"> </w:t>
      </w:r>
      <w:proofErr w:type="spellStart"/>
      <w:r>
        <w:rPr>
          <w:b/>
          <w:sz w:val="24"/>
          <w:szCs w:val="24"/>
          <w:lang w:val="en-US"/>
        </w:rPr>
        <w:t>ve</w:t>
      </w:r>
      <w:proofErr w:type="spellEnd"/>
      <w:r>
        <w:rPr>
          <w:b/>
          <w:sz w:val="24"/>
          <w:szCs w:val="24"/>
          <w:lang w:val="en-US"/>
        </w:rPr>
        <w:t xml:space="preserve"> </w:t>
      </w:r>
      <w:proofErr w:type="spellStart"/>
      <w:r>
        <w:rPr>
          <w:b/>
          <w:sz w:val="24"/>
          <w:szCs w:val="24"/>
          <w:lang w:val="en-US"/>
        </w:rPr>
        <w:t>Destekler</w:t>
      </w:r>
      <w:proofErr w:type="spellEnd"/>
    </w:p>
    <w:p w14:paraId="45E29476" w14:textId="77777777" w:rsidR="00696D88" w:rsidRDefault="00C132B6" w:rsidP="00B23DC6">
      <w:pPr>
        <w:pStyle w:val="Standard"/>
        <w:spacing w:before="120" w:after="120" w:line="360" w:lineRule="auto"/>
        <w:jc w:val="both"/>
      </w:pPr>
      <w:r>
        <w:rPr>
          <w:i/>
          <w:sz w:val="24"/>
          <w:szCs w:val="24"/>
          <w:lang w:val="en-US"/>
        </w:rPr>
        <w:t xml:space="preserve">C.2.1. </w:t>
      </w:r>
      <w:proofErr w:type="spellStart"/>
      <w:r>
        <w:rPr>
          <w:i/>
          <w:sz w:val="24"/>
          <w:szCs w:val="24"/>
          <w:lang w:val="en-US"/>
        </w:rPr>
        <w:t>Araştırma</w:t>
      </w:r>
      <w:proofErr w:type="spellEnd"/>
      <w:r>
        <w:rPr>
          <w:i/>
          <w:sz w:val="24"/>
          <w:szCs w:val="24"/>
          <w:lang w:val="en-US"/>
        </w:rPr>
        <w:t xml:space="preserve"> </w:t>
      </w:r>
      <w:proofErr w:type="spellStart"/>
      <w:r>
        <w:rPr>
          <w:i/>
          <w:sz w:val="24"/>
          <w:szCs w:val="24"/>
          <w:lang w:val="en-US"/>
        </w:rPr>
        <w:t>yetkinlikleri</w:t>
      </w:r>
      <w:proofErr w:type="spellEnd"/>
      <w:r>
        <w:rPr>
          <w:i/>
          <w:sz w:val="24"/>
          <w:szCs w:val="24"/>
          <w:lang w:val="en-US"/>
        </w:rPr>
        <w:t xml:space="preserve"> </w:t>
      </w:r>
      <w:proofErr w:type="spellStart"/>
      <w:r>
        <w:rPr>
          <w:i/>
          <w:sz w:val="24"/>
          <w:szCs w:val="24"/>
          <w:lang w:val="en-US"/>
        </w:rPr>
        <w:t>ve</w:t>
      </w:r>
      <w:proofErr w:type="spellEnd"/>
      <w:r>
        <w:rPr>
          <w:i/>
          <w:sz w:val="24"/>
          <w:szCs w:val="24"/>
          <w:lang w:val="en-US"/>
        </w:rPr>
        <w:t xml:space="preserve"> </w:t>
      </w:r>
      <w:proofErr w:type="spellStart"/>
      <w:r>
        <w:rPr>
          <w:i/>
          <w:sz w:val="24"/>
          <w:szCs w:val="24"/>
          <w:lang w:val="en-US"/>
        </w:rPr>
        <w:t>gelişimi</w:t>
      </w:r>
      <w:proofErr w:type="spellEnd"/>
    </w:p>
    <w:p w14:paraId="20663D6C" w14:textId="5E38A89F" w:rsidR="00696D88" w:rsidRDefault="00C132B6" w:rsidP="00B23DC6">
      <w:pPr>
        <w:pStyle w:val="Standard"/>
        <w:spacing w:before="120" w:after="120" w:line="360" w:lineRule="auto"/>
        <w:jc w:val="both"/>
        <w:rPr>
          <w:color w:val="FF0000"/>
          <w:sz w:val="24"/>
          <w:szCs w:val="24"/>
          <w:lang w:val="en-US"/>
        </w:rPr>
      </w:pPr>
      <w:r>
        <w:rPr>
          <w:color w:val="000000"/>
          <w:sz w:val="24"/>
          <w:szCs w:val="24"/>
          <w:lang w:val="en-US"/>
        </w:rPr>
        <w:t>-</w:t>
      </w:r>
      <w:proofErr w:type="spellStart"/>
      <w:r>
        <w:rPr>
          <w:color w:val="000000"/>
          <w:sz w:val="24"/>
          <w:szCs w:val="24"/>
          <w:lang w:val="en-US"/>
        </w:rPr>
        <w:t>Öğretim</w:t>
      </w:r>
      <w:proofErr w:type="spellEnd"/>
      <w:r>
        <w:rPr>
          <w:color w:val="000000"/>
          <w:sz w:val="24"/>
          <w:szCs w:val="24"/>
          <w:lang w:val="en-US"/>
        </w:rPr>
        <w:t xml:space="preserve"> </w:t>
      </w:r>
      <w:proofErr w:type="spellStart"/>
      <w:r>
        <w:rPr>
          <w:color w:val="000000"/>
          <w:sz w:val="24"/>
          <w:szCs w:val="24"/>
          <w:lang w:val="en-US"/>
        </w:rPr>
        <w:t>elemanlarının</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yetkinliğinin</w:t>
      </w:r>
      <w:proofErr w:type="spellEnd"/>
      <w:r>
        <w:rPr>
          <w:color w:val="000000"/>
          <w:sz w:val="24"/>
          <w:szCs w:val="24"/>
          <w:lang w:val="en-US"/>
        </w:rPr>
        <w:t xml:space="preserve"> </w:t>
      </w:r>
      <w:proofErr w:type="spellStart"/>
      <w:r>
        <w:rPr>
          <w:color w:val="000000"/>
          <w:sz w:val="24"/>
          <w:szCs w:val="24"/>
          <w:lang w:val="en-US"/>
        </w:rPr>
        <w:t>geliştirilmesine</w:t>
      </w:r>
      <w:proofErr w:type="spellEnd"/>
      <w:r>
        <w:rPr>
          <w:color w:val="000000"/>
          <w:sz w:val="24"/>
          <w:szCs w:val="24"/>
          <w:lang w:val="en-US"/>
        </w:rPr>
        <w:t xml:space="preserve"> </w:t>
      </w:r>
      <w:proofErr w:type="spellStart"/>
      <w:r>
        <w:rPr>
          <w:color w:val="000000"/>
          <w:sz w:val="24"/>
          <w:szCs w:val="24"/>
          <w:lang w:val="en-US"/>
        </w:rPr>
        <w:t>yönelik</w:t>
      </w:r>
      <w:proofErr w:type="spellEnd"/>
      <w:r>
        <w:rPr>
          <w:color w:val="000000"/>
          <w:sz w:val="24"/>
          <w:szCs w:val="24"/>
          <w:lang w:val="en-US"/>
        </w:rPr>
        <w:t xml:space="preserve"> </w:t>
      </w:r>
      <w:proofErr w:type="spellStart"/>
      <w:r>
        <w:rPr>
          <w:color w:val="000000"/>
          <w:sz w:val="24"/>
          <w:szCs w:val="24"/>
          <w:lang w:val="en-US"/>
        </w:rPr>
        <w:t>planlama</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uygulamalar</w:t>
      </w:r>
      <w:proofErr w:type="spellEnd"/>
      <w:r>
        <w:rPr>
          <w:color w:val="000000"/>
          <w:sz w:val="24"/>
          <w:szCs w:val="24"/>
          <w:lang w:val="en-US"/>
        </w:rPr>
        <w:t xml:space="preserve"> (</w:t>
      </w:r>
      <w:proofErr w:type="spellStart"/>
      <w:r>
        <w:rPr>
          <w:color w:val="000000"/>
          <w:sz w:val="24"/>
          <w:szCs w:val="24"/>
          <w:lang w:val="en-US"/>
        </w:rPr>
        <w:t>destekleyici</w:t>
      </w:r>
      <w:proofErr w:type="spellEnd"/>
      <w:r>
        <w:rPr>
          <w:color w:val="000000"/>
          <w:sz w:val="24"/>
          <w:szCs w:val="24"/>
          <w:lang w:val="en-US"/>
        </w:rPr>
        <w:t xml:space="preserve"> </w:t>
      </w:r>
      <w:proofErr w:type="spellStart"/>
      <w:r>
        <w:rPr>
          <w:color w:val="000000"/>
          <w:sz w:val="24"/>
          <w:szCs w:val="24"/>
          <w:lang w:val="en-US"/>
        </w:rPr>
        <w:t>eğitimler</w:t>
      </w:r>
      <w:proofErr w:type="spellEnd"/>
      <w:r>
        <w:rPr>
          <w:color w:val="000000"/>
          <w:sz w:val="24"/>
          <w:szCs w:val="24"/>
          <w:lang w:val="en-US"/>
        </w:rPr>
        <w:t xml:space="preserve">, </w:t>
      </w:r>
      <w:proofErr w:type="spellStart"/>
      <w:r>
        <w:rPr>
          <w:color w:val="000000"/>
          <w:sz w:val="24"/>
          <w:szCs w:val="24"/>
          <w:lang w:val="en-US"/>
        </w:rPr>
        <w:t>uluslararası</w:t>
      </w:r>
      <w:proofErr w:type="spellEnd"/>
      <w:r>
        <w:rPr>
          <w:color w:val="000000"/>
          <w:sz w:val="24"/>
          <w:szCs w:val="24"/>
          <w:lang w:val="en-US"/>
        </w:rPr>
        <w:t xml:space="preserve"> </w:t>
      </w:r>
      <w:proofErr w:type="spellStart"/>
      <w:r>
        <w:rPr>
          <w:color w:val="000000"/>
          <w:sz w:val="24"/>
          <w:szCs w:val="24"/>
          <w:lang w:val="en-US"/>
        </w:rPr>
        <w:t>fırsatlar</w:t>
      </w:r>
      <w:proofErr w:type="spellEnd"/>
      <w:r>
        <w:rPr>
          <w:color w:val="000000"/>
          <w:sz w:val="24"/>
          <w:szCs w:val="24"/>
          <w:lang w:val="en-US"/>
        </w:rPr>
        <w:t xml:space="preserve">, </w:t>
      </w:r>
      <w:proofErr w:type="spellStart"/>
      <w:r>
        <w:rPr>
          <w:color w:val="000000"/>
          <w:sz w:val="24"/>
          <w:szCs w:val="24"/>
          <w:lang w:val="en-US"/>
        </w:rPr>
        <w:t>proje</w:t>
      </w:r>
      <w:proofErr w:type="spellEnd"/>
      <w:r>
        <w:rPr>
          <w:color w:val="000000"/>
          <w:sz w:val="24"/>
          <w:szCs w:val="24"/>
          <w:lang w:val="en-US"/>
        </w:rPr>
        <w:t xml:space="preserve"> </w:t>
      </w:r>
      <w:proofErr w:type="spellStart"/>
      <w:r>
        <w:rPr>
          <w:color w:val="000000"/>
          <w:sz w:val="24"/>
          <w:szCs w:val="24"/>
          <w:lang w:val="en-US"/>
        </w:rPr>
        <w:t>iş</w:t>
      </w:r>
      <w:proofErr w:type="spellEnd"/>
      <w:r>
        <w:rPr>
          <w:color w:val="000000"/>
          <w:sz w:val="24"/>
          <w:szCs w:val="24"/>
          <w:lang w:val="en-US"/>
        </w:rPr>
        <w:t xml:space="preserve"> </w:t>
      </w:r>
      <w:proofErr w:type="spellStart"/>
      <w:r>
        <w:rPr>
          <w:color w:val="000000"/>
          <w:sz w:val="24"/>
          <w:szCs w:val="24"/>
          <w:lang w:val="en-US"/>
        </w:rPr>
        <w:t>birliği</w:t>
      </w:r>
      <w:proofErr w:type="spellEnd"/>
      <w:r>
        <w:rPr>
          <w:color w:val="000000"/>
          <w:sz w:val="24"/>
          <w:szCs w:val="24"/>
          <w:lang w:val="en-US"/>
        </w:rPr>
        <w:t xml:space="preserve"> </w:t>
      </w:r>
      <w:proofErr w:type="spellStart"/>
      <w:r>
        <w:rPr>
          <w:color w:val="000000"/>
          <w:sz w:val="24"/>
          <w:szCs w:val="24"/>
          <w:lang w:val="en-US"/>
        </w:rPr>
        <w:t>çalışmaları</w:t>
      </w:r>
      <w:proofErr w:type="spellEnd"/>
      <w:r>
        <w:rPr>
          <w:color w:val="000000"/>
          <w:sz w:val="24"/>
          <w:szCs w:val="24"/>
          <w:lang w:val="en-US"/>
        </w:rPr>
        <w:t xml:space="preserve"> vb.) </w:t>
      </w:r>
    </w:p>
    <w:p w14:paraId="3EA9BB5F" w14:textId="471C0276" w:rsidR="00622ABA" w:rsidRDefault="00622ABA" w:rsidP="00B23DC6">
      <w:pPr>
        <w:pStyle w:val="Standard"/>
        <w:spacing w:before="120" w:after="120" w:line="360" w:lineRule="auto"/>
        <w:jc w:val="both"/>
      </w:pPr>
      <w:r w:rsidRPr="0022522A">
        <w:t>Yoktur</w:t>
      </w:r>
    </w:p>
    <w:p w14:paraId="18974901" w14:textId="77777777" w:rsidR="007F156A" w:rsidRDefault="007F156A" w:rsidP="00B23DC6">
      <w:pPr>
        <w:pStyle w:val="Standard"/>
        <w:spacing w:before="120" w:after="120" w:line="360" w:lineRule="auto"/>
        <w:jc w:val="both"/>
      </w:pPr>
    </w:p>
    <w:p w14:paraId="006EBC93" w14:textId="77777777" w:rsidR="00622ABA" w:rsidRDefault="00C132B6" w:rsidP="00622ABA">
      <w:pPr>
        <w:pStyle w:val="Standard"/>
        <w:spacing w:before="120" w:after="120" w:line="360" w:lineRule="auto"/>
        <w:jc w:val="both"/>
        <w:rPr>
          <w:color w:val="000000"/>
          <w:sz w:val="24"/>
          <w:szCs w:val="24"/>
          <w:lang w:val="en-US"/>
        </w:rPr>
      </w:pPr>
      <w:r>
        <w:rPr>
          <w:color w:val="000000"/>
          <w:sz w:val="24"/>
          <w:szCs w:val="24"/>
          <w:lang w:val="en-US"/>
        </w:rPr>
        <w:t>-</w:t>
      </w:r>
      <w:r>
        <w:rPr>
          <w:color w:val="FF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yürüten</w:t>
      </w:r>
      <w:proofErr w:type="spellEnd"/>
      <w:r>
        <w:rPr>
          <w:color w:val="000000"/>
          <w:sz w:val="24"/>
          <w:szCs w:val="24"/>
          <w:lang w:val="en-US"/>
        </w:rPr>
        <w:t xml:space="preserve"> </w:t>
      </w:r>
      <w:proofErr w:type="spellStart"/>
      <w:r>
        <w:rPr>
          <w:color w:val="000000"/>
          <w:sz w:val="24"/>
          <w:szCs w:val="24"/>
          <w:lang w:val="en-US"/>
        </w:rPr>
        <w:t>öğretim</w:t>
      </w:r>
      <w:proofErr w:type="spellEnd"/>
      <w:r>
        <w:rPr>
          <w:color w:val="000000"/>
          <w:sz w:val="24"/>
          <w:szCs w:val="24"/>
          <w:lang w:val="en-US"/>
        </w:rPr>
        <w:t xml:space="preserve"> </w:t>
      </w:r>
      <w:proofErr w:type="spellStart"/>
      <w:r>
        <w:rPr>
          <w:color w:val="000000"/>
          <w:sz w:val="24"/>
          <w:szCs w:val="24"/>
          <w:lang w:val="en-US"/>
        </w:rPr>
        <w:t>elemanlarının</w:t>
      </w:r>
      <w:proofErr w:type="spellEnd"/>
      <w:r>
        <w:rPr>
          <w:color w:val="000000"/>
          <w:sz w:val="24"/>
          <w:szCs w:val="24"/>
          <w:lang w:val="en-US"/>
        </w:rPr>
        <w:t xml:space="preserve"> </w:t>
      </w:r>
      <w:proofErr w:type="spellStart"/>
      <w:r>
        <w:rPr>
          <w:color w:val="000000"/>
          <w:sz w:val="24"/>
          <w:szCs w:val="24"/>
          <w:lang w:val="en-US"/>
        </w:rPr>
        <w:t>geri</w:t>
      </w:r>
      <w:proofErr w:type="spellEnd"/>
      <w:r>
        <w:rPr>
          <w:color w:val="000000"/>
          <w:sz w:val="24"/>
          <w:szCs w:val="24"/>
          <w:lang w:val="en-US"/>
        </w:rPr>
        <w:t xml:space="preserve"> </w:t>
      </w:r>
      <w:proofErr w:type="spellStart"/>
      <w:r>
        <w:rPr>
          <w:color w:val="000000"/>
          <w:sz w:val="24"/>
          <w:szCs w:val="24"/>
          <w:lang w:val="en-US"/>
        </w:rPr>
        <w:t>bildirimleri</w:t>
      </w:r>
      <w:proofErr w:type="spellEnd"/>
      <w:r>
        <w:rPr>
          <w:color w:val="000000"/>
          <w:sz w:val="24"/>
          <w:szCs w:val="24"/>
        </w:rPr>
        <w:t xml:space="preserve"> </w:t>
      </w:r>
      <w:r>
        <w:rPr>
          <w:color w:val="000000"/>
          <w:sz w:val="24"/>
          <w:szCs w:val="24"/>
          <w:lang w:val="en-US"/>
        </w:rPr>
        <w:t>(</w:t>
      </w:r>
      <w:proofErr w:type="spellStart"/>
      <w:r>
        <w:rPr>
          <w:color w:val="000000"/>
          <w:sz w:val="24"/>
          <w:szCs w:val="24"/>
          <w:lang w:val="en-US"/>
        </w:rPr>
        <w:t>Rapor</w:t>
      </w:r>
      <w:proofErr w:type="spellEnd"/>
      <w:r>
        <w:rPr>
          <w:color w:val="000000"/>
          <w:sz w:val="24"/>
          <w:szCs w:val="24"/>
          <w:lang w:val="en-US"/>
        </w:rPr>
        <w:t xml:space="preserve">, </w:t>
      </w:r>
      <w:proofErr w:type="spellStart"/>
      <w:r>
        <w:rPr>
          <w:color w:val="000000"/>
          <w:sz w:val="24"/>
          <w:szCs w:val="24"/>
          <w:lang w:val="en-US"/>
        </w:rPr>
        <w:t>sunum</w:t>
      </w:r>
      <w:proofErr w:type="spellEnd"/>
      <w:r>
        <w:rPr>
          <w:color w:val="000000"/>
          <w:sz w:val="24"/>
          <w:szCs w:val="24"/>
          <w:lang w:val="en-US"/>
        </w:rPr>
        <w:t xml:space="preserve"> vb.) </w:t>
      </w:r>
    </w:p>
    <w:p w14:paraId="055ACB0D" w14:textId="7ED8608F" w:rsidR="00622ABA" w:rsidRDefault="00622ABA" w:rsidP="00B23DC6">
      <w:pPr>
        <w:pStyle w:val="Standard"/>
        <w:spacing w:before="120" w:after="120" w:line="360" w:lineRule="auto"/>
        <w:jc w:val="both"/>
        <w:rPr>
          <w:sz w:val="24"/>
          <w:szCs w:val="24"/>
        </w:rPr>
      </w:pPr>
      <w:r w:rsidRPr="00622ABA">
        <w:rPr>
          <w:sz w:val="24"/>
          <w:szCs w:val="24"/>
        </w:rPr>
        <w:t xml:space="preserve">Bölümümüzde araştırma yürüten öğretim elemanlarının geri bildirimlerine ilişkin bir çalışma bulunmamaktadır. </w:t>
      </w:r>
    </w:p>
    <w:p w14:paraId="4DFD4CCD" w14:textId="77777777" w:rsidR="007F156A" w:rsidRPr="00622ABA" w:rsidRDefault="007F156A" w:rsidP="00B23DC6">
      <w:pPr>
        <w:pStyle w:val="Standard"/>
        <w:spacing w:before="120" w:after="120" w:line="360" w:lineRule="auto"/>
        <w:jc w:val="both"/>
        <w:rPr>
          <w:color w:val="FF0000"/>
          <w:sz w:val="24"/>
          <w:szCs w:val="24"/>
          <w:lang w:val="en-US"/>
        </w:rPr>
      </w:pPr>
    </w:p>
    <w:p w14:paraId="30B7064B" w14:textId="0978423F" w:rsidR="00696D88" w:rsidRDefault="00C132B6" w:rsidP="00B23DC6">
      <w:pPr>
        <w:pStyle w:val="Standard"/>
        <w:spacing w:before="120" w:after="120" w:line="360" w:lineRule="auto"/>
        <w:jc w:val="both"/>
      </w:pPr>
      <w:r>
        <w:rPr>
          <w:color w:val="000000"/>
          <w:sz w:val="24"/>
          <w:szCs w:val="24"/>
          <w:lang w:val="en-US"/>
        </w:rPr>
        <w:t>-</w:t>
      </w:r>
      <w:proofErr w:type="spellStart"/>
      <w:r>
        <w:rPr>
          <w:color w:val="000000"/>
          <w:sz w:val="24"/>
          <w:szCs w:val="24"/>
          <w:lang w:val="en-US"/>
        </w:rPr>
        <w:t>Öğretim</w:t>
      </w:r>
      <w:proofErr w:type="spellEnd"/>
      <w:r>
        <w:rPr>
          <w:color w:val="000000"/>
          <w:sz w:val="24"/>
          <w:szCs w:val="24"/>
          <w:lang w:val="en-US"/>
        </w:rPr>
        <w:t xml:space="preserve"> </w:t>
      </w:r>
      <w:proofErr w:type="spellStart"/>
      <w:r>
        <w:rPr>
          <w:color w:val="000000"/>
          <w:sz w:val="24"/>
          <w:szCs w:val="24"/>
          <w:lang w:val="en-US"/>
        </w:rPr>
        <w:t>elemanlarının</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yetkinliğinin</w:t>
      </w:r>
      <w:proofErr w:type="spellEnd"/>
      <w:r>
        <w:rPr>
          <w:color w:val="000000"/>
          <w:sz w:val="24"/>
          <w:szCs w:val="24"/>
          <w:lang w:val="en-US"/>
        </w:rPr>
        <w:t xml:space="preserve"> </w:t>
      </w:r>
      <w:proofErr w:type="spellStart"/>
      <w:r>
        <w:rPr>
          <w:color w:val="000000"/>
          <w:sz w:val="24"/>
          <w:szCs w:val="24"/>
          <w:lang w:val="en-US"/>
        </w:rPr>
        <w:t>izlenmesi</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iyileştirilmesine</w:t>
      </w:r>
      <w:proofErr w:type="spellEnd"/>
      <w:r>
        <w:rPr>
          <w:color w:val="000000"/>
          <w:sz w:val="24"/>
          <w:szCs w:val="24"/>
          <w:lang w:val="en-US"/>
        </w:rPr>
        <w:t xml:space="preserve"> </w:t>
      </w:r>
      <w:proofErr w:type="spellStart"/>
      <w:r>
        <w:rPr>
          <w:color w:val="000000"/>
          <w:sz w:val="24"/>
          <w:szCs w:val="24"/>
          <w:lang w:val="en-US"/>
        </w:rPr>
        <w:t>ilişkin</w:t>
      </w:r>
      <w:proofErr w:type="spellEnd"/>
      <w:r>
        <w:rPr>
          <w:color w:val="000000"/>
          <w:sz w:val="24"/>
          <w:szCs w:val="24"/>
          <w:lang w:val="en-US"/>
        </w:rPr>
        <w:t xml:space="preserve"> </w:t>
      </w:r>
      <w:proofErr w:type="spellStart"/>
      <w:r>
        <w:rPr>
          <w:color w:val="000000"/>
          <w:sz w:val="24"/>
          <w:szCs w:val="24"/>
          <w:lang w:val="en-US"/>
        </w:rPr>
        <w:t>kanıtlar</w:t>
      </w:r>
      <w:proofErr w:type="spellEnd"/>
      <w:r>
        <w:rPr>
          <w:color w:val="000000"/>
          <w:sz w:val="24"/>
          <w:szCs w:val="24"/>
          <w:lang w:val="en-US"/>
        </w:rPr>
        <w:t xml:space="preserve"> </w:t>
      </w:r>
      <w:r w:rsidR="00622ABA" w:rsidRPr="0022522A">
        <w:t>Yoktur.</w:t>
      </w:r>
    </w:p>
    <w:p w14:paraId="65922255" w14:textId="77777777" w:rsidR="007F156A" w:rsidRDefault="007F156A" w:rsidP="00B23DC6">
      <w:pPr>
        <w:pStyle w:val="Standard"/>
        <w:spacing w:before="120" w:after="120" w:line="360" w:lineRule="auto"/>
        <w:jc w:val="both"/>
      </w:pPr>
    </w:p>
    <w:p w14:paraId="787939C5" w14:textId="77777777" w:rsidR="00696D88" w:rsidRDefault="00C132B6" w:rsidP="007F156A">
      <w:pPr>
        <w:pStyle w:val="Standard"/>
        <w:spacing w:before="120" w:after="120" w:line="360" w:lineRule="auto"/>
        <w:jc w:val="both"/>
      </w:pPr>
      <w:r>
        <w:rPr>
          <w:b/>
          <w:bCs/>
          <w:sz w:val="24"/>
          <w:szCs w:val="24"/>
        </w:rPr>
        <w:t>Kanıt Belgeler:</w:t>
      </w:r>
    </w:p>
    <w:p w14:paraId="62EE93BB" w14:textId="323C009B" w:rsidR="00696D88" w:rsidRDefault="00622ABA" w:rsidP="00622ABA">
      <w:pPr>
        <w:pStyle w:val="Standard"/>
        <w:spacing w:before="120" w:after="120" w:line="360" w:lineRule="auto"/>
        <w:jc w:val="both"/>
      </w:pPr>
      <w:r w:rsidRPr="0022522A">
        <w:t>Yoktur.</w:t>
      </w:r>
    </w:p>
    <w:p w14:paraId="42EFF919" w14:textId="77777777" w:rsidR="007F156A" w:rsidRDefault="007F156A" w:rsidP="00622ABA">
      <w:pPr>
        <w:pStyle w:val="Standard"/>
        <w:spacing w:before="120" w:after="120" w:line="360" w:lineRule="auto"/>
        <w:jc w:val="both"/>
        <w:rPr>
          <w:sz w:val="24"/>
          <w:szCs w:val="24"/>
        </w:rPr>
      </w:pPr>
    </w:p>
    <w:p w14:paraId="75A65648" w14:textId="77777777" w:rsidR="00696D88" w:rsidRDefault="00C132B6" w:rsidP="00B23DC6">
      <w:pPr>
        <w:pStyle w:val="Standard"/>
        <w:spacing w:before="120" w:after="120" w:line="360" w:lineRule="auto"/>
        <w:jc w:val="both"/>
      </w:pPr>
      <w:r>
        <w:rPr>
          <w:i/>
          <w:sz w:val="24"/>
          <w:szCs w:val="24"/>
          <w:lang w:val="en-US"/>
        </w:rPr>
        <w:t xml:space="preserve">C.2.2. </w:t>
      </w:r>
      <w:proofErr w:type="spellStart"/>
      <w:r>
        <w:rPr>
          <w:i/>
          <w:sz w:val="24"/>
          <w:szCs w:val="24"/>
          <w:lang w:val="en-US"/>
        </w:rPr>
        <w:t>Ulusal</w:t>
      </w:r>
      <w:proofErr w:type="spellEnd"/>
      <w:r>
        <w:rPr>
          <w:i/>
          <w:sz w:val="24"/>
          <w:szCs w:val="24"/>
          <w:lang w:val="en-US"/>
        </w:rPr>
        <w:t xml:space="preserve"> </w:t>
      </w:r>
      <w:proofErr w:type="spellStart"/>
      <w:r>
        <w:rPr>
          <w:i/>
          <w:sz w:val="24"/>
          <w:szCs w:val="24"/>
          <w:lang w:val="en-US"/>
        </w:rPr>
        <w:t>ve</w:t>
      </w:r>
      <w:proofErr w:type="spellEnd"/>
      <w:r>
        <w:rPr>
          <w:i/>
          <w:sz w:val="24"/>
          <w:szCs w:val="24"/>
          <w:lang w:val="en-US"/>
        </w:rPr>
        <w:t xml:space="preserve"> </w:t>
      </w:r>
      <w:proofErr w:type="spellStart"/>
      <w:r>
        <w:rPr>
          <w:i/>
          <w:sz w:val="24"/>
          <w:szCs w:val="24"/>
          <w:lang w:val="en-US"/>
        </w:rPr>
        <w:t>Uluslararas</w:t>
      </w:r>
      <w:proofErr w:type="spellEnd"/>
      <w:r>
        <w:rPr>
          <w:i/>
          <w:sz w:val="24"/>
          <w:szCs w:val="24"/>
        </w:rPr>
        <w:t>ı Ortak Programlar ve Ortak Araştırma Birimleri</w:t>
      </w:r>
    </w:p>
    <w:p w14:paraId="0948F0D6" w14:textId="6E27969D" w:rsidR="00696D88" w:rsidRDefault="00C132B6" w:rsidP="00B23DC6">
      <w:pPr>
        <w:pStyle w:val="Standard"/>
        <w:tabs>
          <w:tab w:val="left" w:pos="2157"/>
        </w:tabs>
        <w:spacing w:before="120" w:after="120" w:line="360" w:lineRule="auto"/>
        <w:jc w:val="both"/>
        <w:rPr>
          <w:color w:val="FF0000"/>
          <w:sz w:val="24"/>
          <w:szCs w:val="24"/>
          <w:lang w:val="en-US"/>
        </w:rPr>
      </w:pPr>
      <w:r>
        <w:rPr>
          <w:color w:val="000000"/>
          <w:sz w:val="24"/>
          <w:szCs w:val="24"/>
          <w:lang w:val="en-US"/>
        </w:rPr>
        <w:t>-</w:t>
      </w:r>
      <w:proofErr w:type="spellStart"/>
      <w:r>
        <w:rPr>
          <w:color w:val="000000"/>
          <w:sz w:val="24"/>
          <w:szCs w:val="24"/>
          <w:lang w:val="en-US"/>
        </w:rPr>
        <w:t>Ulusal</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uluslararası</w:t>
      </w:r>
      <w:proofErr w:type="spellEnd"/>
      <w:r>
        <w:rPr>
          <w:color w:val="000000"/>
          <w:sz w:val="24"/>
          <w:szCs w:val="24"/>
          <w:lang w:val="en-US"/>
        </w:rPr>
        <w:t xml:space="preserve"> </w:t>
      </w:r>
      <w:proofErr w:type="spellStart"/>
      <w:r>
        <w:rPr>
          <w:color w:val="000000"/>
          <w:sz w:val="24"/>
          <w:szCs w:val="24"/>
          <w:lang w:val="en-US"/>
        </w:rPr>
        <w:t>düzeyde</w:t>
      </w:r>
      <w:proofErr w:type="spellEnd"/>
      <w:r>
        <w:rPr>
          <w:color w:val="000000"/>
          <w:sz w:val="24"/>
          <w:szCs w:val="24"/>
          <w:lang w:val="en-US"/>
        </w:rPr>
        <w:t xml:space="preserve"> </w:t>
      </w:r>
      <w:proofErr w:type="spellStart"/>
      <w:r>
        <w:rPr>
          <w:color w:val="000000"/>
          <w:sz w:val="24"/>
          <w:szCs w:val="24"/>
          <w:lang w:val="en-US"/>
        </w:rPr>
        <w:t>ortak</w:t>
      </w:r>
      <w:proofErr w:type="spellEnd"/>
      <w:r>
        <w:rPr>
          <w:color w:val="000000"/>
          <w:sz w:val="24"/>
          <w:szCs w:val="24"/>
          <w:lang w:val="en-US"/>
        </w:rPr>
        <w:t xml:space="preserve"> </w:t>
      </w:r>
      <w:proofErr w:type="spellStart"/>
      <w:r>
        <w:rPr>
          <w:color w:val="000000"/>
          <w:sz w:val="24"/>
          <w:szCs w:val="24"/>
          <w:lang w:val="en-US"/>
        </w:rPr>
        <w:t>programlar</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ortak</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birimleri</w:t>
      </w:r>
      <w:proofErr w:type="spellEnd"/>
      <w:r>
        <w:rPr>
          <w:color w:val="000000"/>
          <w:sz w:val="24"/>
          <w:szCs w:val="24"/>
          <w:lang w:val="en-US"/>
        </w:rPr>
        <w:t xml:space="preserve"> </w:t>
      </w:r>
      <w:proofErr w:type="spellStart"/>
      <w:r>
        <w:rPr>
          <w:color w:val="000000"/>
          <w:sz w:val="24"/>
          <w:szCs w:val="24"/>
          <w:lang w:val="en-US"/>
        </w:rPr>
        <w:t>oluşturulmasına</w:t>
      </w:r>
      <w:proofErr w:type="spellEnd"/>
      <w:r>
        <w:rPr>
          <w:color w:val="000000"/>
          <w:sz w:val="24"/>
          <w:szCs w:val="24"/>
          <w:lang w:val="en-US"/>
        </w:rPr>
        <w:t xml:space="preserve"> </w:t>
      </w:r>
      <w:proofErr w:type="spellStart"/>
      <w:r>
        <w:rPr>
          <w:color w:val="000000"/>
          <w:sz w:val="24"/>
          <w:szCs w:val="24"/>
          <w:lang w:val="en-US"/>
        </w:rPr>
        <w:t>yönelik</w:t>
      </w:r>
      <w:proofErr w:type="spellEnd"/>
      <w:r>
        <w:rPr>
          <w:color w:val="000000"/>
          <w:sz w:val="24"/>
          <w:szCs w:val="24"/>
          <w:lang w:val="en-US"/>
        </w:rPr>
        <w:t xml:space="preserve"> </w:t>
      </w:r>
      <w:proofErr w:type="spellStart"/>
      <w:r>
        <w:rPr>
          <w:color w:val="000000"/>
          <w:sz w:val="24"/>
          <w:szCs w:val="24"/>
          <w:lang w:val="en-US"/>
        </w:rPr>
        <w:t>mekanizmalar</w:t>
      </w:r>
      <w:proofErr w:type="spellEnd"/>
      <w:r>
        <w:rPr>
          <w:color w:val="000000"/>
          <w:sz w:val="24"/>
          <w:szCs w:val="24"/>
          <w:lang w:val="en-US"/>
        </w:rPr>
        <w:t xml:space="preserve"> </w:t>
      </w:r>
    </w:p>
    <w:p w14:paraId="7FC9F619" w14:textId="0B34162B" w:rsidR="00622ABA" w:rsidRDefault="00622ABA" w:rsidP="00B23DC6">
      <w:pPr>
        <w:pStyle w:val="Standard"/>
        <w:tabs>
          <w:tab w:val="left" w:pos="2157"/>
        </w:tabs>
        <w:spacing w:before="120" w:after="120" w:line="360" w:lineRule="auto"/>
        <w:jc w:val="both"/>
      </w:pPr>
      <w:r w:rsidRPr="0022522A">
        <w:t>Yoktur.</w:t>
      </w:r>
    </w:p>
    <w:p w14:paraId="68431A2E" w14:textId="77777777" w:rsidR="007F156A" w:rsidRDefault="007F156A" w:rsidP="00B23DC6">
      <w:pPr>
        <w:pStyle w:val="Standard"/>
        <w:tabs>
          <w:tab w:val="left" w:pos="2157"/>
        </w:tabs>
        <w:spacing w:before="120" w:after="120" w:line="360" w:lineRule="auto"/>
        <w:jc w:val="both"/>
      </w:pPr>
    </w:p>
    <w:p w14:paraId="4E4BEBC7" w14:textId="7127010E" w:rsidR="00696D88" w:rsidRDefault="00C132B6" w:rsidP="00B23DC6">
      <w:pPr>
        <w:pStyle w:val="Standard"/>
        <w:spacing w:before="120" w:after="120" w:line="360" w:lineRule="auto"/>
        <w:jc w:val="both"/>
        <w:rPr>
          <w:color w:val="FF0000"/>
          <w:sz w:val="24"/>
          <w:szCs w:val="24"/>
          <w:lang w:val="en-US"/>
        </w:rPr>
      </w:pPr>
      <w:r>
        <w:rPr>
          <w:color w:val="000000"/>
          <w:sz w:val="24"/>
          <w:szCs w:val="24"/>
          <w:lang w:val="en-US"/>
        </w:rPr>
        <w:t>-</w:t>
      </w:r>
      <w:proofErr w:type="spellStart"/>
      <w:r>
        <w:rPr>
          <w:color w:val="000000"/>
          <w:sz w:val="24"/>
          <w:szCs w:val="24"/>
          <w:lang w:val="en-US"/>
        </w:rPr>
        <w:t>Kurumun</w:t>
      </w:r>
      <w:proofErr w:type="spellEnd"/>
      <w:r>
        <w:rPr>
          <w:color w:val="000000"/>
          <w:sz w:val="24"/>
          <w:szCs w:val="24"/>
          <w:lang w:val="en-US"/>
        </w:rPr>
        <w:t xml:space="preserve"> </w:t>
      </w:r>
      <w:proofErr w:type="spellStart"/>
      <w:r>
        <w:rPr>
          <w:color w:val="000000"/>
          <w:sz w:val="24"/>
          <w:szCs w:val="24"/>
          <w:lang w:val="en-US"/>
        </w:rPr>
        <w:t>dahil</w:t>
      </w:r>
      <w:proofErr w:type="spellEnd"/>
      <w:r>
        <w:rPr>
          <w:color w:val="000000"/>
          <w:sz w:val="24"/>
          <w:szCs w:val="24"/>
          <w:lang w:val="en-US"/>
        </w:rPr>
        <w:t xml:space="preserve"> </w:t>
      </w:r>
      <w:proofErr w:type="spellStart"/>
      <w:r>
        <w:rPr>
          <w:color w:val="000000"/>
          <w:sz w:val="24"/>
          <w:szCs w:val="24"/>
          <w:lang w:val="en-US"/>
        </w:rPr>
        <w:t>olduğu</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ağları</w:t>
      </w:r>
      <w:proofErr w:type="spellEnd"/>
      <w:r>
        <w:rPr>
          <w:color w:val="000000"/>
          <w:sz w:val="24"/>
          <w:szCs w:val="24"/>
          <w:lang w:val="en-US"/>
        </w:rPr>
        <w:t xml:space="preserve">, </w:t>
      </w:r>
      <w:proofErr w:type="spellStart"/>
      <w:r>
        <w:rPr>
          <w:color w:val="000000"/>
          <w:sz w:val="24"/>
          <w:szCs w:val="24"/>
          <w:lang w:val="en-US"/>
        </w:rPr>
        <w:t>kurumun</w:t>
      </w:r>
      <w:proofErr w:type="spellEnd"/>
      <w:r>
        <w:rPr>
          <w:color w:val="000000"/>
          <w:sz w:val="24"/>
          <w:szCs w:val="24"/>
          <w:lang w:val="en-US"/>
        </w:rPr>
        <w:t xml:space="preserve"> </w:t>
      </w:r>
      <w:proofErr w:type="spellStart"/>
      <w:r>
        <w:rPr>
          <w:color w:val="000000"/>
          <w:sz w:val="24"/>
          <w:szCs w:val="24"/>
          <w:lang w:val="en-US"/>
        </w:rPr>
        <w:t>ortak</w:t>
      </w:r>
      <w:proofErr w:type="spellEnd"/>
      <w:r>
        <w:rPr>
          <w:color w:val="000000"/>
          <w:sz w:val="24"/>
          <w:szCs w:val="24"/>
          <w:lang w:val="en-US"/>
        </w:rPr>
        <w:t xml:space="preserve"> </w:t>
      </w:r>
      <w:proofErr w:type="spellStart"/>
      <w:r>
        <w:rPr>
          <w:color w:val="000000"/>
          <w:sz w:val="24"/>
          <w:szCs w:val="24"/>
          <w:lang w:val="en-US"/>
        </w:rPr>
        <w:t>programları</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birimleri</w:t>
      </w:r>
      <w:proofErr w:type="spellEnd"/>
      <w:r>
        <w:rPr>
          <w:color w:val="000000"/>
          <w:sz w:val="24"/>
          <w:szCs w:val="24"/>
          <w:lang w:val="en-US"/>
        </w:rPr>
        <w:t xml:space="preserve">, </w:t>
      </w:r>
      <w:proofErr w:type="spellStart"/>
      <w:r>
        <w:rPr>
          <w:color w:val="000000"/>
          <w:sz w:val="24"/>
          <w:szCs w:val="24"/>
          <w:lang w:val="en-US"/>
        </w:rPr>
        <w:t>ortak</w:t>
      </w:r>
      <w:proofErr w:type="spellEnd"/>
      <w:r>
        <w:rPr>
          <w:color w:val="000000"/>
          <w:sz w:val="24"/>
          <w:szCs w:val="24"/>
          <w:lang w:val="en-US"/>
        </w:rPr>
        <w:t xml:space="preserve"> </w:t>
      </w:r>
      <w:proofErr w:type="spellStart"/>
      <w:r>
        <w:rPr>
          <w:color w:val="000000"/>
          <w:sz w:val="24"/>
          <w:szCs w:val="24"/>
          <w:lang w:val="en-US"/>
        </w:rPr>
        <w:t>araştırmalardan</w:t>
      </w:r>
      <w:proofErr w:type="spellEnd"/>
      <w:r>
        <w:rPr>
          <w:color w:val="000000"/>
          <w:sz w:val="24"/>
          <w:szCs w:val="24"/>
          <w:lang w:val="en-US"/>
        </w:rPr>
        <w:t xml:space="preserve"> </w:t>
      </w:r>
      <w:proofErr w:type="spellStart"/>
      <w:r>
        <w:rPr>
          <w:color w:val="000000"/>
          <w:sz w:val="24"/>
          <w:szCs w:val="24"/>
          <w:lang w:val="en-US"/>
        </w:rPr>
        <w:t>üretilen</w:t>
      </w:r>
      <w:proofErr w:type="spellEnd"/>
      <w:r>
        <w:rPr>
          <w:color w:val="000000"/>
          <w:sz w:val="24"/>
          <w:szCs w:val="24"/>
          <w:lang w:val="en-US"/>
        </w:rPr>
        <w:t xml:space="preserve"> </w:t>
      </w:r>
      <w:proofErr w:type="spellStart"/>
      <w:r>
        <w:rPr>
          <w:color w:val="000000"/>
          <w:sz w:val="24"/>
          <w:szCs w:val="24"/>
          <w:lang w:val="en-US"/>
        </w:rPr>
        <w:t>çalışmalar</w:t>
      </w:r>
      <w:proofErr w:type="spellEnd"/>
      <w:r>
        <w:rPr>
          <w:color w:val="000000"/>
          <w:sz w:val="24"/>
          <w:szCs w:val="24"/>
          <w:lang w:val="en-US"/>
        </w:rPr>
        <w:t xml:space="preserve"> </w:t>
      </w:r>
    </w:p>
    <w:p w14:paraId="00606F40" w14:textId="71503724" w:rsidR="00622ABA" w:rsidRDefault="00622ABA" w:rsidP="00B23DC6">
      <w:pPr>
        <w:pStyle w:val="Standard"/>
        <w:spacing w:before="120" w:after="120" w:line="360" w:lineRule="auto"/>
        <w:jc w:val="both"/>
      </w:pPr>
      <w:r w:rsidRPr="0022522A">
        <w:lastRenderedPageBreak/>
        <w:t>Yoktur.</w:t>
      </w:r>
    </w:p>
    <w:p w14:paraId="2D605784" w14:textId="77777777" w:rsidR="007F156A" w:rsidRDefault="007F156A" w:rsidP="00B23DC6">
      <w:pPr>
        <w:pStyle w:val="Standard"/>
        <w:spacing w:before="120" w:after="120" w:line="360" w:lineRule="auto"/>
        <w:jc w:val="both"/>
      </w:pPr>
    </w:p>
    <w:p w14:paraId="51A1074F" w14:textId="640A2B1B" w:rsidR="00696D88" w:rsidRDefault="00C132B6" w:rsidP="00B23DC6">
      <w:pPr>
        <w:pStyle w:val="Standard"/>
        <w:spacing w:before="120" w:after="120" w:line="360" w:lineRule="auto"/>
        <w:jc w:val="both"/>
      </w:pPr>
      <w:r>
        <w:rPr>
          <w:color w:val="000000"/>
          <w:sz w:val="24"/>
          <w:szCs w:val="24"/>
        </w:rPr>
        <w:t xml:space="preserve">-Ulusal ve Uluslararası ortak programlar ve araştırma birimlerinde paydaş geri bildirimleri </w:t>
      </w:r>
      <w:r w:rsidR="00622ABA" w:rsidRPr="0022522A">
        <w:t>Yoktur.</w:t>
      </w:r>
    </w:p>
    <w:p w14:paraId="7524A7F0" w14:textId="77777777" w:rsidR="007F156A" w:rsidRDefault="007F156A" w:rsidP="00B23DC6">
      <w:pPr>
        <w:pStyle w:val="Standard"/>
        <w:spacing w:before="120" w:after="120" w:line="360" w:lineRule="auto"/>
        <w:jc w:val="both"/>
      </w:pPr>
    </w:p>
    <w:p w14:paraId="0ECAEBB6" w14:textId="77777777" w:rsidR="00622ABA" w:rsidRDefault="00C132B6" w:rsidP="00B23DC6">
      <w:pPr>
        <w:pStyle w:val="Standard"/>
        <w:spacing w:before="120" w:after="120" w:line="360" w:lineRule="auto"/>
        <w:jc w:val="both"/>
        <w:rPr>
          <w:color w:val="000000"/>
          <w:sz w:val="24"/>
          <w:szCs w:val="24"/>
        </w:rPr>
      </w:pPr>
      <w:r>
        <w:rPr>
          <w:color w:val="000000"/>
          <w:sz w:val="24"/>
          <w:szCs w:val="24"/>
        </w:rPr>
        <w:t xml:space="preserve">-Ortak programlar ve ortak araştırma faaliyetlerinin izlenmesine ve iyileştirilmesine yönelik kanıtlar </w:t>
      </w:r>
    </w:p>
    <w:p w14:paraId="29A24F9F" w14:textId="1A4B8911" w:rsidR="00696D88" w:rsidRDefault="00622ABA" w:rsidP="00B23DC6">
      <w:pPr>
        <w:pStyle w:val="Standard"/>
        <w:spacing w:before="120" w:after="120" w:line="360" w:lineRule="auto"/>
        <w:jc w:val="both"/>
      </w:pPr>
      <w:r w:rsidRPr="0022522A">
        <w:t>Yoktur.</w:t>
      </w:r>
    </w:p>
    <w:p w14:paraId="5ED613C9" w14:textId="77777777" w:rsidR="007F156A" w:rsidRDefault="007F156A" w:rsidP="00B23DC6">
      <w:pPr>
        <w:pStyle w:val="Standard"/>
        <w:spacing w:before="120" w:after="120" w:line="360" w:lineRule="auto"/>
        <w:jc w:val="both"/>
      </w:pPr>
    </w:p>
    <w:p w14:paraId="52D54C25" w14:textId="77777777" w:rsidR="00696D88" w:rsidRDefault="00C132B6" w:rsidP="007F156A">
      <w:pPr>
        <w:pStyle w:val="Standard"/>
        <w:spacing w:before="120" w:after="120" w:line="360" w:lineRule="auto"/>
        <w:jc w:val="both"/>
      </w:pPr>
      <w:r>
        <w:rPr>
          <w:b/>
          <w:bCs/>
          <w:sz w:val="24"/>
          <w:szCs w:val="24"/>
        </w:rPr>
        <w:t>Kanıt Belgeler:</w:t>
      </w:r>
    </w:p>
    <w:p w14:paraId="637E2BA3" w14:textId="55C1F237" w:rsidR="00696D88" w:rsidRDefault="00622ABA" w:rsidP="00B23DC6">
      <w:pPr>
        <w:pStyle w:val="Standard"/>
        <w:spacing w:before="120" w:after="120" w:line="360" w:lineRule="auto"/>
        <w:jc w:val="both"/>
      </w:pPr>
      <w:r w:rsidRPr="0022522A">
        <w:t>Yoktur.</w:t>
      </w:r>
    </w:p>
    <w:p w14:paraId="0C760CEA" w14:textId="77777777" w:rsidR="007F156A" w:rsidRDefault="007F156A" w:rsidP="00B23DC6">
      <w:pPr>
        <w:pStyle w:val="Standard"/>
        <w:spacing w:before="120" w:after="120" w:line="360" w:lineRule="auto"/>
        <w:jc w:val="both"/>
        <w:rPr>
          <w:b/>
          <w:sz w:val="24"/>
          <w:szCs w:val="24"/>
          <w:lang w:val="en-US"/>
        </w:rPr>
      </w:pPr>
    </w:p>
    <w:p w14:paraId="7A5CE740" w14:textId="77777777" w:rsidR="00696D88" w:rsidRDefault="00C132B6" w:rsidP="00B23DC6">
      <w:pPr>
        <w:pStyle w:val="Standard"/>
        <w:spacing w:before="120" w:after="120" w:line="360" w:lineRule="auto"/>
        <w:jc w:val="both"/>
      </w:pPr>
      <w:r>
        <w:rPr>
          <w:b/>
          <w:sz w:val="24"/>
          <w:szCs w:val="24"/>
          <w:lang w:val="en-US"/>
        </w:rPr>
        <w:t xml:space="preserve">C.3. </w:t>
      </w:r>
      <w:proofErr w:type="spellStart"/>
      <w:r>
        <w:rPr>
          <w:b/>
          <w:sz w:val="24"/>
          <w:szCs w:val="24"/>
          <w:lang w:val="en-US"/>
        </w:rPr>
        <w:t>Araştırma</w:t>
      </w:r>
      <w:proofErr w:type="spellEnd"/>
      <w:r>
        <w:rPr>
          <w:b/>
          <w:sz w:val="24"/>
          <w:szCs w:val="24"/>
          <w:lang w:val="en-US"/>
        </w:rPr>
        <w:t xml:space="preserve"> </w:t>
      </w:r>
      <w:proofErr w:type="spellStart"/>
      <w:r>
        <w:rPr>
          <w:b/>
          <w:sz w:val="24"/>
          <w:szCs w:val="24"/>
          <w:lang w:val="en-US"/>
        </w:rPr>
        <w:t>Performansı</w:t>
      </w:r>
      <w:proofErr w:type="spellEnd"/>
    </w:p>
    <w:p w14:paraId="592076B0" w14:textId="77777777" w:rsidR="00696D88" w:rsidRDefault="00C132B6" w:rsidP="00B23DC6">
      <w:pPr>
        <w:pStyle w:val="Standard"/>
        <w:spacing w:before="120" w:after="120" w:line="360" w:lineRule="auto"/>
        <w:jc w:val="both"/>
      </w:pPr>
      <w:r>
        <w:rPr>
          <w:i/>
          <w:sz w:val="24"/>
          <w:szCs w:val="24"/>
          <w:lang w:val="en-US"/>
        </w:rPr>
        <w:t xml:space="preserve">C.3.1. </w:t>
      </w:r>
      <w:proofErr w:type="spellStart"/>
      <w:r>
        <w:rPr>
          <w:i/>
          <w:sz w:val="24"/>
          <w:szCs w:val="24"/>
          <w:lang w:val="en-US"/>
        </w:rPr>
        <w:t>Araştırma</w:t>
      </w:r>
      <w:proofErr w:type="spellEnd"/>
      <w:r>
        <w:rPr>
          <w:i/>
          <w:sz w:val="24"/>
          <w:szCs w:val="24"/>
          <w:lang w:val="en-US"/>
        </w:rPr>
        <w:t xml:space="preserve"> </w:t>
      </w:r>
      <w:proofErr w:type="spellStart"/>
      <w:r>
        <w:rPr>
          <w:i/>
          <w:sz w:val="24"/>
          <w:szCs w:val="24"/>
          <w:lang w:val="en-US"/>
        </w:rPr>
        <w:t>performansının</w:t>
      </w:r>
      <w:proofErr w:type="spellEnd"/>
      <w:r>
        <w:rPr>
          <w:i/>
          <w:sz w:val="24"/>
          <w:szCs w:val="24"/>
          <w:lang w:val="en-US"/>
        </w:rPr>
        <w:t xml:space="preserve"> </w:t>
      </w:r>
      <w:proofErr w:type="spellStart"/>
      <w:r>
        <w:rPr>
          <w:i/>
          <w:sz w:val="24"/>
          <w:szCs w:val="24"/>
          <w:lang w:val="en-US"/>
        </w:rPr>
        <w:t>izlenmesi</w:t>
      </w:r>
      <w:proofErr w:type="spellEnd"/>
      <w:r>
        <w:rPr>
          <w:i/>
          <w:sz w:val="24"/>
          <w:szCs w:val="24"/>
          <w:lang w:val="en-US"/>
        </w:rPr>
        <w:t xml:space="preserve"> </w:t>
      </w:r>
      <w:proofErr w:type="spellStart"/>
      <w:r>
        <w:rPr>
          <w:i/>
          <w:sz w:val="24"/>
          <w:szCs w:val="24"/>
          <w:lang w:val="en-US"/>
        </w:rPr>
        <w:t>ve</w:t>
      </w:r>
      <w:proofErr w:type="spellEnd"/>
      <w:r>
        <w:rPr>
          <w:i/>
          <w:sz w:val="24"/>
          <w:szCs w:val="24"/>
          <w:lang w:val="en-US"/>
        </w:rPr>
        <w:t xml:space="preserve"> </w:t>
      </w:r>
      <w:proofErr w:type="spellStart"/>
      <w:r>
        <w:rPr>
          <w:i/>
          <w:sz w:val="24"/>
          <w:szCs w:val="24"/>
          <w:lang w:val="en-US"/>
        </w:rPr>
        <w:t>değerlendirilmesi</w:t>
      </w:r>
      <w:proofErr w:type="spellEnd"/>
    </w:p>
    <w:p w14:paraId="25A99207" w14:textId="77777777" w:rsidR="00622ABA" w:rsidRDefault="00C132B6" w:rsidP="00622ABA">
      <w:pPr>
        <w:pStyle w:val="Standard"/>
        <w:spacing w:before="120" w:after="120" w:line="360" w:lineRule="auto"/>
        <w:jc w:val="both"/>
        <w:rPr>
          <w:color w:val="000000"/>
          <w:sz w:val="24"/>
          <w:szCs w:val="24"/>
          <w:lang w:val="en-US"/>
        </w:rPr>
      </w:pPr>
      <w:r>
        <w:rPr>
          <w:color w:val="000000"/>
          <w:sz w:val="24"/>
          <w:szCs w:val="24"/>
        </w:rPr>
        <w:t>-</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performansını</w:t>
      </w:r>
      <w:proofErr w:type="spellEnd"/>
      <w:r>
        <w:rPr>
          <w:color w:val="000000"/>
          <w:sz w:val="24"/>
          <w:szCs w:val="24"/>
          <w:lang w:val="en-US"/>
        </w:rPr>
        <w:t xml:space="preserve"> </w:t>
      </w:r>
      <w:proofErr w:type="spellStart"/>
      <w:r>
        <w:rPr>
          <w:color w:val="000000"/>
          <w:sz w:val="24"/>
          <w:szCs w:val="24"/>
          <w:lang w:val="en-US"/>
        </w:rPr>
        <w:t>izlemek</w:t>
      </w:r>
      <w:proofErr w:type="spellEnd"/>
      <w:r>
        <w:rPr>
          <w:color w:val="000000"/>
          <w:sz w:val="24"/>
          <w:szCs w:val="24"/>
          <w:lang w:val="en-US"/>
        </w:rPr>
        <w:t xml:space="preserve"> </w:t>
      </w:r>
      <w:proofErr w:type="spellStart"/>
      <w:r>
        <w:rPr>
          <w:color w:val="000000"/>
          <w:sz w:val="24"/>
          <w:szCs w:val="24"/>
          <w:lang w:val="en-US"/>
        </w:rPr>
        <w:t>üzere</w:t>
      </w:r>
      <w:proofErr w:type="spellEnd"/>
      <w:r>
        <w:rPr>
          <w:color w:val="000000"/>
          <w:sz w:val="24"/>
          <w:szCs w:val="24"/>
          <w:lang w:val="en-US"/>
        </w:rPr>
        <w:t xml:space="preserve"> </w:t>
      </w:r>
      <w:proofErr w:type="spellStart"/>
      <w:r>
        <w:rPr>
          <w:color w:val="000000"/>
          <w:sz w:val="24"/>
          <w:szCs w:val="24"/>
          <w:lang w:val="en-US"/>
        </w:rPr>
        <w:t>geçerli</w:t>
      </w:r>
      <w:proofErr w:type="spellEnd"/>
      <w:r>
        <w:rPr>
          <w:color w:val="000000"/>
          <w:sz w:val="24"/>
          <w:szCs w:val="24"/>
          <w:lang w:val="en-US"/>
        </w:rPr>
        <w:t xml:space="preserve"> </w:t>
      </w:r>
      <w:proofErr w:type="spellStart"/>
      <w:r>
        <w:rPr>
          <w:color w:val="000000"/>
          <w:sz w:val="24"/>
          <w:szCs w:val="24"/>
          <w:lang w:val="en-US"/>
        </w:rPr>
        <w:t>olan</w:t>
      </w:r>
      <w:proofErr w:type="spellEnd"/>
      <w:r>
        <w:rPr>
          <w:color w:val="000000"/>
          <w:sz w:val="24"/>
          <w:szCs w:val="24"/>
          <w:lang w:val="en-US"/>
        </w:rPr>
        <w:t xml:space="preserve"> </w:t>
      </w:r>
      <w:proofErr w:type="spellStart"/>
      <w:r>
        <w:rPr>
          <w:color w:val="000000"/>
          <w:sz w:val="24"/>
          <w:szCs w:val="24"/>
          <w:lang w:val="en-US"/>
        </w:rPr>
        <w:t>tanımlı</w:t>
      </w:r>
      <w:proofErr w:type="spellEnd"/>
      <w:r>
        <w:rPr>
          <w:color w:val="000000"/>
          <w:sz w:val="24"/>
          <w:szCs w:val="24"/>
          <w:lang w:val="en-US"/>
        </w:rPr>
        <w:t xml:space="preserve"> </w:t>
      </w:r>
      <w:proofErr w:type="spellStart"/>
      <w:r>
        <w:rPr>
          <w:color w:val="000000"/>
          <w:sz w:val="24"/>
          <w:szCs w:val="24"/>
          <w:lang w:val="en-US"/>
        </w:rPr>
        <w:t>süreçler</w:t>
      </w:r>
      <w:proofErr w:type="spellEnd"/>
      <w:r>
        <w:rPr>
          <w:color w:val="000000"/>
          <w:sz w:val="24"/>
          <w:szCs w:val="24"/>
          <w:lang w:val="en-US"/>
        </w:rPr>
        <w:t xml:space="preserve"> </w:t>
      </w:r>
    </w:p>
    <w:p w14:paraId="06FEC699" w14:textId="27DA13D3" w:rsidR="00622ABA" w:rsidRDefault="00622ABA" w:rsidP="00B23DC6">
      <w:pPr>
        <w:pStyle w:val="Standard"/>
        <w:spacing w:before="120" w:after="120" w:line="360" w:lineRule="auto"/>
        <w:jc w:val="both"/>
        <w:rPr>
          <w:b/>
          <w:sz w:val="24"/>
          <w:szCs w:val="24"/>
        </w:rPr>
      </w:pPr>
      <w:r w:rsidRPr="00622ABA">
        <w:rPr>
          <w:sz w:val="24"/>
          <w:szCs w:val="24"/>
        </w:rPr>
        <w:t>Bölümümüzde araştırma performansını izlemek üzere geçerli olan bir tanımlı süreç bulunmamaktadır.</w:t>
      </w:r>
      <w:r w:rsidRPr="00622ABA">
        <w:rPr>
          <w:b/>
          <w:sz w:val="24"/>
          <w:szCs w:val="24"/>
        </w:rPr>
        <w:t xml:space="preserve"> </w:t>
      </w:r>
    </w:p>
    <w:p w14:paraId="74373C92" w14:textId="77777777" w:rsidR="007F156A" w:rsidRPr="00622ABA" w:rsidRDefault="007F156A" w:rsidP="00B23DC6">
      <w:pPr>
        <w:pStyle w:val="Standard"/>
        <w:spacing w:before="120" w:after="120" w:line="360" w:lineRule="auto"/>
        <w:jc w:val="both"/>
        <w:rPr>
          <w:color w:val="FF0000"/>
          <w:sz w:val="24"/>
          <w:szCs w:val="24"/>
          <w:lang w:val="en-US"/>
        </w:rPr>
      </w:pPr>
    </w:p>
    <w:p w14:paraId="480D6CDC" w14:textId="7553E8F6" w:rsidR="00696D88" w:rsidRDefault="00C132B6" w:rsidP="00B23DC6">
      <w:pPr>
        <w:pStyle w:val="Standard"/>
        <w:spacing w:before="120" w:after="120" w:line="360" w:lineRule="auto"/>
        <w:jc w:val="both"/>
      </w:pPr>
      <w:r>
        <w:rPr>
          <w:sz w:val="24"/>
          <w:szCs w:val="24"/>
          <w:lang w:val="en-US"/>
        </w:rPr>
        <w:t>-</w:t>
      </w:r>
      <w:proofErr w:type="spellStart"/>
      <w:r>
        <w:rPr>
          <w:sz w:val="24"/>
          <w:szCs w:val="24"/>
          <w:lang w:val="en-US"/>
        </w:rPr>
        <w:t>Araştırma-geliştirme</w:t>
      </w:r>
      <w:proofErr w:type="spellEnd"/>
      <w:r>
        <w:rPr>
          <w:sz w:val="24"/>
          <w:szCs w:val="24"/>
          <w:lang w:val="en-US"/>
        </w:rPr>
        <w:t xml:space="preserve"> </w:t>
      </w:r>
      <w:proofErr w:type="spellStart"/>
      <w:r>
        <w:rPr>
          <w:sz w:val="24"/>
          <w:szCs w:val="24"/>
          <w:lang w:val="en-US"/>
        </w:rPr>
        <w:t>hedeflerine</w:t>
      </w:r>
      <w:proofErr w:type="spellEnd"/>
      <w:r>
        <w:rPr>
          <w:sz w:val="24"/>
          <w:szCs w:val="24"/>
          <w:lang w:val="en-US"/>
        </w:rPr>
        <w:t xml:space="preserve"> </w:t>
      </w:r>
      <w:proofErr w:type="spellStart"/>
      <w:r>
        <w:rPr>
          <w:sz w:val="24"/>
          <w:szCs w:val="24"/>
          <w:lang w:val="en-US"/>
        </w:rPr>
        <w:t>ulaşılıp</w:t>
      </w:r>
      <w:proofErr w:type="spellEnd"/>
      <w:r>
        <w:rPr>
          <w:sz w:val="24"/>
          <w:szCs w:val="24"/>
          <w:lang w:val="en-US"/>
        </w:rPr>
        <w:t xml:space="preserve"> </w:t>
      </w:r>
      <w:proofErr w:type="spellStart"/>
      <w:r>
        <w:rPr>
          <w:sz w:val="24"/>
          <w:szCs w:val="24"/>
          <w:lang w:val="en-US"/>
        </w:rPr>
        <w:t>ulaşılmadığını</w:t>
      </w:r>
      <w:proofErr w:type="spellEnd"/>
      <w:r>
        <w:rPr>
          <w:sz w:val="24"/>
          <w:szCs w:val="24"/>
          <w:lang w:val="en-US"/>
        </w:rPr>
        <w:t xml:space="preserve"> </w:t>
      </w:r>
      <w:proofErr w:type="spellStart"/>
      <w:r>
        <w:rPr>
          <w:sz w:val="24"/>
          <w:szCs w:val="24"/>
          <w:lang w:val="en-US"/>
        </w:rPr>
        <w:t>izlemek</w:t>
      </w:r>
      <w:proofErr w:type="spellEnd"/>
      <w:r>
        <w:rPr>
          <w:sz w:val="24"/>
          <w:szCs w:val="24"/>
          <w:lang w:val="en-US"/>
        </w:rPr>
        <w:t xml:space="preserve"> </w:t>
      </w:r>
      <w:proofErr w:type="spellStart"/>
      <w:r>
        <w:rPr>
          <w:sz w:val="24"/>
          <w:szCs w:val="24"/>
          <w:lang w:val="en-US"/>
        </w:rPr>
        <w:t>üzere</w:t>
      </w:r>
      <w:proofErr w:type="spellEnd"/>
      <w:r>
        <w:rPr>
          <w:sz w:val="24"/>
          <w:szCs w:val="24"/>
          <w:lang w:val="en-US"/>
        </w:rPr>
        <w:t xml:space="preserve"> </w:t>
      </w:r>
      <w:proofErr w:type="spellStart"/>
      <w:r>
        <w:rPr>
          <w:sz w:val="24"/>
          <w:szCs w:val="24"/>
          <w:lang w:val="en-US"/>
        </w:rPr>
        <w:t>oluşturulan</w:t>
      </w:r>
      <w:proofErr w:type="spellEnd"/>
      <w:r>
        <w:rPr>
          <w:sz w:val="24"/>
          <w:szCs w:val="24"/>
          <w:lang w:val="en-US"/>
        </w:rPr>
        <w:t xml:space="preserve"> </w:t>
      </w:r>
      <w:proofErr w:type="spellStart"/>
      <w:r>
        <w:rPr>
          <w:sz w:val="24"/>
          <w:szCs w:val="24"/>
          <w:lang w:val="en-US"/>
        </w:rPr>
        <w:t>mekanizmalar</w:t>
      </w:r>
      <w:proofErr w:type="spellEnd"/>
      <w:r>
        <w:rPr>
          <w:sz w:val="24"/>
          <w:szCs w:val="24"/>
          <w:lang w:val="en-US"/>
        </w:rPr>
        <w:t xml:space="preserve"> </w:t>
      </w:r>
    </w:p>
    <w:p w14:paraId="09E1843B" w14:textId="061BB2B7" w:rsidR="00622ABA" w:rsidRDefault="00622ABA" w:rsidP="00B23DC6">
      <w:pPr>
        <w:pStyle w:val="Standard"/>
        <w:spacing w:before="120" w:after="120" w:line="360" w:lineRule="auto"/>
        <w:jc w:val="both"/>
      </w:pPr>
      <w:r w:rsidRPr="0022522A">
        <w:t>Yoktur</w:t>
      </w:r>
    </w:p>
    <w:p w14:paraId="6FA3CBC0" w14:textId="77777777" w:rsidR="007F156A" w:rsidRDefault="007F156A" w:rsidP="00B23DC6">
      <w:pPr>
        <w:pStyle w:val="Standard"/>
        <w:spacing w:before="120" w:after="120" w:line="360" w:lineRule="auto"/>
        <w:jc w:val="both"/>
      </w:pPr>
    </w:p>
    <w:p w14:paraId="56D006E0" w14:textId="524C8CBB" w:rsidR="00696D88" w:rsidRDefault="00C132B6" w:rsidP="00B23DC6">
      <w:pPr>
        <w:pStyle w:val="Standard"/>
        <w:spacing w:before="120" w:after="120" w:line="360" w:lineRule="auto"/>
        <w:jc w:val="both"/>
        <w:rPr>
          <w:color w:val="FF0000"/>
          <w:sz w:val="24"/>
          <w:szCs w:val="24"/>
          <w:lang w:val="en-US"/>
        </w:rPr>
      </w:pPr>
      <w:r>
        <w:rPr>
          <w:sz w:val="24"/>
          <w:szCs w:val="24"/>
          <w:lang w:val="en-US"/>
        </w:rPr>
        <w:t>-</w:t>
      </w:r>
      <w:proofErr w:type="spellStart"/>
      <w:r>
        <w:rPr>
          <w:sz w:val="24"/>
          <w:szCs w:val="24"/>
          <w:lang w:val="en-US"/>
        </w:rPr>
        <w:t>Araştırma-geliştirme</w:t>
      </w:r>
      <w:proofErr w:type="spellEnd"/>
      <w:r>
        <w:rPr>
          <w:sz w:val="24"/>
          <w:szCs w:val="24"/>
          <w:lang w:val="en-US"/>
        </w:rPr>
        <w:t xml:space="preserve"> </w:t>
      </w:r>
      <w:proofErr w:type="spellStart"/>
      <w:r>
        <w:rPr>
          <w:sz w:val="24"/>
          <w:szCs w:val="24"/>
          <w:lang w:val="en-US"/>
        </w:rPr>
        <w:t>süreçlerine</w:t>
      </w:r>
      <w:proofErr w:type="spellEnd"/>
      <w:r>
        <w:rPr>
          <w:sz w:val="24"/>
          <w:szCs w:val="24"/>
          <w:lang w:val="en-US"/>
        </w:rPr>
        <w:t xml:space="preserve"> </w:t>
      </w:r>
      <w:proofErr w:type="spellStart"/>
      <w:r>
        <w:rPr>
          <w:sz w:val="24"/>
          <w:szCs w:val="24"/>
          <w:lang w:val="en-US"/>
        </w:rPr>
        <w:t>ilişkin</w:t>
      </w:r>
      <w:proofErr w:type="spellEnd"/>
      <w:r>
        <w:rPr>
          <w:sz w:val="24"/>
          <w:szCs w:val="24"/>
          <w:lang w:val="en-US"/>
        </w:rPr>
        <w:t xml:space="preserve"> </w:t>
      </w:r>
      <w:proofErr w:type="spellStart"/>
      <w:r>
        <w:rPr>
          <w:sz w:val="24"/>
          <w:szCs w:val="24"/>
          <w:lang w:val="en-US"/>
        </w:rPr>
        <w:t>yıllık</w:t>
      </w:r>
      <w:proofErr w:type="spellEnd"/>
      <w:r>
        <w:rPr>
          <w:sz w:val="24"/>
          <w:szCs w:val="24"/>
          <w:lang w:val="en-US"/>
        </w:rPr>
        <w:t xml:space="preserve"> </w:t>
      </w:r>
      <w:proofErr w:type="spellStart"/>
      <w:r>
        <w:rPr>
          <w:sz w:val="24"/>
          <w:szCs w:val="24"/>
          <w:lang w:val="en-US"/>
        </w:rPr>
        <w:t>öz</w:t>
      </w:r>
      <w:proofErr w:type="spellEnd"/>
      <w:r>
        <w:rPr>
          <w:sz w:val="24"/>
          <w:szCs w:val="24"/>
          <w:lang w:val="en-US"/>
        </w:rPr>
        <w:t xml:space="preserve"> </w:t>
      </w:r>
      <w:proofErr w:type="spellStart"/>
      <w:r>
        <w:rPr>
          <w:sz w:val="24"/>
          <w:szCs w:val="24"/>
          <w:lang w:val="en-US"/>
        </w:rPr>
        <w:t>değerlendirme</w:t>
      </w:r>
      <w:proofErr w:type="spellEnd"/>
      <w:r>
        <w:rPr>
          <w:sz w:val="24"/>
          <w:szCs w:val="24"/>
          <w:lang w:val="en-US"/>
        </w:rPr>
        <w:t xml:space="preserve"> </w:t>
      </w:r>
      <w:proofErr w:type="spellStart"/>
      <w:r>
        <w:rPr>
          <w:sz w:val="24"/>
          <w:szCs w:val="24"/>
          <w:lang w:val="en-US"/>
        </w:rPr>
        <w:t>raporları</w:t>
      </w:r>
      <w:proofErr w:type="spellEnd"/>
      <w:r>
        <w:rPr>
          <w:sz w:val="24"/>
          <w:szCs w:val="24"/>
          <w:lang w:val="en-US"/>
        </w:rPr>
        <w:t xml:space="preserve"> </w:t>
      </w:r>
      <w:proofErr w:type="spellStart"/>
      <w:r>
        <w:rPr>
          <w:sz w:val="24"/>
          <w:szCs w:val="24"/>
          <w:lang w:val="en-US"/>
        </w:rPr>
        <w:t>ve</w:t>
      </w:r>
      <w:proofErr w:type="spellEnd"/>
      <w:r>
        <w:rPr>
          <w:sz w:val="24"/>
          <w:szCs w:val="24"/>
          <w:lang w:val="en-US"/>
        </w:rPr>
        <w:t xml:space="preserve"> </w:t>
      </w:r>
      <w:proofErr w:type="spellStart"/>
      <w:r>
        <w:rPr>
          <w:sz w:val="24"/>
          <w:szCs w:val="24"/>
          <w:lang w:val="en-US"/>
        </w:rPr>
        <w:t>iyileştirme</w:t>
      </w:r>
      <w:proofErr w:type="spellEnd"/>
      <w:r>
        <w:rPr>
          <w:sz w:val="24"/>
          <w:szCs w:val="24"/>
          <w:lang w:val="en-US"/>
        </w:rPr>
        <w:t xml:space="preserve"> </w:t>
      </w:r>
      <w:proofErr w:type="spellStart"/>
      <w:r>
        <w:rPr>
          <w:sz w:val="24"/>
          <w:szCs w:val="24"/>
          <w:lang w:val="en-US"/>
        </w:rPr>
        <w:t>çalışmaları</w:t>
      </w:r>
      <w:proofErr w:type="spellEnd"/>
      <w:r>
        <w:rPr>
          <w:sz w:val="24"/>
          <w:szCs w:val="24"/>
          <w:lang w:val="en-US"/>
        </w:rPr>
        <w:t xml:space="preserve"> </w:t>
      </w:r>
    </w:p>
    <w:p w14:paraId="5DBFC656" w14:textId="13FABBAE"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 xml:space="preserve">Bölümümüz öğretim elemanlarının yaptıkları çalışmalar, her yıl faaliyet raporları ile elde edilmektedir. </w:t>
      </w:r>
    </w:p>
    <w:p w14:paraId="3CAE0026" w14:textId="77777777" w:rsidR="00622ABA" w:rsidRDefault="00C132B6" w:rsidP="00622ABA">
      <w:pPr>
        <w:pStyle w:val="Standard"/>
        <w:spacing w:before="120" w:after="120" w:line="360" w:lineRule="auto"/>
        <w:jc w:val="both"/>
        <w:rPr>
          <w:color w:val="000000"/>
          <w:sz w:val="24"/>
          <w:szCs w:val="24"/>
          <w:lang w:val="en-US"/>
        </w:rPr>
      </w:pPr>
      <w:r>
        <w:rPr>
          <w:color w:val="000000"/>
          <w:sz w:val="24"/>
          <w:szCs w:val="24"/>
          <w:lang w:val="en-US"/>
        </w:rPr>
        <w:t>-</w:t>
      </w:r>
      <w:proofErr w:type="spellStart"/>
      <w:r>
        <w:rPr>
          <w:color w:val="000000"/>
          <w:sz w:val="24"/>
          <w:szCs w:val="24"/>
          <w:lang w:val="en-US"/>
        </w:rPr>
        <w:t>Araştırma</w:t>
      </w:r>
      <w:proofErr w:type="spellEnd"/>
      <w:r>
        <w:rPr>
          <w:color w:val="000000"/>
          <w:sz w:val="24"/>
          <w:szCs w:val="24"/>
          <w:lang w:val="en-US"/>
        </w:rPr>
        <w:t xml:space="preserve"> </w:t>
      </w:r>
      <w:proofErr w:type="spellStart"/>
      <w:r>
        <w:rPr>
          <w:color w:val="000000"/>
          <w:sz w:val="24"/>
          <w:szCs w:val="24"/>
          <w:lang w:val="en-US"/>
        </w:rPr>
        <w:t>performansı</w:t>
      </w:r>
      <w:proofErr w:type="spellEnd"/>
      <w:r>
        <w:rPr>
          <w:color w:val="000000"/>
          <w:sz w:val="24"/>
          <w:szCs w:val="24"/>
          <w:lang w:val="en-US"/>
        </w:rPr>
        <w:t xml:space="preserve"> </w:t>
      </w:r>
      <w:proofErr w:type="spellStart"/>
      <w:r>
        <w:rPr>
          <w:color w:val="000000"/>
          <w:sz w:val="24"/>
          <w:szCs w:val="24"/>
          <w:lang w:val="en-US"/>
        </w:rPr>
        <w:t>izlenmesi</w:t>
      </w:r>
      <w:proofErr w:type="spellEnd"/>
      <w:r>
        <w:rPr>
          <w:color w:val="000000"/>
          <w:sz w:val="24"/>
          <w:szCs w:val="24"/>
          <w:lang w:val="en-US"/>
        </w:rPr>
        <w:t xml:space="preserve"> </w:t>
      </w:r>
      <w:proofErr w:type="spellStart"/>
      <w:r>
        <w:rPr>
          <w:color w:val="000000"/>
          <w:sz w:val="24"/>
          <w:szCs w:val="24"/>
          <w:lang w:val="en-US"/>
        </w:rPr>
        <w:t>ve</w:t>
      </w:r>
      <w:proofErr w:type="spellEnd"/>
      <w:r>
        <w:rPr>
          <w:color w:val="000000"/>
          <w:sz w:val="24"/>
          <w:szCs w:val="24"/>
          <w:lang w:val="en-US"/>
        </w:rPr>
        <w:t xml:space="preserve"> </w:t>
      </w:r>
      <w:proofErr w:type="spellStart"/>
      <w:r>
        <w:rPr>
          <w:color w:val="000000"/>
          <w:sz w:val="24"/>
          <w:szCs w:val="24"/>
          <w:lang w:val="en-US"/>
        </w:rPr>
        <w:t>değerlendirilmesinde</w:t>
      </w:r>
      <w:proofErr w:type="spellEnd"/>
      <w:r>
        <w:rPr>
          <w:color w:val="000000"/>
          <w:sz w:val="24"/>
          <w:szCs w:val="24"/>
          <w:lang w:val="en-US"/>
        </w:rPr>
        <w:t xml:space="preserve"> </w:t>
      </w:r>
      <w:proofErr w:type="spellStart"/>
      <w:r>
        <w:rPr>
          <w:color w:val="000000"/>
          <w:sz w:val="24"/>
          <w:szCs w:val="24"/>
          <w:lang w:val="en-US"/>
        </w:rPr>
        <w:t>paydaş</w:t>
      </w:r>
      <w:proofErr w:type="spellEnd"/>
      <w:r>
        <w:rPr>
          <w:color w:val="000000"/>
          <w:sz w:val="24"/>
          <w:szCs w:val="24"/>
          <w:lang w:val="en-US"/>
        </w:rPr>
        <w:t xml:space="preserve"> </w:t>
      </w:r>
      <w:proofErr w:type="spellStart"/>
      <w:r>
        <w:rPr>
          <w:color w:val="000000"/>
          <w:sz w:val="24"/>
          <w:szCs w:val="24"/>
          <w:lang w:val="en-US"/>
        </w:rPr>
        <w:t>geri</w:t>
      </w:r>
      <w:proofErr w:type="spellEnd"/>
      <w:r>
        <w:rPr>
          <w:color w:val="000000"/>
          <w:sz w:val="24"/>
          <w:szCs w:val="24"/>
          <w:lang w:val="en-US"/>
        </w:rPr>
        <w:t xml:space="preserve"> </w:t>
      </w:r>
      <w:proofErr w:type="spellStart"/>
      <w:r>
        <w:rPr>
          <w:color w:val="000000"/>
          <w:sz w:val="24"/>
          <w:szCs w:val="24"/>
          <w:lang w:val="en-US"/>
        </w:rPr>
        <w:t>bildirimleri</w:t>
      </w:r>
      <w:proofErr w:type="spellEnd"/>
      <w:r>
        <w:rPr>
          <w:color w:val="000000"/>
          <w:sz w:val="24"/>
          <w:szCs w:val="24"/>
          <w:lang w:val="en-US"/>
        </w:rPr>
        <w:t xml:space="preserve"> </w:t>
      </w:r>
    </w:p>
    <w:p w14:paraId="127AE50B" w14:textId="42A7DBF4" w:rsidR="00622ABA" w:rsidRPr="00622ABA" w:rsidRDefault="00622ABA" w:rsidP="00622ABA">
      <w:pPr>
        <w:pStyle w:val="Standard"/>
        <w:spacing w:before="120" w:after="120" w:line="360" w:lineRule="auto"/>
        <w:jc w:val="both"/>
        <w:rPr>
          <w:color w:val="FF0000"/>
          <w:sz w:val="24"/>
          <w:szCs w:val="24"/>
          <w:lang w:val="en-US"/>
        </w:rPr>
      </w:pPr>
      <w:r w:rsidRPr="00622ABA">
        <w:rPr>
          <w:sz w:val="24"/>
          <w:szCs w:val="24"/>
        </w:rPr>
        <w:t xml:space="preserve">Bölümümüzde araştırma performansının izlenmesi ve değerlendirilmesine yönelik paydaş geri </w:t>
      </w:r>
      <w:r w:rsidRPr="00622ABA">
        <w:rPr>
          <w:sz w:val="24"/>
          <w:szCs w:val="24"/>
        </w:rPr>
        <w:lastRenderedPageBreak/>
        <w:t xml:space="preserve">bildirimine ilişkin bir çalışma bulunmamaktadır. </w:t>
      </w:r>
    </w:p>
    <w:p w14:paraId="7947F572" w14:textId="77777777" w:rsidR="00622ABA" w:rsidRDefault="00622ABA" w:rsidP="00B23DC6">
      <w:pPr>
        <w:pStyle w:val="Standard"/>
        <w:spacing w:before="120" w:after="120" w:line="360" w:lineRule="auto"/>
        <w:jc w:val="both"/>
      </w:pPr>
    </w:p>
    <w:p w14:paraId="40ABE68C" w14:textId="26DDDE25" w:rsidR="00696D88" w:rsidRPr="00F32123" w:rsidRDefault="00C132B6" w:rsidP="00F32123">
      <w:pPr>
        <w:pStyle w:val="NormalWeb"/>
        <w:spacing w:before="119" w:beforeAutospacing="0" w:after="119" w:line="360" w:lineRule="auto"/>
        <w:jc w:val="both"/>
      </w:pPr>
      <w:r>
        <w:rPr>
          <w:b/>
          <w:bCs/>
        </w:rPr>
        <w:t xml:space="preserve">D.1. </w:t>
      </w:r>
      <w:r w:rsidRPr="00284907">
        <w:rPr>
          <w:b/>
          <w:bCs/>
        </w:rPr>
        <w:t xml:space="preserve">Toplumsal Katkı Performansı </w:t>
      </w:r>
    </w:p>
    <w:p w14:paraId="1DB85909" w14:textId="182E4269" w:rsidR="00696D88" w:rsidRDefault="00C132B6" w:rsidP="00B23DC6">
      <w:pPr>
        <w:pStyle w:val="Default"/>
        <w:spacing w:line="360" w:lineRule="auto"/>
        <w:jc w:val="both"/>
        <w:rPr>
          <w:rFonts w:ascii="Times New Roman" w:hAnsi="Times New Roman" w:cs="Times New Roman"/>
        </w:rPr>
      </w:pPr>
      <w:r>
        <w:rPr>
          <w:rFonts w:ascii="Times New Roman" w:hAnsi="Times New Roman" w:cs="Times New Roman"/>
        </w:rPr>
        <w:t xml:space="preserve">Birim, kurumun toplumsal katkı stratejisi ve hedefleri doğrultusunda yürüttüğü faaliyetleri periyodik olarak izliyor ve iyileştiriyor mu? </w:t>
      </w:r>
    </w:p>
    <w:p w14:paraId="41B683FF" w14:textId="77777777" w:rsidR="006E633D" w:rsidRDefault="006E633D" w:rsidP="00B23DC6">
      <w:pPr>
        <w:pStyle w:val="Default"/>
        <w:spacing w:line="360" w:lineRule="auto"/>
        <w:jc w:val="both"/>
        <w:rPr>
          <w:rFonts w:ascii="Times New Roman" w:hAnsi="Times New Roman" w:cs="Times New Roman"/>
        </w:rPr>
      </w:pPr>
    </w:p>
    <w:p w14:paraId="639F153D" w14:textId="57D8AFD8" w:rsidR="00B239FB" w:rsidRDefault="00B239FB" w:rsidP="00B23DC6">
      <w:pPr>
        <w:pStyle w:val="Default"/>
        <w:spacing w:line="360" w:lineRule="auto"/>
        <w:jc w:val="both"/>
      </w:pPr>
      <w:r w:rsidRPr="00284907">
        <w:rPr>
          <w:rFonts w:ascii="Times New Roman" w:hAnsi="Times New Roman" w:cs="Times New Roman"/>
        </w:rPr>
        <w:t xml:space="preserve">Evet, </w:t>
      </w:r>
      <w:r w:rsidR="00284907" w:rsidRPr="00284907">
        <w:rPr>
          <w:rFonts w:ascii="Times New Roman" w:hAnsi="Times New Roman" w:cs="Times New Roman"/>
        </w:rPr>
        <w:t xml:space="preserve">Çocuk Gelişimi </w:t>
      </w:r>
      <w:r w:rsidRPr="00284907">
        <w:rPr>
          <w:rFonts w:ascii="Times New Roman" w:hAnsi="Times New Roman" w:cs="Times New Roman"/>
        </w:rPr>
        <w:t>Bölüm</w:t>
      </w:r>
      <w:r w:rsidR="00284907" w:rsidRPr="00284907">
        <w:rPr>
          <w:rFonts w:ascii="Times New Roman" w:hAnsi="Times New Roman" w:cs="Times New Roman"/>
        </w:rPr>
        <w:t>ü</w:t>
      </w:r>
      <w:r w:rsidRPr="00284907">
        <w:rPr>
          <w:rFonts w:ascii="Times New Roman" w:hAnsi="Times New Roman" w:cs="Times New Roman"/>
        </w:rPr>
        <w:t xml:space="preserve"> olarak</w:t>
      </w:r>
      <w:r w:rsidR="00284907" w:rsidRPr="00284907">
        <w:rPr>
          <w:rFonts w:ascii="Times New Roman" w:hAnsi="Times New Roman" w:cs="Times New Roman"/>
        </w:rPr>
        <w:t xml:space="preserve"> İl Milli Eğitim Müdürlüğü ile iş birliği içerisinde</w:t>
      </w:r>
      <w:r w:rsidRPr="00284907">
        <w:rPr>
          <w:rFonts w:ascii="Times New Roman" w:hAnsi="Times New Roman" w:cs="Times New Roman"/>
        </w:rPr>
        <w:t xml:space="preserve"> ilimizdeki okul öncesi</w:t>
      </w:r>
      <w:r w:rsidR="00284907" w:rsidRPr="00284907">
        <w:rPr>
          <w:rFonts w:ascii="Times New Roman" w:hAnsi="Times New Roman" w:cs="Times New Roman"/>
        </w:rPr>
        <w:t xml:space="preserve"> kurumlarda eğitim gören</w:t>
      </w:r>
      <w:r w:rsidRPr="00284907">
        <w:rPr>
          <w:rFonts w:ascii="Times New Roman" w:hAnsi="Times New Roman" w:cs="Times New Roman"/>
        </w:rPr>
        <w:t xml:space="preserve"> </w:t>
      </w:r>
      <w:r w:rsidR="00284907" w:rsidRPr="00284907">
        <w:rPr>
          <w:rFonts w:ascii="Times New Roman" w:hAnsi="Times New Roman" w:cs="Times New Roman"/>
        </w:rPr>
        <w:t>çocuklara</w:t>
      </w:r>
      <w:r w:rsidRPr="00284907">
        <w:rPr>
          <w:rFonts w:ascii="Times New Roman" w:hAnsi="Times New Roman" w:cs="Times New Roman"/>
        </w:rPr>
        <w:t xml:space="preserve"> </w:t>
      </w:r>
      <w:r w:rsidR="00284907" w:rsidRPr="00284907">
        <w:rPr>
          <w:rFonts w:ascii="Times New Roman" w:hAnsi="Times New Roman" w:cs="Times New Roman"/>
        </w:rPr>
        <w:t>y</w:t>
      </w:r>
      <w:r w:rsidRPr="00284907">
        <w:rPr>
          <w:rFonts w:ascii="Times New Roman" w:hAnsi="Times New Roman" w:cs="Times New Roman"/>
        </w:rPr>
        <w:t>önelik mat</w:t>
      </w:r>
      <w:r w:rsidR="00284907" w:rsidRPr="00284907">
        <w:rPr>
          <w:rFonts w:ascii="Times New Roman" w:hAnsi="Times New Roman" w:cs="Times New Roman"/>
        </w:rPr>
        <w:t>e</w:t>
      </w:r>
      <w:r w:rsidRPr="00284907">
        <w:rPr>
          <w:rFonts w:ascii="Times New Roman" w:hAnsi="Times New Roman" w:cs="Times New Roman"/>
        </w:rPr>
        <w:t xml:space="preserve">ryal </w:t>
      </w:r>
      <w:r w:rsidR="00284907" w:rsidRPr="00284907">
        <w:rPr>
          <w:rFonts w:ascii="Times New Roman" w:hAnsi="Times New Roman" w:cs="Times New Roman"/>
        </w:rPr>
        <w:t>eğitimi</w:t>
      </w:r>
      <w:r w:rsidRPr="00284907">
        <w:rPr>
          <w:rFonts w:ascii="Times New Roman" w:hAnsi="Times New Roman" w:cs="Times New Roman"/>
        </w:rPr>
        <w:t xml:space="preserve"> ve oyun etkinlikleri planlanmaktadır</w:t>
      </w:r>
      <w:r w:rsidR="00284907" w:rsidRPr="00284907">
        <w:rPr>
          <w:rFonts w:ascii="Times New Roman" w:hAnsi="Times New Roman" w:cs="Times New Roman"/>
        </w:rPr>
        <w:t>.</w:t>
      </w:r>
    </w:p>
    <w:p w14:paraId="443C6F62" w14:textId="77777777" w:rsidR="00696D88" w:rsidRDefault="00696D88" w:rsidP="00B23DC6">
      <w:pPr>
        <w:pStyle w:val="Default"/>
        <w:spacing w:line="360" w:lineRule="auto"/>
        <w:jc w:val="both"/>
        <w:rPr>
          <w:rFonts w:ascii="Times New Roman" w:hAnsi="Times New Roman" w:cs="Times New Roman"/>
          <w:u w:val="single"/>
        </w:rPr>
      </w:pPr>
    </w:p>
    <w:p w14:paraId="65408339" w14:textId="4C6E45F6" w:rsidR="00622ABA" w:rsidRPr="00F32123" w:rsidRDefault="00C132B6" w:rsidP="00B23DC6">
      <w:pPr>
        <w:pStyle w:val="Default"/>
        <w:spacing w:line="360" w:lineRule="auto"/>
        <w:jc w:val="both"/>
        <w:rPr>
          <w:rFonts w:ascii="Times New Roman" w:hAnsi="Times New Roman" w:cs="Times New Roman"/>
          <w:color w:val="FF0000"/>
        </w:rPr>
      </w:pPr>
      <w:r w:rsidRPr="006449C3">
        <w:rPr>
          <w:rFonts w:ascii="Times New Roman" w:hAnsi="Times New Roman" w:cs="Times New Roman"/>
        </w:rPr>
        <w:t>D.</w:t>
      </w:r>
      <w:r w:rsidR="00F32123">
        <w:rPr>
          <w:rFonts w:ascii="Times New Roman" w:hAnsi="Times New Roman" w:cs="Times New Roman"/>
        </w:rPr>
        <w:t>1</w:t>
      </w:r>
      <w:r w:rsidRPr="006449C3">
        <w:rPr>
          <w:rFonts w:ascii="Times New Roman" w:hAnsi="Times New Roman" w:cs="Times New Roman"/>
        </w:rPr>
        <w:t xml:space="preserve">.1.Toplumsal katkı performansının izlenmesi ve değerlendirilmesi </w:t>
      </w:r>
    </w:p>
    <w:p w14:paraId="445ED2B6"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sz w:val="24"/>
          <w:szCs w:val="24"/>
        </w:rPr>
      </w:pPr>
      <w:r w:rsidRPr="00622ABA">
        <w:rPr>
          <w:rFonts w:ascii="Times New Roman" w:eastAsia="Times New Roman" w:hAnsi="Times New Roman" w:cs="Times New Roman"/>
          <w:b/>
          <w:sz w:val="24"/>
          <w:szCs w:val="24"/>
        </w:rPr>
        <w:t xml:space="preserve">-Yıllık eğitim saati </w:t>
      </w:r>
    </w:p>
    <w:p w14:paraId="04C66E3B" w14:textId="6A47DD1E" w:rsidR="00622ABA" w:rsidRPr="00A11EF0"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A11EF0">
        <w:rPr>
          <w:rFonts w:ascii="Times New Roman" w:eastAsia="Times New Roman" w:hAnsi="Times New Roman" w:cs="Times New Roman"/>
          <w:sz w:val="24"/>
          <w:szCs w:val="24"/>
        </w:rPr>
        <w:t>202</w:t>
      </w:r>
      <w:r w:rsidR="00284907" w:rsidRPr="00A11EF0">
        <w:rPr>
          <w:rFonts w:ascii="Times New Roman" w:eastAsia="Times New Roman" w:hAnsi="Times New Roman" w:cs="Times New Roman"/>
          <w:sz w:val="24"/>
          <w:szCs w:val="24"/>
        </w:rPr>
        <w:t>2-2023</w:t>
      </w:r>
      <w:r w:rsidRPr="00A11EF0">
        <w:rPr>
          <w:rFonts w:ascii="Times New Roman" w:eastAsia="Times New Roman" w:hAnsi="Times New Roman" w:cs="Times New Roman"/>
          <w:sz w:val="24"/>
          <w:szCs w:val="24"/>
        </w:rPr>
        <w:t xml:space="preserve"> Güz Yarıyılı: 87 Saat (12 Saat Seçmeli, 75 Saat Zorunlu)</w:t>
      </w:r>
    </w:p>
    <w:p w14:paraId="4B7F864E" w14:textId="416C352F"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A11EF0">
        <w:rPr>
          <w:rFonts w:ascii="Times New Roman" w:eastAsia="Times New Roman" w:hAnsi="Times New Roman" w:cs="Times New Roman"/>
          <w:sz w:val="24"/>
          <w:szCs w:val="24"/>
        </w:rPr>
        <w:t>202</w:t>
      </w:r>
      <w:r w:rsidR="00284907" w:rsidRPr="00A11EF0">
        <w:rPr>
          <w:rFonts w:ascii="Times New Roman" w:eastAsia="Times New Roman" w:hAnsi="Times New Roman" w:cs="Times New Roman"/>
          <w:sz w:val="24"/>
          <w:szCs w:val="24"/>
        </w:rPr>
        <w:t>2-2023</w:t>
      </w:r>
      <w:r w:rsidRPr="00A11EF0">
        <w:rPr>
          <w:rFonts w:ascii="Times New Roman" w:eastAsia="Times New Roman" w:hAnsi="Times New Roman" w:cs="Times New Roman"/>
          <w:sz w:val="24"/>
          <w:szCs w:val="24"/>
        </w:rPr>
        <w:t xml:space="preserve"> Bahar Yarıyılı: 75 Saat (15 Saat Seçmeli, 60 Saat Zorunlu)</w:t>
      </w:r>
    </w:p>
    <w:p w14:paraId="76503300"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7DC190F1"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color w:val="FF0000"/>
          <w:sz w:val="24"/>
          <w:szCs w:val="24"/>
        </w:rPr>
      </w:pPr>
      <w:r w:rsidRPr="00622ABA">
        <w:rPr>
          <w:rFonts w:ascii="Times New Roman" w:eastAsia="Times New Roman" w:hAnsi="Times New Roman" w:cs="Times New Roman"/>
          <w:b/>
          <w:sz w:val="24"/>
          <w:szCs w:val="24"/>
        </w:rPr>
        <w:t xml:space="preserve">-Yıllık eğitim alan kişi sayısı </w:t>
      </w:r>
    </w:p>
    <w:p w14:paraId="49ACDA5D" w14:textId="45B12F72" w:rsidR="00B239FB"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202</w:t>
      </w:r>
      <w:r w:rsidR="00B239FB" w:rsidRPr="00B239FB">
        <w:rPr>
          <w:rFonts w:ascii="Times New Roman" w:eastAsia="Times New Roman" w:hAnsi="Times New Roman" w:cs="Times New Roman"/>
          <w:sz w:val="24"/>
          <w:szCs w:val="24"/>
        </w:rPr>
        <w:t>2</w:t>
      </w:r>
      <w:r w:rsidRPr="00622ABA">
        <w:rPr>
          <w:rFonts w:ascii="Times New Roman" w:eastAsia="Times New Roman" w:hAnsi="Times New Roman" w:cs="Times New Roman"/>
          <w:sz w:val="24"/>
          <w:szCs w:val="24"/>
        </w:rPr>
        <w:t xml:space="preserve"> yılı itibariyle yıllık eğitim alan öğrenci sayısı 3</w:t>
      </w:r>
      <w:r w:rsidR="00B239FB" w:rsidRPr="00B239FB">
        <w:rPr>
          <w:rFonts w:ascii="Times New Roman" w:eastAsia="Times New Roman" w:hAnsi="Times New Roman" w:cs="Times New Roman"/>
          <w:sz w:val="24"/>
          <w:szCs w:val="24"/>
        </w:rPr>
        <w:t>87</w:t>
      </w:r>
      <w:r w:rsidRPr="00622ABA">
        <w:rPr>
          <w:rFonts w:ascii="Times New Roman" w:eastAsia="Times New Roman" w:hAnsi="Times New Roman" w:cs="Times New Roman"/>
          <w:sz w:val="24"/>
          <w:szCs w:val="24"/>
        </w:rPr>
        <w:t xml:space="preserve">’ </w:t>
      </w:r>
      <w:proofErr w:type="spellStart"/>
      <w:r w:rsidRPr="00622ABA">
        <w:rPr>
          <w:rFonts w:ascii="Times New Roman" w:eastAsia="Times New Roman" w:hAnsi="Times New Roman" w:cs="Times New Roman"/>
          <w:sz w:val="24"/>
          <w:szCs w:val="24"/>
        </w:rPr>
        <w:t>d</w:t>
      </w:r>
      <w:r w:rsidR="00B239FB" w:rsidRPr="00B239FB">
        <w:rPr>
          <w:rFonts w:ascii="Times New Roman" w:eastAsia="Times New Roman" w:hAnsi="Times New Roman" w:cs="Times New Roman"/>
          <w:sz w:val="24"/>
          <w:szCs w:val="24"/>
        </w:rPr>
        <w:t>i</w:t>
      </w:r>
      <w:r w:rsidRPr="00622ABA">
        <w:rPr>
          <w:rFonts w:ascii="Times New Roman" w:eastAsia="Times New Roman" w:hAnsi="Times New Roman" w:cs="Times New Roman"/>
          <w:sz w:val="24"/>
          <w:szCs w:val="24"/>
        </w:rPr>
        <w:t>r</w:t>
      </w:r>
      <w:proofErr w:type="spellEnd"/>
      <w:r w:rsidRPr="00622ABA">
        <w:rPr>
          <w:rFonts w:ascii="Times New Roman" w:eastAsia="Times New Roman" w:hAnsi="Times New Roman" w:cs="Times New Roman"/>
          <w:sz w:val="24"/>
          <w:szCs w:val="24"/>
        </w:rPr>
        <w:t xml:space="preserve">. </w:t>
      </w:r>
    </w:p>
    <w:p w14:paraId="5729BE6F"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777B83BC" w14:textId="77777777" w:rsidR="00622ABA" w:rsidRPr="00622ABA" w:rsidRDefault="00622ABA" w:rsidP="00622ABA">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b/>
          <w:sz w:val="24"/>
          <w:szCs w:val="24"/>
        </w:rPr>
      </w:pPr>
      <w:r w:rsidRPr="00622ABA">
        <w:rPr>
          <w:rFonts w:ascii="Times New Roman" w:eastAsia="Times New Roman" w:hAnsi="Times New Roman" w:cs="Times New Roman"/>
          <w:b/>
          <w:sz w:val="24"/>
          <w:szCs w:val="24"/>
        </w:rPr>
        <w:t>-Toplumsal katkı faaliyeti alan katılımcıların memnuniyet oranı (% olarak)</w:t>
      </w:r>
    </w:p>
    <w:p w14:paraId="5879B436" w14:textId="77777777" w:rsidR="00622ABA" w:rsidRPr="00622ABA" w:rsidRDefault="00622ABA" w:rsidP="00622ABA">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sz w:val="24"/>
          <w:szCs w:val="24"/>
          <w:lang w:val="en-US"/>
        </w:rPr>
      </w:pPr>
      <w:proofErr w:type="spellStart"/>
      <w:r w:rsidRPr="00622ABA">
        <w:rPr>
          <w:rFonts w:ascii="Times New Roman" w:eastAsia="Times New Roman" w:hAnsi="Times New Roman" w:cs="Times New Roman"/>
          <w:sz w:val="24"/>
          <w:szCs w:val="24"/>
          <w:lang w:val="en-US"/>
        </w:rPr>
        <w:t>İlgili</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yılda</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bölümümüzde</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toplumsal</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katkı</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faaliyetleri</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alan</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katılımcıların</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memnuniyet</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oranlarına</w:t>
      </w:r>
      <w:proofErr w:type="spellEnd"/>
      <w:r w:rsidRPr="00622ABA">
        <w:rPr>
          <w:rFonts w:ascii="Times New Roman" w:eastAsia="Times New Roman" w:hAnsi="Times New Roman" w:cs="Times New Roman"/>
          <w:sz w:val="24"/>
          <w:szCs w:val="24"/>
          <w:lang w:val="en-US"/>
        </w:rPr>
        <w:t xml:space="preserve"> </w:t>
      </w:r>
      <w:proofErr w:type="spellStart"/>
      <w:proofErr w:type="gramStart"/>
      <w:r w:rsidRPr="00622ABA">
        <w:rPr>
          <w:rFonts w:ascii="Times New Roman" w:eastAsia="Times New Roman" w:hAnsi="Times New Roman" w:cs="Times New Roman"/>
          <w:sz w:val="24"/>
          <w:szCs w:val="24"/>
          <w:lang w:val="en-US"/>
        </w:rPr>
        <w:t>ilişkin</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bir</w:t>
      </w:r>
      <w:proofErr w:type="spellEnd"/>
      <w:proofErr w:type="gram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çalışma</w:t>
      </w:r>
      <w:proofErr w:type="spellEnd"/>
      <w:r w:rsidRPr="00622ABA">
        <w:rPr>
          <w:rFonts w:ascii="Times New Roman" w:eastAsia="Times New Roman" w:hAnsi="Times New Roman" w:cs="Times New Roman"/>
          <w:sz w:val="24"/>
          <w:szCs w:val="24"/>
          <w:lang w:val="en-US"/>
        </w:rPr>
        <w:t xml:space="preserve"> </w:t>
      </w:r>
      <w:proofErr w:type="spellStart"/>
      <w:r w:rsidRPr="00622ABA">
        <w:rPr>
          <w:rFonts w:ascii="Times New Roman" w:eastAsia="Times New Roman" w:hAnsi="Times New Roman" w:cs="Times New Roman"/>
          <w:sz w:val="24"/>
          <w:szCs w:val="24"/>
          <w:lang w:val="en-US"/>
        </w:rPr>
        <w:t>yapılmamıştır</w:t>
      </w:r>
      <w:proofErr w:type="spellEnd"/>
      <w:r w:rsidRPr="00622ABA">
        <w:rPr>
          <w:rFonts w:ascii="Times New Roman" w:eastAsia="Times New Roman" w:hAnsi="Times New Roman" w:cs="Times New Roman"/>
          <w:sz w:val="24"/>
          <w:szCs w:val="24"/>
          <w:lang w:val="en-US"/>
        </w:rPr>
        <w:t>.</w:t>
      </w:r>
    </w:p>
    <w:p w14:paraId="500371A1" w14:textId="77777777" w:rsidR="00622ABA" w:rsidRPr="00622ABA" w:rsidRDefault="00622ABA" w:rsidP="00622ABA">
      <w:pPr>
        <w:widowControl w:val="0"/>
        <w:suppressAutoHyphens w:val="0"/>
        <w:autoSpaceDE w:val="0"/>
        <w:autoSpaceDN w:val="0"/>
        <w:spacing w:before="100" w:beforeAutospacing="1" w:after="100" w:afterAutospacing="1" w:line="360" w:lineRule="auto"/>
        <w:ind w:left="1220" w:right="879"/>
        <w:contextualSpacing/>
        <w:jc w:val="both"/>
        <w:rPr>
          <w:rFonts w:ascii="Times New Roman" w:eastAsia="Times New Roman" w:hAnsi="Times New Roman" w:cs="Times New Roman"/>
          <w:b/>
          <w:sz w:val="24"/>
          <w:szCs w:val="24"/>
        </w:rPr>
      </w:pPr>
    </w:p>
    <w:p w14:paraId="2F2B0A8D" w14:textId="59F67675"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color w:val="FF0000"/>
          <w:sz w:val="24"/>
          <w:szCs w:val="24"/>
        </w:rPr>
      </w:pPr>
      <w:r w:rsidRPr="00622ABA">
        <w:rPr>
          <w:rFonts w:ascii="Times New Roman" w:eastAsia="Times New Roman" w:hAnsi="Times New Roman" w:cs="Times New Roman"/>
          <w:b/>
          <w:sz w:val="24"/>
          <w:szCs w:val="24"/>
        </w:rPr>
        <w:t>-Yaşam boyu öğrenim eğitim kapsamında çalışanlara ve öğrencilere yönelik faaliyet (tez,</w:t>
      </w:r>
      <w:r>
        <w:rPr>
          <w:rFonts w:ascii="Times New Roman" w:eastAsia="Times New Roman" w:hAnsi="Times New Roman" w:cs="Times New Roman"/>
          <w:b/>
          <w:sz w:val="24"/>
          <w:szCs w:val="24"/>
        </w:rPr>
        <w:t xml:space="preserve"> </w:t>
      </w:r>
      <w:r w:rsidRPr="00622ABA">
        <w:rPr>
          <w:rFonts w:ascii="Times New Roman" w:eastAsia="Times New Roman" w:hAnsi="Times New Roman" w:cs="Times New Roman"/>
          <w:b/>
          <w:sz w:val="24"/>
          <w:szCs w:val="24"/>
        </w:rPr>
        <w:t>proje, etkinlik, eğitim, sertifika programı vb.) sayısı</w:t>
      </w:r>
      <w:r w:rsidRPr="00622ABA">
        <w:rPr>
          <w:rFonts w:ascii="Times New Roman" w:eastAsia="Times New Roman" w:hAnsi="Times New Roman" w:cs="Times New Roman"/>
          <w:sz w:val="24"/>
          <w:szCs w:val="24"/>
        </w:rPr>
        <w:t xml:space="preserve"> </w:t>
      </w:r>
    </w:p>
    <w:p w14:paraId="44861B20" w14:textId="1C0DFCCC" w:rsid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5FA7D9AD"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67CB78F5" w14:textId="32C7EA85" w:rsidR="00622ABA" w:rsidRPr="00622ABA" w:rsidRDefault="00622ABA" w:rsidP="00622ABA">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b/>
          <w:sz w:val="24"/>
          <w:szCs w:val="24"/>
        </w:rPr>
      </w:pPr>
      <w:r w:rsidRPr="00622ABA">
        <w:rPr>
          <w:rFonts w:ascii="Times New Roman" w:eastAsia="Times New Roman" w:hAnsi="Times New Roman" w:cs="Times New Roman"/>
          <w:b/>
          <w:sz w:val="24"/>
          <w:szCs w:val="24"/>
        </w:rPr>
        <w:t>-Yaşam boyu öğrenim kapsamında topluma yönelik faaliyet (kurs, sertifika programı,</w:t>
      </w:r>
      <w:r>
        <w:rPr>
          <w:rFonts w:ascii="Times New Roman" w:eastAsia="Times New Roman" w:hAnsi="Times New Roman" w:cs="Times New Roman"/>
          <w:b/>
          <w:sz w:val="24"/>
          <w:szCs w:val="24"/>
        </w:rPr>
        <w:t xml:space="preserve"> </w:t>
      </w:r>
      <w:r w:rsidRPr="00622ABA">
        <w:rPr>
          <w:rFonts w:ascii="Times New Roman" w:eastAsia="Times New Roman" w:hAnsi="Times New Roman" w:cs="Times New Roman"/>
          <w:b/>
          <w:sz w:val="24"/>
          <w:szCs w:val="24"/>
        </w:rPr>
        <w:t xml:space="preserve">seminer, tez, proje, etkinlik vb.) sayısı </w:t>
      </w:r>
    </w:p>
    <w:p w14:paraId="03EC4326" w14:textId="77777777" w:rsidR="00622ABA" w:rsidRPr="00622ABA" w:rsidRDefault="00622ABA" w:rsidP="00622ABA">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Yoktur.</w:t>
      </w:r>
    </w:p>
    <w:p w14:paraId="19D8AAC0"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281B4618" w14:textId="77777777" w:rsidR="00622ABA" w:rsidRPr="00181FD2" w:rsidRDefault="00622ABA" w:rsidP="00622ABA">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b/>
          <w:sz w:val="24"/>
          <w:szCs w:val="24"/>
        </w:rPr>
      </w:pPr>
      <w:r w:rsidRPr="00181FD2">
        <w:rPr>
          <w:rFonts w:ascii="Times New Roman" w:eastAsia="Times New Roman" w:hAnsi="Times New Roman" w:cs="Times New Roman"/>
          <w:b/>
          <w:sz w:val="24"/>
          <w:szCs w:val="24"/>
        </w:rPr>
        <w:t xml:space="preserve">-Üniversitemizce düzenlenen ulusal ve yerel konferans, seminer, panel sayısı </w:t>
      </w:r>
    </w:p>
    <w:p w14:paraId="395CBEFE" w14:textId="02D3E788" w:rsidR="00622ABA" w:rsidRDefault="00622ABA" w:rsidP="00181FD2">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181FD2">
        <w:rPr>
          <w:rFonts w:ascii="Times New Roman" w:eastAsia="Times New Roman" w:hAnsi="Times New Roman" w:cs="Times New Roman"/>
          <w:sz w:val="24"/>
          <w:szCs w:val="24"/>
        </w:rPr>
        <w:t xml:space="preserve">İlgili yılda bölümümüzde ulusal ve yerel konferans, seminer ve panel </w:t>
      </w:r>
      <w:r w:rsidR="00181FD2">
        <w:rPr>
          <w:rFonts w:ascii="Times New Roman" w:eastAsia="Times New Roman" w:hAnsi="Times New Roman" w:cs="Times New Roman"/>
          <w:sz w:val="24"/>
          <w:szCs w:val="24"/>
        </w:rPr>
        <w:t>sayısı birdir.</w:t>
      </w:r>
    </w:p>
    <w:p w14:paraId="3617D98F" w14:textId="5BD0DAEC" w:rsidR="00622ABA" w:rsidRDefault="00181FD2"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r w:rsidRPr="00181FD2">
        <w:rPr>
          <w:rFonts w:ascii="Times New Roman" w:eastAsia="Times New Roman" w:hAnsi="Times New Roman" w:cs="Times New Roman"/>
          <w:sz w:val="24"/>
          <w:szCs w:val="24"/>
        </w:rPr>
        <w:lastRenderedPageBreak/>
        <w:t xml:space="preserve">Bölümümüz kapsamında gerçekleştirdiğimiz Kariyer Günleri Etkinliklerinde Sayın Doç. Dr. Taşkın TAŞTEPE ‘Çocuk Gelişiminde Güncel Konular’ a dair söyleşisini gerçekleştirmiştir. </w:t>
      </w:r>
    </w:p>
    <w:p w14:paraId="766B7269" w14:textId="77777777" w:rsidR="00181FD2" w:rsidRPr="00622ABA" w:rsidRDefault="00181FD2"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4C022122" w14:textId="77777777" w:rsidR="00622ABA" w:rsidRPr="00181FD2"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sz w:val="24"/>
          <w:szCs w:val="24"/>
        </w:rPr>
      </w:pPr>
      <w:r w:rsidRPr="00181FD2">
        <w:rPr>
          <w:rFonts w:ascii="Times New Roman" w:eastAsia="Times New Roman" w:hAnsi="Times New Roman" w:cs="Times New Roman"/>
          <w:b/>
          <w:sz w:val="24"/>
          <w:szCs w:val="24"/>
        </w:rPr>
        <w:t xml:space="preserve">-Üniversitemizce düzenlenen ulusal ve yerel sergi, defile ve diğer gösteri sayısı </w:t>
      </w:r>
    </w:p>
    <w:p w14:paraId="28F285D7" w14:textId="124EA869" w:rsidR="00622ABA" w:rsidRDefault="00A11EF0" w:rsidP="00622ABA">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Yoktur.</w:t>
      </w:r>
    </w:p>
    <w:p w14:paraId="6A7DC74E" w14:textId="5FCEB8ED" w:rsidR="00622ABA" w:rsidRPr="00622ABA" w:rsidRDefault="00622ABA" w:rsidP="00622ABA">
      <w:pPr>
        <w:widowControl w:val="0"/>
        <w:suppressAutoHyphens w:val="0"/>
        <w:autoSpaceDE w:val="0"/>
        <w:autoSpaceDN w:val="0"/>
        <w:spacing w:before="100" w:beforeAutospacing="1" w:after="100" w:afterAutospacing="1" w:line="360" w:lineRule="auto"/>
        <w:ind w:right="231"/>
        <w:contextualSpacing/>
        <w:jc w:val="both"/>
        <w:rPr>
          <w:rFonts w:ascii="Times New Roman" w:eastAsia="Times New Roman" w:hAnsi="Times New Roman" w:cs="Times New Roman"/>
          <w:b/>
          <w:color w:val="FF0000"/>
          <w:sz w:val="24"/>
          <w:szCs w:val="24"/>
        </w:rPr>
      </w:pPr>
      <w:r w:rsidRPr="00622ABA">
        <w:rPr>
          <w:rFonts w:ascii="Times New Roman" w:eastAsia="Times New Roman" w:hAnsi="Times New Roman" w:cs="Times New Roman"/>
          <w:b/>
          <w:sz w:val="24"/>
          <w:szCs w:val="24"/>
        </w:rPr>
        <w:t>-Üniversitemizce düzenlenen uluslararası konferans, seminer, panel sayısı</w:t>
      </w:r>
    </w:p>
    <w:p w14:paraId="7653E129" w14:textId="7B05596D" w:rsidR="00622ABA" w:rsidRDefault="00622ABA" w:rsidP="00622ABA">
      <w:pPr>
        <w:autoSpaceDN w:val="0"/>
        <w:spacing w:before="100" w:beforeAutospacing="1" w:after="100" w:afterAutospacing="1" w:line="360" w:lineRule="auto"/>
        <w:contextualSpacing/>
        <w:jc w:val="both"/>
        <w:textAlignment w:val="baseline"/>
        <w:rPr>
          <w:rFonts w:ascii="Times New Roman" w:eastAsia="Times New Roman" w:hAnsi="Times New Roman" w:cs="Times New Roman"/>
          <w:sz w:val="24"/>
          <w:szCs w:val="24"/>
          <w:lang w:eastAsia="tr-TR"/>
        </w:rPr>
      </w:pPr>
      <w:r w:rsidRPr="00622ABA">
        <w:rPr>
          <w:rFonts w:ascii="Times New Roman" w:eastAsia="Times New Roman" w:hAnsi="Times New Roman" w:cs="Times New Roman"/>
          <w:sz w:val="24"/>
          <w:szCs w:val="24"/>
          <w:lang w:eastAsia="tr-TR"/>
        </w:rPr>
        <w:t>İlgili yılda bölümümüzde uluslararası konferans, seminer ve panel düzenlenmemiştir</w:t>
      </w:r>
    </w:p>
    <w:p w14:paraId="1744A003" w14:textId="77777777" w:rsidR="00622ABA" w:rsidRPr="00622ABA" w:rsidRDefault="00622ABA" w:rsidP="00622ABA">
      <w:pPr>
        <w:autoSpaceDN w:val="0"/>
        <w:spacing w:before="100" w:beforeAutospacing="1" w:after="100" w:afterAutospacing="1" w:line="360" w:lineRule="auto"/>
        <w:contextualSpacing/>
        <w:jc w:val="both"/>
        <w:textAlignment w:val="baseline"/>
        <w:rPr>
          <w:rFonts w:ascii="Times New Roman" w:eastAsia="Times New Roman" w:hAnsi="Times New Roman" w:cs="Times New Roman"/>
          <w:b/>
          <w:color w:val="000000"/>
          <w:sz w:val="24"/>
          <w:szCs w:val="24"/>
          <w:lang w:eastAsia="tr-TR"/>
        </w:rPr>
      </w:pPr>
    </w:p>
    <w:p w14:paraId="0AF1DC55" w14:textId="77777777" w:rsidR="00622ABA" w:rsidRPr="00622ABA" w:rsidRDefault="00622ABA" w:rsidP="00622ABA">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b/>
          <w:sz w:val="24"/>
          <w:szCs w:val="24"/>
        </w:rPr>
        <w:t>-Üniversitemizce düzenlenen uluslararası sergi, defile, konser ve diğer gösteri sayısı</w:t>
      </w:r>
      <w:r w:rsidRPr="00622ABA">
        <w:rPr>
          <w:rFonts w:ascii="Times New Roman" w:eastAsia="Times New Roman" w:hAnsi="Times New Roman" w:cs="Times New Roman"/>
          <w:sz w:val="24"/>
          <w:szCs w:val="24"/>
        </w:rPr>
        <w:t xml:space="preserve"> </w:t>
      </w:r>
    </w:p>
    <w:p w14:paraId="7B9E54DC" w14:textId="77777777" w:rsidR="00622ABA" w:rsidRPr="00622ABA" w:rsidRDefault="00622ABA" w:rsidP="00622ABA">
      <w:pPr>
        <w:widowControl w:val="0"/>
        <w:suppressAutoHyphens w:val="0"/>
        <w:autoSpaceDE w:val="0"/>
        <w:autoSpaceDN w:val="0"/>
        <w:spacing w:before="100" w:beforeAutospacing="1" w:after="100" w:afterAutospacing="1" w:line="360" w:lineRule="auto"/>
        <w:ind w:right="879"/>
        <w:contextualSpacing/>
        <w:jc w:val="both"/>
        <w:rPr>
          <w:rFonts w:ascii="Times New Roman" w:eastAsia="Times New Roman" w:hAnsi="Times New Roman" w:cs="Times New Roman"/>
          <w:sz w:val="24"/>
          <w:szCs w:val="24"/>
        </w:rPr>
      </w:pPr>
      <w:r w:rsidRPr="00622ABA">
        <w:rPr>
          <w:rFonts w:ascii="Times New Roman" w:eastAsia="Times New Roman" w:hAnsi="Times New Roman" w:cs="Times New Roman"/>
          <w:sz w:val="24"/>
          <w:szCs w:val="24"/>
        </w:rPr>
        <w:t>İlgili yılda bölümümüzde uluslararası sergi, defile, konser ve gösteri düzenlenmemiştir.</w:t>
      </w:r>
    </w:p>
    <w:p w14:paraId="4A5F04DF" w14:textId="77777777" w:rsidR="00622ABA" w:rsidRPr="00622ABA" w:rsidRDefault="00622ABA" w:rsidP="00622ABA">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sz w:val="24"/>
          <w:szCs w:val="24"/>
        </w:rPr>
      </w:pPr>
    </w:p>
    <w:p w14:paraId="3466613C" w14:textId="6E9F8EB2" w:rsidR="00696D88" w:rsidRPr="00181FD2" w:rsidRDefault="00622ABA" w:rsidP="00A11EF0">
      <w:pPr>
        <w:widowControl w:val="0"/>
        <w:suppressAutoHyphens w:val="0"/>
        <w:autoSpaceDE w:val="0"/>
        <w:autoSpaceDN w:val="0"/>
        <w:spacing w:before="100" w:beforeAutospacing="1" w:after="100" w:afterAutospacing="1" w:line="360" w:lineRule="auto"/>
        <w:contextualSpacing/>
        <w:jc w:val="both"/>
        <w:rPr>
          <w:rFonts w:ascii="Times New Roman" w:eastAsia="Times New Roman" w:hAnsi="Times New Roman" w:cs="Times New Roman"/>
          <w:b/>
          <w:color w:val="FF0000"/>
          <w:sz w:val="24"/>
          <w:szCs w:val="24"/>
        </w:rPr>
      </w:pPr>
      <w:r w:rsidRPr="00181FD2">
        <w:rPr>
          <w:rFonts w:ascii="Times New Roman" w:eastAsia="Times New Roman" w:hAnsi="Times New Roman" w:cs="Times New Roman"/>
          <w:b/>
          <w:sz w:val="24"/>
          <w:szCs w:val="24"/>
        </w:rPr>
        <w:t xml:space="preserve">-Topluma yönelik yapılan kültürel, sanatsal ve sportif faaliyetler </w:t>
      </w:r>
    </w:p>
    <w:p w14:paraId="56AD11CA" w14:textId="3A43DA12" w:rsidR="00696D88" w:rsidRDefault="00C132B6" w:rsidP="00B23DC6">
      <w:pPr>
        <w:pStyle w:val="Default"/>
        <w:spacing w:line="360" w:lineRule="auto"/>
        <w:jc w:val="both"/>
        <w:rPr>
          <w:rFonts w:ascii="Times New Roman" w:hAnsi="Times New Roman" w:cs="Times New Roman"/>
        </w:rPr>
      </w:pPr>
      <w:r w:rsidRPr="007F156A">
        <w:rPr>
          <w:rFonts w:ascii="Times New Roman" w:hAnsi="Times New Roman" w:cs="Times New Roman"/>
        </w:rPr>
        <w:t>Birim, Sürdürülebilir Kalkınma Amaçları ile uyumlu, dezavantajlı gruplar dahil toplumun ve çevrenin ihtiyaçlarına cevap verebilen ve değer yaratan toplumsal katkı faaliyetlerini gerçekleştirmekte midir? Ulusal ve uluslararası düzeyde kurumsal iş birlikleri, yürütülen eğitim, hizmet, araştırma, danışmanlık vb. toplumsal katkı faaliyetleri izlenmekte midir?  İzleme mekanizma ve süreçleri yerleşik ve sürdürülebilir midir? İyileştirme adımlarının kanıtları bulunmakta mıdır?</w:t>
      </w:r>
    </w:p>
    <w:p w14:paraId="5811A739" w14:textId="77777777" w:rsidR="007F156A" w:rsidRDefault="007F156A" w:rsidP="00B23DC6">
      <w:pPr>
        <w:pStyle w:val="Default"/>
        <w:spacing w:line="360" w:lineRule="auto"/>
        <w:jc w:val="both"/>
        <w:rPr>
          <w:rFonts w:ascii="Times New Roman" w:hAnsi="Times New Roman" w:cs="Times New Roman"/>
        </w:rPr>
      </w:pPr>
    </w:p>
    <w:p w14:paraId="1078A596" w14:textId="6E7B91E0" w:rsidR="007F156A" w:rsidRDefault="007F156A" w:rsidP="00B23DC6">
      <w:pPr>
        <w:pStyle w:val="Default"/>
        <w:spacing w:line="360" w:lineRule="auto"/>
        <w:jc w:val="both"/>
      </w:pPr>
      <w:r w:rsidRPr="007F156A">
        <w:t xml:space="preserve">Evet. Yürütücülüğünü Üniversitemizin yaptığı projenin ortakları; Bilecik Belediyesi, Gençlik Hizmetleri ve Spor İl Müdürlüğü, Milli Eğitim Müdürlüğü, Sağlık Müdürlüğü, Aile, Çalışma ve Sosyal Hizmetler İl Müdürlüğü’dür. Koordinatörlüğünü bölümümüz öğretim üyesi Doç. Dr. Raif ZİLELİ’ </w:t>
      </w:r>
      <w:proofErr w:type="spellStart"/>
      <w:r w:rsidRPr="007F156A">
        <w:t>nin</w:t>
      </w:r>
      <w:proofErr w:type="spellEnd"/>
      <w:r w:rsidRPr="007F156A">
        <w:t xml:space="preserve"> yaptığı, "Yüz Yüze 3" adlı proje, Gençlik ve Spor Bakanlığı Gençlik Projeleri Destekleme Programı kapsamında desteklenmiştir. Projenin amacı, özel </w:t>
      </w:r>
      <w:proofErr w:type="spellStart"/>
      <w:r w:rsidRPr="007F156A">
        <w:t>gereksinimli</w:t>
      </w:r>
      <w:proofErr w:type="spellEnd"/>
      <w:r w:rsidRPr="007F156A">
        <w:t xml:space="preserve"> öğrencilerin su içi egzersizler aracılığıyla bilişsel ve duygusal yetilerinin yanında esneklik, kuvvet, sürat, denge, koordinasyon gibi </w:t>
      </w:r>
      <w:proofErr w:type="spellStart"/>
      <w:r w:rsidRPr="007F156A">
        <w:t>biyomotor</w:t>
      </w:r>
      <w:proofErr w:type="spellEnd"/>
      <w:r w:rsidRPr="007F156A">
        <w:t xml:space="preserve"> yetilerini de geliştirilerek gönüllü üniversite öğrencileri ile birlikte sosyalleşmelerinin ve farkındalık kazanmalarının sağlanmasıdır. Ayrıca, kurumlar arası </w:t>
      </w:r>
      <w:proofErr w:type="gramStart"/>
      <w:r w:rsidRPr="007F156A">
        <w:t>işbirliğini</w:t>
      </w:r>
      <w:proofErr w:type="gramEnd"/>
      <w:r w:rsidRPr="007F156A">
        <w:t xml:space="preserve"> de teşvik etmektir. Projeler kapsamında ailelere de danışmanlık ve rehberlik hizmetleri verilmiştir. Daha önce “Yüz Yüze 2”, “Yüz Yüze”, “Benimle Oynar Mısın”, “Neşeli Günler” ve “Kampüste Hayat Var” gibi projeler Üniversitemizi Yürütücülüğünde, Doç. </w:t>
      </w:r>
      <w:r w:rsidRPr="007F156A">
        <w:lastRenderedPageBreak/>
        <w:t xml:space="preserve">Dr. Raif </w:t>
      </w:r>
      <w:proofErr w:type="spellStart"/>
      <w:r w:rsidRPr="007F156A">
        <w:t>ZİLELİ’nin</w:t>
      </w:r>
      <w:proofErr w:type="spellEnd"/>
      <w:r w:rsidRPr="007F156A">
        <w:t xml:space="preserve"> koordinatörlüğünde yapılmıştır. 2022-2023 Bahar Döneminde de projenin devam ettirilmesi için gerekli çalışmalar yapılmaktadır. Projelerin birbiri ardına devam etmesi sürdürülebilirliğe en iyi örnektir.</w:t>
      </w:r>
    </w:p>
    <w:p w14:paraId="46F5E22F" w14:textId="77777777" w:rsidR="007F156A" w:rsidRDefault="007F156A" w:rsidP="007F156A">
      <w:pPr>
        <w:widowControl w:val="0"/>
        <w:suppressAutoHyphens w:val="0"/>
        <w:autoSpaceDE w:val="0"/>
        <w:autoSpaceDN w:val="0"/>
        <w:spacing w:before="100" w:beforeAutospacing="1" w:after="100" w:afterAutospacing="1" w:line="360" w:lineRule="auto"/>
        <w:contextualSpacing/>
        <w:jc w:val="both"/>
        <w:outlineLvl w:val="1"/>
        <w:rPr>
          <w:rFonts w:ascii="Times New Roman" w:eastAsia="Times New Roman" w:hAnsi="Times New Roman" w:cs="Times New Roman"/>
          <w:b/>
          <w:bCs/>
          <w:sz w:val="24"/>
          <w:szCs w:val="24"/>
        </w:rPr>
      </w:pPr>
      <w:r w:rsidRPr="00622ABA">
        <w:rPr>
          <w:rFonts w:ascii="Times New Roman" w:eastAsia="Times New Roman" w:hAnsi="Times New Roman" w:cs="Times New Roman"/>
          <w:b/>
          <w:bCs/>
          <w:sz w:val="24"/>
          <w:szCs w:val="24"/>
        </w:rPr>
        <w:t>Kanıt Belgeler:</w:t>
      </w:r>
    </w:p>
    <w:p w14:paraId="359D6DA6" w14:textId="0B0EC1D0" w:rsidR="007F156A" w:rsidRDefault="00F32123" w:rsidP="007F156A">
      <w:pPr>
        <w:widowControl w:val="0"/>
        <w:suppressAutoHyphens w:val="0"/>
        <w:autoSpaceDE w:val="0"/>
        <w:autoSpaceDN w:val="0"/>
        <w:spacing w:before="100" w:beforeAutospacing="1" w:after="100" w:afterAutospacing="1" w:line="360" w:lineRule="auto"/>
        <w:contextualSpacing/>
        <w:jc w:val="both"/>
        <w:outlineLvl w:val="1"/>
      </w:pPr>
      <w:r w:rsidRPr="00F32123">
        <w:rPr>
          <w:b/>
          <w:sz w:val="24"/>
          <w:szCs w:val="24"/>
        </w:rPr>
        <w:t>D</w:t>
      </w:r>
      <w:r w:rsidRPr="0022522A">
        <w:rPr>
          <w:b/>
          <w:sz w:val="24"/>
          <w:szCs w:val="24"/>
        </w:rPr>
        <w:t>.</w:t>
      </w:r>
      <w:r w:rsidRPr="00F32123">
        <w:rPr>
          <w:b/>
          <w:sz w:val="24"/>
          <w:szCs w:val="24"/>
        </w:rPr>
        <w:t>1</w:t>
      </w:r>
      <w:r w:rsidRPr="0022522A">
        <w:rPr>
          <w:b/>
          <w:sz w:val="24"/>
          <w:szCs w:val="24"/>
        </w:rPr>
        <w:t>.</w:t>
      </w:r>
      <w:r w:rsidRPr="00F32123">
        <w:rPr>
          <w:b/>
          <w:sz w:val="24"/>
          <w:szCs w:val="24"/>
        </w:rPr>
        <w:t>1</w:t>
      </w:r>
      <w:r w:rsidRPr="0022522A">
        <w:rPr>
          <w:b/>
          <w:sz w:val="24"/>
          <w:szCs w:val="24"/>
        </w:rPr>
        <w:t>.1:</w:t>
      </w:r>
      <w:hyperlink r:id="rId37" w:history="1">
        <w:r w:rsidRPr="001C424A">
          <w:rPr>
            <w:rStyle w:val="Kpr"/>
          </w:rPr>
          <w:t>https://gpdp.gsb.gov.tr/</w:t>
        </w:r>
      </w:hyperlink>
    </w:p>
    <w:p w14:paraId="3EC16B22" w14:textId="0977BCE3" w:rsidR="00205D9E" w:rsidRDefault="00F32123" w:rsidP="007F156A">
      <w:pPr>
        <w:widowControl w:val="0"/>
        <w:suppressAutoHyphens w:val="0"/>
        <w:autoSpaceDE w:val="0"/>
        <w:autoSpaceDN w:val="0"/>
        <w:spacing w:before="100" w:beforeAutospacing="1" w:after="100" w:afterAutospacing="1" w:line="360" w:lineRule="auto"/>
        <w:contextualSpacing/>
        <w:jc w:val="both"/>
        <w:outlineLvl w:val="1"/>
        <w:rPr>
          <w:rStyle w:val="Kpr"/>
        </w:rPr>
      </w:pPr>
      <w:r w:rsidRPr="00F32123">
        <w:rPr>
          <w:b/>
          <w:sz w:val="24"/>
          <w:szCs w:val="24"/>
        </w:rPr>
        <w:t>D</w:t>
      </w:r>
      <w:r w:rsidRPr="0022522A">
        <w:rPr>
          <w:b/>
          <w:sz w:val="24"/>
          <w:szCs w:val="24"/>
        </w:rPr>
        <w:t>.</w:t>
      </w:r>
      <w:r w:rsidRPr="00F32123">
        <w:rPr>
          <w:b/>
          <w:sz w:val="24"/>
          <w:szCs w:val="24"/>
        </w:rPr>
        <w:t>1</w:t>
      </w:r>
      <w:r w:rsidRPr="0022522A">
        <w:rPr>
          <w:b/>
          <w:sz w:val="24"/>
          <w:szCs w:val="24"/>
        </w:rPr>
        <w:t>.</w:t>
      </w:r>
      <w:r w:rsidRPr="00F32123">
        <w:rPr>
          <w:b/>
          <w:sz w:val="24"/>
          <w:szCs w:val="24"/>
        </w:rPr>
        <w:t>1</w:t>
      </w:r>
      <w:r w:rsidRPr="0022522A">
        <w:rPr>
          <w:b/>
          <w:sz w:val="24"/>
          <w:szCs w:val="24"/>
        </w:rPr>
        <w:t>.</w:t>
      </w:r>
      <w:r>
        <w:rPr>
          <w:b/>
          <w:sz w:val="24"/>
          <w:szCs w:val="24"/>
        </w:rPr>
        <w:t>2</w:t>
      </w:r>
      <w:r w:rsidRPr="0022522A">
        <w:rPr>
          <w:b/>
          <w:sz w:val="24"/>
          <w:szCs w:val="24"/>
        </w:rPr>
        <w:t>:</w:t>
      </w:r>
      <w:hyperlink r:id="rId38" w:history="1">
        <w:r w:rsidR="007F156A" w:rsidRPr="001C424A">
          <w:rPr>
            <w:rStyle w:val="Kpr"/>
          </w:rPr>
          <w:t>http://www.bilecik.gov.tr/yuz-yuze-iii-projesi</w:t>
        </w:r>
      </w:hyperlink>
    </w:p>
    <w:p w14:paraId="212384A6" w14:textId="46335979" w:rsidR="00181FD2" w:rsidRDefault="00F32123" w:rsidP="007F156A">
      <w:pPr>
        <w:widowControl w:val="0"/>
        <w:suppressAutoHyphens w:val="0"/>
        <w:autoSpaceDE w:val="0"/>
        <w:autoSpaceDN w:val="0"/>
        <w:spacing w:before="100" w:beforeAutospacing="1" w:after="100" w:afterAutospacing="1" w:line="360" w:lineRule="auto"/>
        <w:contextualSpacing/>
        <w:jc w:val="both"/>
        <w:outlineLvl w:val="1"/>
      </w:pPr>
      <w:r w:rsidRPr="0035017B">
        <w:rPr>
          <w:b/>
          <w:sz w:val="24"/>
          <w:szCs w:val="24"/>
        </w:rPr>
        <w:t>D.1.1.3:</w:t>
      </w:r>
      <w:r w:rsidR="0035017B" w:rsidRPr="0035017B">
        <w:t xml:space="preserve"> </w:t>
      </w:r>
      <w:r w:rsidR="0035017B" w:rsidRPr="0035017B">
        <w:t>https://bilecik.edu.tr/cocukgelisimi/Icerik/Kariyer_Günleri_Etkinliğimiz_3a206</w:t>
      </w:r>
    </w:p>
    <w:p w14:paraId="1A82D634" w14:textId="77777777" w:rsidR="00696D88" w:rsidRDefault="00696D88" w:rsidP="00B23DC6">
      <w:pPr>
        <w:spacing w:line="360" w:lineRule="auto"/>
        <w:jc w:val="both"/>
        <w:rPr>
          <w:rFonts w:ascii="Times New Roman" w:hAnsi="Times New Roman" w:cs="Times New Roman"/>
          <w:sz w:val="24"/>
          <w:szCs w:val="24"/>
        </w:rPr>
      </w:pPr>
    </w:p>
    <w:p w14:paraId="28604476" w14:textId="77777777" w:rsidR="00696D88" w:rsidRDefault="00696D88" w:rsidP="00B23DC6">
      <w:pPr>
        <w:spacing w:line="360" w:lineRule="auto"/>
        <w:jc w:val="both"/>
      </w:pPr>
    </w:p>
    <w:sectPr w:rsidR="00696D8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88"/>
    <w:rsid w:val="00147B24"/>
    <w:rsid w:val="00181FD2"/>
    <w:rsid w:val="001F3A59"/>
    <w:rsid w:val="00205D9E"/>
    <w:rsid w:val="0023472A"/>
    <w:rsid w:val="00242843"/>
    <w:rsid w:val="00284907"/>
    <w:rsid w:val="0035017B"/>
    <w:rsid w:val="0042005A"/>
    <w:rsid w:val="00574065"/>
    <w:rsid w:val="00622ABA"/>
    <w:rsid w:val="006449C3"/>
    <w:rsid w:val="00681A86"/>
    <w:rsid w:val="00696D88"/>
    <w:rsid w:val="006E633D"/>
    <w:rsid w:val="006E7A2E"/>
    <w:rsid w:val="007F156A"/>
    <w:rsid w:val="008B080E"/>
    <w:rsid w:val="0094369D"/>
    <w:rsid w:val="00A11EF0"/>
    <w:rsid w:val="00A5518A"/>
    <w:rsid w:val="00AA68DE"/>
    <w:rsid w:val="00B239FB"/>
    <w:rsid w:val="00B23DC6"/>
    <w:rsid w:val="00B435C3"/>
    <w:rsid w:val="00BD70BC"/>
    <w:rsid w:val="00C025E4"/>
    <w:rsid w:val="00C132B6"/>
    <w:rsid w:val="00DD7221"/>
    <w:rsid w:val="00F3212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04DE"/>
  <w15:docId w15:val="{6EE434FD-3934-4D56-8797-1C8799AD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uiPriority w:val="99"/>
    <w:semiHidden/>
    <w:unhideWhenUsed/>
    <w:qFormat/>
    <w:rsid w:val="00C6093A"/>
    <w:rPr>
      <w:sz w:val="16"/>
      <w:szCs w:val="16"/>
    </w:rPr>
  </w:style>
  <w:style w:type="character" w:customStyle="1" w:styleId="AklamaMetniChar">
    <w:name w:val="Açıklama Metni Char"/>
    <w:basedOn w:val="VarsaylanParagrafYazTipi"/>
    <w:link w:val="AklamaMetni"/>
    <w:uiPriority w:val="99"/>
    <w:semiHidden/>
    <w:qFormat/>
    <w:rsid w:val="00C6093A"/>
    <w:rPr>
      <w:rFonts w:ascii="Calibri" w:eastAsia="Calibri" w:hAnsi="Calibri" w:cs="Tahoma"/>
      <w:sz w:val="20"/>
      <w:szCs w:val="20"/>
      <w:lang w:val="en-US"/>
    </w:rPr>
  </w:style>
  <w:style w:type="character" w:customStyle="1" w:styleId="BalonMetniChar">
    <w:name w:val="Balon Metni Char"/>
    <w:basedOn w:val="VarsaylanParagrafYazTipi"/>
    <w:link w:val="BalonMetni"/>
    <w:uiPriority w:val="99"/>
    <w:semiHidden/>
    <w:qFormat/>
    <w:rsid w:val="00C6093A"/>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western">
    <w:name w:val="western"/>
    <w:basedOn w:val="Normal"/>
    <w:qFormat/>
    <w:rsid w:val="00E80221"/>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C6093A"/>
    <w:pPr>
      <w:widowControl w:val="0"/>
      <w:textAlignment w:val="baseline"/>
    </w:pPr>
    <w:rPr>
      <w:rFonts w:ascii="Times New Roman" w:eastAsia="Times New Roman" w:hAnsi="Times New Roman" w:cs="Times New Roman"/>
    </w:rPr>
  </w:style>
  <w:style w:type="paragraph" w:styleId="AklamaMetni">
    <w:name w:val="annotation text"/>
    <w:basedOn w:val="Normal"/>
    <w:link w:val="AklamaMetniChar"/>
    <w:uiPriority w:val="99"/>
    <w:semiHidden/>
    <w:unhideWhenUsed/>
    <w:qFormat/>
    <w:rsid w:val="00C6093A"/>
    <w:pPr>
      <w:widowControl w:val="0"/>
      <w:spacing w:after="0" w:line="240" w:lineRule="auto"/>
      <w:textAlignment w:val="baseline"/>
    </w:pPr>
    <w:rPr>
      <w:rFonts w:ascii="Calibri" w:eastAsia="Calibri" w:hAnsi="Calibri" w:cs="Tahoma"/>
      <w:sz w:val="20"/>
      <w:szCs w:val="20"/>
      <w:lang w:val="en-US"/>
    </w:rPr>
  </w:style>
  <w:style w:type="paragraph" w:styleId="BalonMetni">
    <w:name w:val="Balloon Text"/>
    <w:basedOn w:val="Normal"/>
    <w:link w:val="BalonMetniChar"/>
    <w:uiPriority w:val="99"/>
    <w:semiHidden/>
    <w:unhideWhenUsed/>
    <w:qFormat/>
    <w:rsid w:val="00C6093A"/>
    <w:pPr>
      <w:spacing w:after="0" w:line="240" w:lineRule="auto"/>
    </w:pPr>
    <w:rPr>
      <w:rFonts w:ascii="Segoe UI" w:hAnsi="Segoe UI" w:cs="Segoe UI"/>
      <w:sz w:val="18"/>
      <w:szCs w:val="18"/>
    </w:rPr>
  </w:style>
  <w:style w:type="paragraph" w:customStyle="1" w:styleId="Default">
    <w:name w:val="Default"/>
    <w:qFormat/>
    <w:rsid w:val="00C6093A"/>
    <w:rPr>
      <w:rFonts w:ascii="Calibri" w:eastAsia="Calibri" w:hAnsi="Calibri" w:cs="Calibri"/>
      <w:color w:val="000000"/>
      <w:sz w:val="24"/>
      <w:szCs w:val="24"/>
    </w:rPr>
  </w:style>
  <w:style w:type="paragraph" w:styleId="NormalWeb">
    <w:name w:val="Normal (Web)"/>
    <w:basedOn w:val="Normal"/>
    <w:uiPriority w:val="99"/>
    <w:unhideWhenUsed/>
    <w:qFormat/>
    <w:rsid w:val="00C6093A"/>
    <w:pPr>
      <w:spacing w:beforeAutospacing="1"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D70BC"/>
    <w:rPr>
      <w:color w:val="0000FF"/>
      <w:u w:val="single"/>
    </w:rPr>
  </w:style>
  <w:style w:type="character" w:styleId="zlenenKpr">
    <w:name w:val="FollowedHyperlink"/>
    <w:basedOn w:val="VarsaylanParagrafYazTipi"/>
    <w:uiPriority w:val="99"/>
    <w:semiHidden/>
    <w:unhideWhenUsed/>
    <w:rsid w:val="00BD70BC"/>
    <w:rPr>
      <w:color w:val="954F72" w:themeColor="followedHyperlink"/>
      <w:u w:val="single"/>
    </w:rPr>
  </w:style>
  <w:style w:type="character" w:styleId="zmlenmeyenBahsetme">
    <w:name w:val="Unresolved Mention"/>
    <w:basedOn w:val="VarsaylanParagrafYazTipi"/>
    <w:uiPriority w:val="99"/>
    <w:semiHidden/>
    <w:unhideWhenUsed/>
    <w:rsid w:val="00BD70BC"/>
    <w:rPr>
      <w:color w:val="605E5C"/>
      <w:shd w:val="clear" w:color="auto" w:fill="E1DFDD"/>
    </w:rPr>
  </w:style>
  <w:style w:type="paragraph" w:styleId="ListeParagraf">
    <w:name w:val="List Paragraph"/>
    <w:basedOn w:val="Normal"/>
    <w:uiPriority w:val="1"/>
    <w:qFormat/>
    <w:rsid w:val="00574065"/>
    <w:pPr>
      <w:widowControl w:val="0"/>
      <w:suppressAutoHyphens w:val="0"/>
      <w:autoSpaceDE w:val="0"/>
      <w:autoSpaceDN w:val="0"/>
      <w:spacing w:after="0" w:line="240" w:lineRule="auto"/>
      <w:ind w:left="1847" w:hanging="628"/>
    </w:pPr>
    <w:rPr>
      <w:rFonts w:ascii="Times New Roman" w:eastAsia="Times New Roman" w:hAnsi="Times New Roman" w:cs="Times New Roman"/>
    </w:rPr>
  </w:style>
  <w:style w:type="paragraph" w:customStyle="1" w:styleId="TableParagraph">
    <w:name w:val="Table Paragraph"/>
    <w:basedOn w:val="Normal"/>
    <w:uiPriority w:val="1"/>
    <w:qFormat/>
    <w:rsid w:val="00574065"/>
    <w:pPr>
      <w:widowControl w:val="0"/>
      <w:suppressAutoHyphens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574065"/>
    <w:pPr>
      <w:suppressAutoHyphens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bs.bilecik.edu.tr/Program/Bolum?BolumNo=257" TargetMode="External"/><Relationship Id="rId18" Type="http://schemas.openxmlformats.org/officeDocument/2006/relationships/hyperlink" Target="http://ebs.bilecik.edu.tr/Program/Bolum?BolumNo=257" TargetMode="External"/><Relationship Id="rId26" Type="http://schemas.openxmlformats.org/officeDocument/2006/relationships/hyperlink" Target="http://w3.bilecik.edu.tr/deneyselarkeoloji/" TargetMode="External"/><Relationship Id="rId39" Type="http://schemas.openxmlformats.org/officeDocument/2006/relationships/fontTable" Target="fontTable.xml"/><Relationship Id="rId21" Type="http://schemas.openxmlformats.org/officeDocument/2006/relationships/hyperlink" Target="https://obs.bilecik.edu.tr/login.aspx?ReturnUrl=/default.aspx" TargetMode="External"/><Relationship Id="rId34" Type="http://schemas.openxmlformats.org/officeDocument/2006/relationships/hyperlink" Target="http://w3.bilecik.edu.tr/tomer/" TargetMode="External"/><Relationship Id="rId7" Type="http://schemas.openxmlformats.org/officeDocument/2006/relationships/hyperlink" Target="https://bilecik.edu.tr/cocukgelisimi/Icerik/__&#304;&#351;_Ak&#305;&#351;_S&#252;re&#231;lerimiz_75771" TargetMode="External"/><Relationship Id="rId12" Type="http://schemas.openxmlformats.org/officeDocument/2006/relationships/hyperlink" Target="https://bilecik.edu.tr/cocukgelisimi/Icerik/&#214;&#287;renci_Memnuniyet_Anketleri_ve_Ders_ve_&#214;&#287;retim_Eleman&#305;_De&#287;erlendirme_Anketleri_42df3" TargetMode="External"/><Relationship Id="rId17" Type="http://schemas.openxmlformats.org/officeDocument/2006/relationships/hyperlink" Target="http://ebs.bilecik.edu.tr/Program/Bolum?BolumNo=257" TargetMode="External"/><Relationship Id="rId25" Type="http://schemas.openxmlformats.org/officeDocument/2006/relationships/hyperlink" Target="http://w3.bilecik.edu.tr/uzem/" TargetMode="External"/><Relationship Id="rId33" Type="http://schemas.openxmlformats.org/officeDocument/2006/relationships/hyperlink" Target="http://w3.bilecik.edu.tr/bilsem/" TargetMode="External"/><Relationship Id="rId38" Type="http://schemas.openxmlformats.org/officeDocument/2006/relationships/hyperlink" Target="http://www.bilecik.gov.tr/yuz-yuze-iii-projesi" TargetMode="External"/><Relationship Id="rId2" Type="http://schemas.openxmlformats.org/officeDocument/2006/relationships/settings" Target="settings.xml"/><Relationship Id="rId16" Type="http://schemas.openxmlformats.org/officeDocument/2006/relationships/hyperlink" Target="http://ebs.bilecik.edu.tr/" TargetMode="External"/><Relationship Id="rId20" Type="http://schemas.openxmlformats.org/officeDocument/2006/relationships/hyperlink" Target="http://aday.bilecik.edu.tr/index.php/fakultelerimiz/saglik-fakultesi/" TargetMode="External"/><Relationship Id="rId29" Type="http://schemas.openxmlformats.org/officeDocument/2006/relationships/hyperlink" Target="http://w3.bilecik.edu.tr/gesam/" TargetMode="External"/><Relationship Id="rId1" Type="http://schemas.openxmlformats.org/officeDocument/2006/relationships/styles" Target="styles.xml"/><Relationship Id="rId6" Type="http://schemas.openxmlformats.org/officeDocument/2006/relationships/hyperlink" Target="https://bilecik.edu.tr/cocukgelisimi/Icerik/__&#304;&#351;_Ak&#305;&#351;_S&#252;re&#231;lerimiz_75771" TargetMode="External"/><Relationship Id="rId11" Type="http://schemas.openxmlformats.org/officeDocument/2006/relationships/hyperlink" Target="https://bilecik.edu.tr/cocukgelisimi/Icerik/__&#304;&#351;_Ak&#305;&#351;_S&#252;re&#231;lerimiz_75771" TargetMode="External"/><Relationship Id="rId24" Type="http://schemas.openxmlformats.org/officeDocument/2006/relationships/hyperlink" Target="http://ebs.bilecik.edu.tr/Program/DersPlani?BolumNo=257" TargetMode="External"/><Relationship Id="rId32" Type="http://schemas.openxmlformats.org/officeDocument/2006/relationships/hyperlink" Target="http://w3.bilecik.edu.tr/osmanliarastirmalari/" TargetMode="External"/><Relationship Id="rId37" Type="http://schemas.openxmlformats.org/officeDocument/2006/relationships/hyperlink" Target="https://gpdp.gsb.gov.tr/" TargetMode="External"/><Relationship Id="rId40" Type="http://schemas.openxmlformats.org/officeDocument/2006/relationships/theme" Target="theme/theme1.xml"/><Relationship Id="rId5" Type="http://schemas.openxmlformats.org/officeDocument/2006/relationships/hyperlink" Target="https://bilecik.edu.tr/cocukgelisimi/Icerik/Yetki,_G&#246;rev_ve_Sorumluluklar_fa07d" TargetMode="External"/><Relationship Id="rId15" Type="http://schemas.openxmlformats.org/officeDocument/2006/relationships/hyperlink" Target="https://bilecik.edu.tr/cocukgelisimi/Icerik/_Birim_&#214;z_De&#287;erlendirme_Raporu_9e019" TargetMode="External"/><Relationship Id="rId23" Type="http://schemas.openxmlformats.org/officeDocument/2006/relationships/hyperlink" Target="https://bilecik.edu.tr/cocukgelisimi/Icerik/Personel_1117d" TargetMode="External"/><Relationship Id="rId28" Type="http://schemas.openxmlformats.org/officeDocument/2006/relationships/hyperlink" Target="http://w3.bilecik.edu.tr/enerji/" TargetMode="External"/><Relationship Id="rId36" Type="http://schemas.openxmlformats.org/officeDocument/2006/relationships/hyperlink" Target="http://www.bilecik.gov.tr/yuz-yuze-iii-projesi" TargetMode="External"/><Relationship Id="rId10" Type="http://schemas.openxmlformats.org/officeDocument/2006/relationships/hyperlink" Target="https://bilecik.edu.tr/cocukgelisimi/Icerik/Yetki,_G&#246;rev_ve_Sorumluluklar_fa07d" TargetMode="External"/><Relationship Id="rId19" Type="http://schemas.openxmlformats.org/officeDocument/2006/relationships/hyperlink" Target="http://w3.bilecik.edu.tr/ogrenciisleri/tum-duyurular/" TargetMode="External"/><Relationship Id="rId31" Type="http://schemas.openxmlformats.org/officeDocument/2006/relationships/hyperlink" Target="http://w3.bilecik.edu.tr/oguzturkmen/" TargetMode="External"/><Relationship Id="rId4" Type="http://schemas.openxmlformats.org/officeDocument/2006/relationships/hyperlink" Target="https://bilecik.edu.tr/sbf/Icerik/&#214;rg&#252;t_Yap&#305;s&#305;_2bdb9" TargetMode="External"/><Relationship Id="rId9" Type="http://schemas.openxmlformats.org/officeDocument/2006/relationships/hyperlink" Target="https://bilecik.edu.tr/sbf/Icerik/&#214;rg&#252;t_Yap&#305;s&#305;_2bdb9" TargetMode="External"/><Relationship Id="rId14" Type="http://schemas.openxmlformats.org/officeDocument/2006/relationships/hyperlink" Target="http://ebs.bilecik.edu.tr/Program/Bolum?BolumNo=257" TargetMode="External"/><Relationship Id="rId22" Type="http://schemas.openxmlformats.org/officeDocument/2006/relationships/hyperlink" Target="http://aday.bilecik.edu.tr/index.php/saglik-hizmetleri-ve-engelsiz-yasam/" TargetMode="External"/><Relationship Id="rId27" Type="http://schemas.openxmlformats.org/officeDocument/2006/relationships/hyperlink" Target="http://w3.bilecik.edu.tr/edmem/" TargetMode="External"/><Relationship Id="rId30" Type="http://schemas.openxmlformats.org/officeDocument/2006/relationships/hyperlink" Target="http://w3.bilecik.edu.tr/barum/" TargetMode="External"/><Relationship Id="rId35" Type="http://schemas.openxmlformats.org/officeDocument/2006/relationships/hyperlink" Target="https://gpdp.gsb.gov.tr/" TargetMode="External"/><Relationship Id="rId8" Type="http://schemas.openxmlformats.org/officeDocument/2006/relationships/hyperlink" Target="https://bilecik.edu.tr/cocukgelisimi/Icerik/_Birim_&#214;z_De&#287;erlendirme_Raporu_9e0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23</Pages>
  <Words>4751</Words>
  <Characters>27082</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Office User</cp:lastModifiedBy>
  <cp:revision>37</cp:revision>
  <dcterms:created xsi:type="dcterms:W3CDTF">2022-12-26T11:54:00Z</dcterms:created>
  <dcterms:modified xsi:type="dcterms:W3CDTF">2023-03-15T13:00:00Z</dcterms:modified>
  <dc:language>tr-TR</dc:language>
</cp:coreProperties>
</file>